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F3485" w14:textId="7DC00603" w:rsidR="00CF6120" w:rsidRPr="003E6DFE" w:rsidRDefault="003E6DFE" w:rsidP="003E6DFE">
      <w:pPr>
        <w:pStyle w:val="BodyText"/>
        <w:jc w:val="right"/>
        <w:rPr>
          <w:rFonts w:ascii="Verdana" w:hAnsi="Verdana" w:cstheme="minorHAnsi"/>
          <w:sz w:val="20"/>
          <w:szCs w:val="20"/>
        </w:rPr>
      </w:pPr>
      <w:r w:rsidRPr="003E6DFE">
        <w:rPr>
          <w:rFonts w:ascii="Verdana" w:hAnsi="Verdana" w:cstheme="minorHAnsi"/>
          <w:sz w:val="20"/>
          <w:szCs w:val="20"/>
        </w:rPr>
        <w:t>FORMULAR B</w:t>
      </w:r>
    </w:p>
    <w:p w14:paraId="465105BA" w14:textId="77777777" w:rsidR="00CF6120" w:rsidRPr="003716F1" w:rsidRDefault="00CF6120">
      <w:pPr>
        <w:pStyle w:val="BodyText"/>
        <w:rPr>
          <w:rFonts w:asciiTheme="minorHAnsi" w:hAnsiTheme="minorHAnsi" w:cstheme="minorHAnsi"/>
          <w:b/>
          <w:sz w:val="26"/>
        </w:rPr>
      </w:pPr>
    </w:p>
    <w:p w14:paraId="2D558D68" w14:textId="2A7367EA" w:rsidR="00CF6120" w:rsidRPr="00C92EFA" w:rsidRDefault="00AC4D59" w:rsidP="009F1362">
      <w:pPr>
        <w:pStyle w:val="BodyText"/>
        <w:spacing w:before="217"/>
        <w:ind w:left="142"/>
        <w:jc w:val="both"/>
        <w:rPr>
          <w:rFonts w:ascii="Verdana" w:hAnsi="Verdana" w:cstheme="minorHAnsi"/>
        </w:rPr>
      </w:pPr>
      <w:r w:rsidRPr="00C92EFA">
        <w:rPr>
          <w:rFonts w:ascii="Verdana" w:hAnsi="Verdana" w:cstheme="minorHAnsi"/>
        </w:rPr>
        <w:t>Entitate</w:t>
      </w:r>
      <w:r w:rsidRPr="00C92EFA">
        <w:rPr>
          <w:rFonts w:ascii="Verdana" w:hAnsi="Verdana" w:cstheme="minorHAnsi"/>
          <w:spacing w:val="-2"/>
        </w:rPr>
        <w:t xml:space="preserve"> </w:t>
      </w:r>
      <w:r w:rsidRPr="00C92EFA">
        <w:rPr>
          <w:rFonts w:ascii="Verdana" w:hAnsi="Verdana" w:cstheme="minorHAnsi"/>
        </w:rPr>
        <w:t>privată:</w:t>
      </w:r>
      <w:r w:rsidRPr="00C92EFA">
        <w:rPr>
          <w:rFonts w:ascii="Verdana" w:hAnsi="Verdana" w:cstheme="minorHAnsi"/>
          <w:spacing w:val="-1"/>
        </w:rPr>
        <w:t xml:space="preserve"> </w:t>
      </w:r>
      <w:r w:rsidR="003C1339" w:rsidRPr="00C92EFA">
        <w:rPr>
          <w:rFonts w:ascii="Verdana" w:hAnsi="Verdana" w:cstheme="minorHAnsi"/>
          <w:spacing w:val="-1"/>
        </w:rPr>
        <w:t>[</w:t>
      </w:r>
      <w:r w:rsidRPr="00C92EFA">
        <w:rPr>
          <w:rFonts w:ascii="Verdana" w:hAnsi="Verdana" w:cstheme="minorHAnsi"/>
          <w:i/>
          <w:highlight w:val="lightGray"/>
        </w:rPr>
        <w:t>denumire</w:t>
      </w:r>
      <w:r w:rsidRPr="00C92EFA">
        <w:rPr>
          <w:rFonts w:ascii="Verdana" w:hAnsi="Verdana" w:cstheme="minorHAnsi"/>
          <w:i/>
          <w:spacing w:val="-1"/>
          <w:highlight w:val="lightGray"/>
        </w:rPr>
        <w:t xml:space="preserve"> </w:t>
      </w:r>
      <w:r w:rsidRPr="00C92EFA">
        <w:rPr>
          <w:rFonts w:ascii="Verdana" w:hAnsi="Verdana" w:cstheme="minorHAnsi"/>
          <w:i/>
          <w:highlight w:val="lightGray"/>
        </w:rPr>
        <w:t>IMM,</w:t>
      </w:r>
      <w:r w:rsidRPr="00C92EFA">
        <w:rPr>
          <w:rFonts w:ascii="Verdana" w:hAnsi="Verdana" w:cstheme="minorHAnsi"/>
          <w:i/>
          <w:spacing w:val="-1"/>
          <w:highlight w:val="lightGray"/>
        </w:rPr>
        <w:t xml:space="preserve"> </w:t>
      </w:r>
      <w:r w:rsidRPr="00C92EFA">
        <w:rPr>
          <w:rFonts w:ascii="Verdana" w:hAnsi="Verdana" w:cstheme="minorHAnsi"/>
          <w:i/>
          <w:highlight w:val="lightGray"/>
        </w:rPr>
        <w:t>adresa,</w:t>
      </w:r>
      <w:r w:rsidRPr="00C92EFA">
        <w:rPr>
          <w:rFonts w:ascii="Verdana" w:hAnsi="Verdana" w:cstheme="minorHAnsi"/>
          <w:i/>
          <w:spacing w:val="-1"/>
          <w:highlight w:val="lightGray"/>
        </w:rPr>
        <w:t xml:space="preserve"> </w:t>
      </w:r>
      <w:r w:rsidRPr="00C92EFA">
        <w:rPr>
          <w:rFonts w:ascii="Verdana" w:hAnsi="Verdana" w:cstheme="minorHAnsi"/>
          <w:i/>
          <w:highlight w:val="lightGray"/>
        </w:rPr>
        <w:t>CUI</w:t>
      </w:r>
      <w:r w:rsidR="003C1339" w:rsidRPr="00C92EFA">
        <w:rPr>
          <w:rFonts w:ascii="Verdana" w:hAnsi="Verdana" w:cstheme="minorHAnsi"/>
        </w:rPr>
        <w:t>]</w:t>
      </w:r>
    </w:p>
    <w:p w14:paraId="461EAAA5" w14:textId="2FF88C16" w:rsidR="00CF6120" w:rsidRPr="00C92EFA" w:rsidRDefault="00AC4D59" w:rsidP="009F1362">
      <w:pPr>
        <w:pStyle w:val="BodyText"/>
        <w:spacing w:before="120"/>
        <w:ind w:left="142"/>
        <w:jc w:val="both"/>
        <w:rPr>
          <w:rFonts w:ascii="Verdana" w:hAnsi="Verdana" w:cstheme="minorHAnsi"/>
        </w:rPr>
      </w:pPr>
      <w:r w:rsidRPr="00C92EFA">
        <w:rPr>
          <w:rFonts w:ascii="Verdana" w:hAnsi="Verdana" w:cstheme="minorHAnsi"/>
        </w:rPr>
        <w:t>Anunț</w:t>
      </w:r>
      <w:r w:rsidRPr="00C92EFA">
        <w:rPr>
          <w:rFonts w:ascii="Verdana" w:hAnsi="Verdana" w:cstheme="minorHAnsi"/>
          <w:spacing w:val="-3"/>
        </w:rPr>
        <w:t xml:space="preserve"> </w:t>
      </w:r>
      <w:r w:rsidR="00A858D2" w:rsidRPr="00C92EFA">
        <w:rPr>
          <w:rFonts w:ascii="Verdana" w:hAnsi="Verdana" w:cstheme="minorHAnsi"/>
          <w:spacing w:val="-3"/>
        </w:rPr>
        <w:t xml:space="preserve">de </w:t>
      </w:r>
      <w:r w:rsidRPr="00C92EFA">
        <w:rPr>
          <w:rFonts w:ascii="Verdana" w:hAnsi="Verdana" w:cstheme="minorHAnsi"/>
        </w:rPr>
        <w:t>intenție</w:t>
      </w:r>
      <w:r w:rsidRPr="00C92EFA">
        <w:rPr>
          <w:rFonts w:ascii="Verdana" w:hAnsi="Verdana" w:cstheme="minorHAnsi"/>
          <w:spacing w:val="-3"/>
        </w:rPr>
        <w:t xml:space="preserve"> </w:t>
      </w:r>
      <w:r w:rsidRPr="00C92EFA">
        <w:rPr>
          <w:rFonts w:ascii="Verdana" w:hAnsi="Verdana" w:cstheme="minorHAnsi"/>
        </w:rPr>
        <w:t>selecție</w:t>
      </w:r>
      <w:r w:rsidRPr="00C92EFA">
        <w:rPr>
          <w:rFonts w:ascii="Verdana" w:hAnsi="Verdana" w:cstheme="minorHAnsi"/>
          <w:spacing w:val="-2"/>
        </w:rPr>
        <w:t xml:space="preserve"> </w:t>
      </w:r>
      <w:r w:rsidRPr="00C92EFA">
        <w:rPr>
          <w:rFonts w:ascii="Verdana" w:hAnsi="Verdana" w:cstheme="minorHAnsi"/>
        </w:rPr>
        <w:t>partener</w:t>
      </w:r>
      <w:r w:rsidR="00A858D2" w:rsidRPr="00C92EFA">
        <w:rPr>
          <w:rFonts w:ascii="Verdana" w:hAnsi="Verdana" w:cstheme="minorHAnsi"/>
        </w:rPr>
        <w:t>i</w:t>
      </w:r>
      <w:r w:rsidRPr="00C92EFA">
        <w:rPr>
          <w:rFonts w:ascii="Verdana" w:hAnsi="Verdana" w:cstheme="minorHAnsi"/>
          <w:spacing w:val="-2"/>
        </w:rPr>
        <w:t xml:space="preserve"> </w:t>
      </w:r>
      <w:r w:rsidR="00A858D2" w:rsidRPr="00C92EFA">
        <w:rPr>
          <w:rFonts w:ascii="Verdana" w:hAnsi="Verdana" w:cstheme="minorHAnsi"/>
        </w:rPr>
        <w:t xml:space="preserve">privați din </w:t>
      </w:r>
      <w:r w:rsidR="003C1339" w:rsidRPr="00C92EFA">
        <w:rPr>
          <w:rFonts w:ascii="Verdana" w:hAnsi="Verdana" w:cstheme="minorHAnsi"/>
        </w:rPr>
        <w:t>data [</w:t>
      </w:r>
      <w:r w:rsidR="003C1339" w:rsidRPr="00D61736">
        <w:rPr>
          <w:rFonts w:ascii="Verdana" w:hAnsi="Verdana" w:cstheme="minorHAnsi"/>
          <w:i/>
          <w:highlight w:val="lightGray"/>
        </w:rPr>
        <w:t>zz/ll/aaaa</w:t>
      </w:r>
      <w:r w:rsidR="003C1339" w:rsidRPr="00C92EFA">
        <w:rPr>
          <w:rFonts w:ascii="Verdana" w:hAnsi="Verdana" w:cstheme="minorHAnsi"/>
        </w:rPr>
        <w:t>]</w:t>
      </w:r>
    </w:p>
    <w:p w14:paraId="4B857C7B" w14:textId="5E8CB8B0" w:rsidR="00FC1873" w:rsidRPr="00C92EFA" w:rsidRDefault="003C1339" w:rsidP="003C1339">
      <w:pPr>
        <w:pStyle w:val="BodyText"/>
        <w:spacing w:before="120" w:line="276" w:lineRule="auto"/>
        <w:ind w:left="142" w:right="6"/>
        <w:jc w:val="both"/>
        <w:rPr>
          <w:rFonts w:ascii="Verdana" w:hAnsi="Verdana" w:cstheme="minorHAnsi"/>
        </w:rPr>
      </w:pPr>
      <w:r w:rsidRPr="00C92EFA">
        <w:rPr>
          <w:rFonts w:ascii="Verdana" w:hAnsi="Verdana" w:cstheme="minorHAnsi"/>
        </w:rPr>
        <w:t>Organizație</w:t>
      </w:r>
      <w:r w:rsidR="00AC4D59" w:rsidRPr="00C92EFA">
        <w:rPr>
          <w:rFonts w:ascii="Verdana" w:hAnsi="Verdana" w:cstheme="minorHAnsi"/>
          <w:spacing w:val="-2"/>
        </w:rPr>
        <w:t xml:space="preserve"> </w:t>
      </w:r>
      <w:r w:rsidR="00AC4D59" w:rsidRPr="00C92EFA">
        <w:rPr>
          <w:rFonts w:ascii="Verdana" w:hAnsi="Verdana" w:cstheme="minorHAnsi"/>
        </w:rPr>
        <w:t>de</w:t>
      </w:r>
      <w:r w:rsidR="00AC4D59" w:rsidRPr="00C92EFA">
        <w:rPr>
          <w:rFonts w:ascii="Verdana" w:hAnsi="Verdana" w:cstheme="minorHAnsi"/>
          <w:spacing w:val="-2"/>
        </w:rPr>
        <w:t xml:space="preserve"> </w:t>
      </w:r>
      <w:r w:rsidR="00AC4D59" w:rsidRPr="00C92EFA">
        <w:rPr>
          <w:rFonts w:ascii="Verdana" w:hAnsi="Verdana" w:cstheme="minorHAnsi"/>
        </w:rPr>
        <w:t>cercetare:</w:t>
      </w:r>
      <w:r w:rsidR="00AC4D59" w:rsidRPr="00C92EFA">
        <w:rPr>
          <w:rFonts w:ascii="Verdana" w:hAnsi="Verdana" w:cstheme="minorHAnsi"/>
          <w:spacing w:val="-1"/>
        </w:rPr>
        <w:t xml:space="preserve"> </w:t>
      </w:r>
      <w:r w:rsidRPr="00C92EFA">
        <w:rPr>
          <w:rFonts w:ascii="Verdana" w:hAnsi="Verdana" w:cstheme="minorHAnsi"/>
          <w:spacing w:val="-1"/>
        </w:rPr>
        <w:tab/>
        <w:t>INSTITUTUL NAŢIONAL DE CERCETARE – DEZVOLTARE ŞI</w:t>
      </w:r>
      <w:r w:rsidR="00C92EFA">
        <w:rPr>
          <w:rFonts w:ascii="Verdana" w:hAnsi="Verdana" w:cstheme="minorHAnsi"/>
          <w:spacing w:val="-1"/>
        </w:rPr>
        <w:t xml:space="preserve"> </w:t>
      </w:r>
      <w:r w:rsidRPr="00C92EFA">
        <w:rPr>
          <w:rFonts w:ascii="Verdana" w:hAnsi="Verdana" w:cstheme="minorHAnsi"/>
          <w:spacing w:val="-1"/>
        </w:rPr>
        <w:t>ÎNCERCĂRI PENTRU ELECTROTEHNICĂ – ICMET CRAIOVA</w:t>
      </w:r>
    </w:p>
    <w:p w14:paraId="7B885D37" w14:textId="059EB4FD" w:rsidR="009F1362" w:rsidRPr="00C92EFA" w:rsidRDefault="00AC4D59" w:rsidP="009F1362">
      <w:pPr>
        <w:pStyle w:val="BodyText"/>
        <w:spacing w:before="120" w:line="343" w:lineRule="auto"/>
        <w:ind w:left="142" w:right="4"/>
        <w:jc w:val="both"/>
        <w:rPr>
          <w:rFonts w:ascii="Verdana" w:hAnsi="Verdana" w:cstheme="minorHAnsi"/>
        </w:rPr>
      </w:pPr>
      <w:r w:rsidRPr="00C92EFA">
        <w:rPr>
          <w:rFonts w:ascii="Verdana" w:hAnsi="Verdana" w:cstheme="minorHAnsi"/>
          <w:spacing w:val="-57"/>
        </w:rPr>
        <w:t xml:space="preserve"> </w:t>
      </w:r>
      <w:r w:rsidR="00C92EFA" w:rsidRPr="00C92EFA">
        <w:rPr>
          <w:rFonts w:ascii="Verdana" w:hAnsi="Verdana" w:cstheme="minorHAnsi"/>
        </w:rPr>
        <w:t>Programul Regional Sud-Vest Oltenia 2021-2027</w:t>
      </w:r>
    </w:p>
    <w:p w14:paraId="709C342D" w14:textId="2717590A" w:rsidR="00CF6120" w:rsidRDefault="00C92EFA" w:rsidP="009F1362">
      <w:pPr>
        <w:pStyle w:val="BodyText"/>
        <w:spacing w:before="120" w:line="343" w:lineRule="auto"/>
        <w:ind w:left="142" w:right="-138"/>
        <w:jc w:val="both"/>
        <w:rPr>
          <w:rFonts w:ascii="Verdana" w:hAnsi="Verdana" w:cstheme="minorHAnsi"/>
        </w:rPr>
      </w:pPr>
      <w:r w:rsidRPr="00C92EFA">
        <w:rPr>
          <w:rFonts w:ascii="Verdana" w:hAnsi="Verdana" w:cstheme="minorHAnsi"/>
        </w:rPr>
        <w:t xml:space="preserve">Prioritatea 1 - Competitivitate prin inovare și întreprinderi dinamice </w:t>
      </w:r>
    </w:p>
    <w:p w14:paraId="1EFA2028" w14:textId="0B235CCC" w:rsidR="00C92EFA" w:rsidRDefault="00C92EFA" w:rsidP="00C92EFA">
      <w:pPr>
        <w:pStyle w:val="BodyText"/>
        <w:spacing w:before="120" w:line="276" w:lineRule="auto"/>
        <w:ind w:left="142" w:right="-136"/>
        <w:jc w:val="both"/>
        <w:rPr>
          <w:rFonts w:ascii="Verdana" w:hAnsi="Verdana" w:cstheme="minorHAnsi"/>
        </w:rPr>
      </w:pPr>
      <w:r>
        <w:rPr>
          <w:rFonts w:ascii="Verdana" w:hAnsi="Verdana" w:cstheme="minorHAnsi"/>
        </w:rPr>
        <w:t xml:space="preserve">Acțiunea 1.1 - </w:t>
      </w:r>
      <w:r w:rsidRPr="00C92EFA">
        <w:rPr>
          <w:rFonts w:ascii="Verdana" w:hAnsi="Verdana" w:cstheme="minorHAnsi"/>
        </w:rPr>
        <w:t xml:space="preserve">Infrastructuri de cercetare, inovare și transfer tehnologic </w:t>
      </w:r>
    </w:p>
    <w:p w14:paraId="0F1BB9B0" w14:textId="651EA9C6" w:rsidR="00C92EFA" w:rsidRPr="00C92EFA" w:rsidRDefault="00C92EFA" w:rsidP="00C92EFA">
      <w:pPr>
        <w:pStyle w:val="BodyText"/>
        <w:spacing w:before="120" w:line="276" w:lineRule="auto"/>
        <w:ind w:left="142" w:right="-136"/>
        <w:jc w:val="both"/>
        <w:rPr>
          <w:rFonts w:ascii="Verdana" w:hAnsi="Verdana" w:cstheme="minorHAnsi"/>
        </w:rPr>
      </w:pPr>
      <w:r>
        <w:rPr>
          <w:rFonts w:ascii="Verdana" w:hAnsi="Verdana" w:cstheme="minorHAnsi"/>
        </w:rPr>
        <w:t>în colaborare cu IMM-urile</w:t>
      </w:r>
    </w:p>
    <w:p w14:paraId="696DE2AD" w14:textId="22EFE20B" w:rsidR="00CF6120" w:rsidRPr="00C92EFA" w:rsidRDefault="00C92EFA" w:rsidP="00C92EFA">
      <w:pPr>
        <w:pStyle w:val="BodyText"/>
        <w:spacing w:before="120"/>
        <w:ind w:left="142"/>
        <w:jc w:val="both"/>
        <w:rPr>
          <w:rFonts w:ascii="Verdana" w:hAnsi="Verdana" w:cstheme="minorHAnsi"/>
          <w:sz w:val="26"/>
        </w:rPr>
      </w:pPr>
      <w:r w:rsidRPr="00C92EFA">
        <w:rPr>
          <w:rFonts w:ascii="Verdana" w:hAnsi="Verdana" w:cstheme="minorHAnsi"/>
        </w:rPr>
        <w:t>Apel de proiecte PRSVO/245/PRSVO_P1/OP1</w:t>
      </w:r>
    </w:p>
    <w:p w14:paraId="2282FECF" w14:textId="77777777" w:rsidR="009F1362" w:rsidRPr="00C92EFA" w:rsidRDefault="009F1362">
      <w:pPr>
        <w:pStyle w:val="BodyText"/>
        <w:rPr>
          <w:rFonts w:ascii="Verdana" w:hAnsi="Verdana" w:cstheme="minorHAnsi"/>
          <w:sz w:val="26"/>
        </w:rPr>
      </w:pPr>
    </w:p>
    <w:p w14:paraId="379DF3F2" w14:textId="77777777" w:rsidR="00CF6120" w:rsidRPr="00C92EFA" w:rsidRDefault="00AC4D59">
      <w:pPr>
        <w:pStyle w:val="Heading2"/>
        <w:ind w:left="987" w:right="1203"/>
        <w:jc w:val="center"/>
        <w:rPr>
          <w:rFonts w:ascii="Verdana" w:hAnsi="Verdana" w:cstheme="minorHAnsi"/>
        </w:rPr>
      </w:pPr>
      <w:r w:rsidRPr="00317B46">
        <w:rPr>
          <w:rFonts w:ascii="Verdana" w:hAnsi="Verdana" w:cstheme="minorHAnsi"/>
        </w:rPr>
        <w:t>DECLARAȚIE</w:t>
      </w:r>
      <w:r w:rsidRPr="00317B46">
        <w:rPr>
          <w:rFonts w:ascii="Verdana" w:hAnsi="Verdana" w:cstheme="minorHAnsi"/>
          <w:spacing w:val="-3"/>
        </w:rPr>
        <w:t xml:space="preserve"> </w:t>
      </w:r>
      <w:r w:rsidRPr="00317B46">
        <w:rPr>
          <w:rFonts w:ascii="Verdana" w:hAnsi="Verdana" w:cstheme="minorHAnsi"/>
        </w:rPr>
        <w:t>UNICĂ</w:t>
      </w:r>
    </w:p>
    <w:p w14:paraId="41A4505F" w14:textId="77777777" w:rsidR="00CF6120" w:rsidRPr="00C92EFA" w:rsidRDefault="00CF6120">
      <w:pPr>
        <w:pStyle w:val="BodyText"/>
        <w:rPr>
          <w:rFonts w:ascii="Verdana" w:hAnsi="Verdana" w:cstheme="minorHAnsi"/>
          <w:b/>
          <w:sz w:val="20"/>
        </w:rPr>
      </w:pPr>
    </w:p>
    <w:p w14:paraId="57AC34F6" w14:textId="77777777" w:rsidR="00CF6120" w:rsidRPr="00C92EFA" w:rsidRDefault="00CF6120">
      <w:pPr>
        <w:pStyle w:val="BodyText"/>
        <w:spacing w:before="1"/>
        <w:rPr>
          <w:rFonts w:ascii="Verdana" w:hAnsi="Verdana" w:cstheme="minorHAnsi"/>
          <w:b/>
          <w:sz w:val="17"/>
        </w:rPr>
      </w:pPr>
    </w:p>
    <w:p w14:paraId="2317C438" w14:textId="319B9546" w:rsidR="00CF6120" w:rsidRPr="00C92EFA" w:rsidRDefault="00AC4D59" w:rsidP="009F1362">
      <w:pPr>
        <w:pStyle w:val="BodyText"/>
        <w:spacing w:before="89" w:line="276" w:lineRule="auto"/>
        <w:ind w:left="142"/>
        <w:jc w:val="both"/>
        <w:rPr>
          <w:rFonts w:ascii="Verdana" w:hAnsi="Verdana" w:cstheme="minorHAnsi"/>
        </w:rPr>
      </w:pPr>
      <w:r w:rsidRPr="00C92EFA">
        <w:rPr>
          <w:rFonts w:ascii="Verdana" w:hAnsi="Verdana" w:cstheme="minorHAnsi"/>
        </w:rPr>
        <w:t>Subsemnatul/subsemnata</w:t>
      </w:r>
      <w:r w:rsidRPr="00C92EFA">
        <w:rPr>
          <w:rFonts w:ascii="Verdana" w:hAnsi="Verdana" w:cstheme="minorHAnsi"/>
          <w:spacing w:val="119"/>
        </w:rPr>
        <w:t xml:space="preserve"> </w:t>
      </w:r>
      <w:r w:rsidRPr="00C92EFA">
        <w:rPr>
          <w:rFonts w:ascii="Verdana" w:hAnsi="Verdana" w:cstheme="minorHAnsi"/>
        </w:rPr>
        <w:t>&lt;</w:t>
      </w:r>
      <w:r w:rsidRPr="00364B71">
        <w:rPr>
          <w:rFonts w:ascii="Verdana" w:hAnsi="Verdana" w:cstheme="minorHAnsi"/>
          <w:i/>
          <w:highlight w:val="lightGray"/>
          <w:shd w:val="clear" w:color="auto" w:fill="B1B1B1"/>
        </w:rPr>
        <w:t>nume</w:t>
      </w:r>
      <w:r w:rsidR="00364B71" w:rsidRPr="00364B71">
        <w:rPr>
          <w:rFonts w:ascii="Verdana" w:hAnsi="Verdana" w:cstheme="minorHAnsi"/>
          <w:i/>
          <w:highlight w:val="lightGray"/>
        </w:rPr>
        <w:t xml:space="preserve"> și </w:t>
      </w:r>
      <w:r w:rsidRPr="00364B71">
        <w:rPr>
          <w:rFonts w:ascii="Verdana" w:hAnsi="Verdana" w:cstheme="minorHAnsi"/>
          <w:i/>
          <w:highlight w:val="lightGray"/>
          <w:shd w:val="clear" w:color="auto" w:fill="B1B1B1"/>
        </w:rPr>
        <w:t>prenume</w:t>
      </w:r>
      <w:r w:rsidRPr="00C92EFA">
        <w:rPr>
          <w:rFonts w:ascii="Verdana" w:hAnsi="Verdana" w:cstheme="minorHAnsi"/>
          <w:i/>
        </w:rPr>
        <w:t>&gt;</w:t>
      </w:r>
      <w:r w:rsidRPr="00C92EFA">
        <w:rPr>
          <w:rFonts w:ascii="Verdana" w:hAnsi="Verdana" w:cstheme="minorHAnsi"/>
        </w:rPr>
        <w:t>, în</w:t>
      </w:r>
      <w:r w:rsidRPr="00C92EFA">
        <w:rPr>
          <w:rFonts w:ascii="Verdana" w:hAnsi="Verdana" w:cstheme="minorHAnsi"/>
          <w:spacing w:val="1"/>
        </w:rPr>
        <w:t xml:space="preserve"> </w:t>
      </w:r>
      <w:r w:rsidRPr="00C92EFA">
        <w:rPr>
          <w:rFonts w:ascii="Verdana" w:hAnsi="Verdana" w:cstheme="minorHAnsi"/>
        </w:rPr>
        <w:t>calitate</w:t>
      </w:r>
      <w:r w:rsidRPr="00C92EFA">
        <w:rPr>
          <w:rFonts w:ascii="Verdana" w:hAnsi="Verdana" w:cstheme="minorHAnsi"/>
          <w:spacing w:val="119"/>
        </w:rPr>
        <w:t xml:space="preserve"> </w:t>
      </w:r>
      <w:r w:rsidRPr="00C92EFA">
        <w:rPr>
          <w:rFonts w:ascii="Verdana" w:hAnsi="Verdana" w:cstheme="minorHAnsi"/>
        </w:rPr>
        <w:t>de &lt;</w:t>
      </w:r>
      <w:r w:rsidRPr="00364B71">
        <w:rPr>
          <w:rFonts w:ascii="Verdana" w:hAnsi="Verdana" w:cstheme="minorHAnsi"/>
          <w:highlight w:val="lightGray"/>
          <w:shd w:val="clear" w:color="auto" w:fill="B1B1B1"/>
        </w:rPr>
        <w:t>reprezentant</w:t>
      </w:r>
      <w:r w:rsidR="00D61736" w:rsidRPr="00364B71">
        <w:rPr>
          <w:rFonts w:ascii="Verdana" w:hAnsi="Verdana" w:cstheme="minorHAnsi"/>
          <w:highlight w:val="lightGray"/>
          <w:shd w:val="clear" w:color="auto" w:fill="B1B1B1"/>
        </w:rPr>
        <w:t xml:space="preserve"> legal</w:t>
      </w:r>
      <w:r w:rsidRPr="00364B71">
        <w:rPr>
          <w:rFonts w:ascii="Verdana" w:hAnsi="Verdana" w:cstheme="minorHAnsi"/>
          <w:highlight w:val="lightGray"/>
          <w:shd w:val="clear" w:color="auto" w:fill="B1B1B1"/>
        </w:rPr>
        <w:t>/imputernicit</w:t>
      </w:r>
      <w:r w:rsidRPr="00C92EFA">
        <w:rPr>
          <w:rFonts w:ascii="Verdana" w:hAnsi="Verdana" w:cstheme="minorHAnsi"/>
        </w:rPr>
        <w:t>&gt; al</w:t>
      </w:r>
      <w:r w:rsidR="00FC1873" w:rsidRPr="00C92EFA">
        <w:rPr>
          <w:rFonts w:ascii="Verdana" w:hAnsi="Verdana" w:cstheme="minorHAnsi"/>
        </w:rPr>
        <w:t xml:space="preserve"> </w:t>
      </w:r>
      <w:r w:rsidRPr="00C92EFA">
        <w:rPr>
          <w:rFonts w:ascii="Verdana" w:hAnsi="Verdana" w:cstheme="minorHAnsi"/>
        </w:rPr>
        <w:t>&lt;</w:t>
      </w:r>
      <w:r w:rsidR="00D61736" w:rsidRPr="00364B71">
        <w:rPr>
          <w:rFonts w:ascii="Verdana" w:hAnsi="Verdana" w:cstheme="minorHAnsi"/>
          <w:highlight w:val="lightGray"/>
        </w:rPr>
        <w:t xml:space="preserve">denumire </w:t>
      </w:r>
      <w:r w:rsidRPr="00364B71">
        <w:rPr>
          <w:rFonts w:ascii="Verdana" w:hAnsi="Verdana" w:cstheme="minorHAnsi"/>
          <w:highlight w:val="lightGray"/>
          <w:shd w:val="clear" w:color="auto" w:fill="B1B1B1"/>
        </w:rPr>
        <w:t>entitate</w:t>
      </w:r>
      <w:r w:rsidRPr="00C92EFA">
        <w:rPr>
          <w:rFonts w:ascii="Verdana" w:hAnsi="Verdana" w:cstheme="minorHAnsi"/>
        </w:rPr>
        <w:t xml:space="preserve">&gt; în calitate de </w:t>
      </w:r>
      <w:r w:rsidR="00364B71">
        <w:rPr>
          <w:rFonts w:ascii="Verdana" w:hAnsi="Verdana" w:cstheme="minorHAnsi"/>
        </w:rPr>
        <w:t xml:space="preserve">candidat </w:t>
      </w:r>
      <w:r w:rsidRPr="00364B71">
        <w:rPr>
          <w:rFonts w:ascii="Verdana" w:hAnsi="Verdana" w:cstheme="minorHAnsi"/>
        </w:rPr>
        <w:t>la procesul de selecție al partenerilor privați în vederea depunerii</w:t>
      </w:r>
      <w:r w:rsidRPr="00364B71">
        <w:rPr>
          <w:rFonts w:ascii="Verdana" w:hAnsi="Verdana" w:cstheme="minorHAnsi"/>
          <w:spacing w:val="-57"/>
        </w:rPr>
        <w:t xml:space="preserve"> </w:t>
      </w:r>
      <w:r w:rsidRPr="00364B71">
        <w:rPr>
          <w:rFonts w:ascii="Verdana" w:hAnsi="Verdana" w:cstheme="minorHAnsi"/>
        </w:rPr>
        <w:t>și</w:t>
      </w:r>
      <w:r w:rsidRPr="00364B71">
        <w:rPr>
          <w:rFonts w:ascii="Verdana" w:hAnsi="Verdana" w:cstheme="minorHAnsi"/>
          <w:spacing w:val="-9"/>
        </w:rPr>
        <w:t xml:space="preserve"> </w:t>
      </w:r>
      <w:r w:rsidRPr="00364B71">
        <w:rPr>
          <w:rFonts w:ascii="Verdana" w:hAnsi="Verdana" w:cstheme="minorHAnsi"/>
        </w:rPr>
        <w:t>implementării</w:t>
      </w:r>
      <w:r w:rsidRPr="00364B71">
        <w:rPr>
          <w:rFonts w:ascii="Verdana" w:hAnsi="Verdana" w:cstheme="minorHAnsi"/>
          <w:spacing w:val="-8"/>
        </w:rPr>
        <w:t xml:space="preserve"> </w:t>
      </w:r>
      <w:r w:rsidRPr="00364B71">
        <w:rPr>
          <w:rFonts w:ascii="Verdana" w:hAnsi="Verdana" w:cstheme="minorHAnsi"/>
        </w:rPr>
        <w:t>unui</w:t>
      </w:r>
      <w:r w:rsidRPr="00364B71">
        <w:rPr>
          <w:rFonts w:ascii="Verdana" w:hAnsi="Verdana" w:cstheme="minorHAnsi"/>
          <w:spacing w:val="-9"/>
        </w:rPr>
        <w:t xml:space="preserve"> </w:t>
      </w:r>
      <w:r w:rsidRPr="00364B71">
        <w:rPr>
          <w:rFonts w:ascii="Verdana" w:hAnsi="Verdana" w:cstheme="minorHAnsi"/>
        </w:rPr>
        <w:t>proiect</w:t>
      </w:r>
      <w:r w:rsidRPr="00364B71">
        <w:rPr>
          <w:rFonts w:ascii="Verdana" w:hAnsi="Verdana" w:cstheme="minorHAnsi"/>
          <w:spacing w:val="-8"/>
        </w:rPr>
        <w:t xml:space="preserve"> </w:t>
      </w:r>
      <w:r w:rsidRPr="00364B71">
        <w:rPr>
          <w:rFonts w:ascii="Verdana" w:hAnsi="Verdana" w:cstheme="minorHAnsi"/>
        </w:rPr>
        <w:t>în</w:t>
      </w:r>
      <w:r w:rsidRPr="00364B71">
        <w:rPr>
          <w:rFonts w:ascii="Verdana" w:hAnsi="Verdana" w:cstheme="minorHAnsi"/>
          <w:spacing w:val="-9"/>
        </w:rPr>
        <w:t xml:space="preserve"> </w:t>
      </w:r>
      <w:r w:rsidRPr="00364B71">
        <w:rPr>
          <w:rFonts w:ascii="Verdana" w:hAnsi="Verdana" w:cstheme="minorHAnsi"/>
        </w:rPr>
        <w:t>parteneriat</w:t>
      </w:r>
      <w:r w:rsidRPr="00C92EFA">
        <w:rPr>
          <w:rFonts w:ascii="Verdana" w:hAnsi="Verdana" w:cstheme="minorHAnsi"/>
          <w:i/>
          <w:spacing w:val="-8"/>
        </w:rPr>
        <w:t xml:space="preserve"> </w:t>
      </w:r>
      <w:r w:rsidRPr="00364B71">
        <w:rPr>
          <w:rFonts w:ascii="Verdana" w:hAnsi="Verdana" w:cstheme="minorHAnsi"/>
        </w:rPr>
        <w:t>cu</w:t>
      </w:r>
      <w:r w:rsidR="006C107A">
        <w:rPr>
          <w:rFonts w:ascii="Verdana" w:hAnsi="Verdana" w:cstheme="minorHAnsi"/>
        </w:rPr>
        <w:t xml:space="preserve"> Institutul Național de Cercetare</w:t>
      </w:r>
      <w:r w:rsidR="00331FC9">
        <w:rPr>
          <w:rFonts w:ascii="Verdana" w:hAnsi="Verdana" w:cstheme="minorHAnsi"/>
        </w:rPr>
        <w:t>-</w:t>
      </w:r>
      <w:r w:rsidR="006C107A">
        <w:rPr>
          <w:rFonts w:ascii="Verdana" w:hAnsi="Verdana" w:cstheme="minorHAnsi"/>
        </w:rPr>
        <w:t xml:space="preserve"> Dezvoltare și Încercări pentru Electrotehnică-ICMET Craiova</w:t>
      </w:r>
      <w:r w:rsidRPr="00C92EFA">
        <w:rPr>
          <w:rFonts w:ascii="Verdana" w:hAnsi="Verdana" w:cstheme="minorHAnsi"/>
          <w:i/>
        </w:rPr>
        <w:t>,</w:t>
      </w:r>
      <w:r w:rsidRPr="00C92EFA">
        <w:rPr>
          <w:rFonts w:ascii="Verdana" w:hAnsi="Verdana" w:cstheme="minorHAnsi"/>
          <w:i/>
          <w:spacing w:val="-9"/>
        </w:rPr>
        <w:t xml:space="preserve"> </w:t>
      </w:r>
      <w:r w:rsidRPr="00C92EFA">
        <w:rPr>
          <w:rFonts w:ascii="Verdana" w:hAnsi="Verdana" w:cstheme="minorHAnsi"/>
        </w:rPr>
        <w:t>cunoscând</w:t>
      </w:r>
      <w:r w:rsidRPr="00C92EFA">
        <w:rPr>
          <w:rFonts w:ascii="Verdana" w:hAnsi="Verdana" w:cstheme="minorHAnsi"/>
          <w:spacing w:val="-9"/>
        </w:rPr>
        <w:t xml:space="preserve"> </w:t>
      </w:r>
      <w:r w:rsidRPr="00C92EFA">
        <w:rPr>
          <w:rFonts w:ascii="Verdana" w:hAnsi="Verdana" w:cstheme="minorHAnsi"/>
        </w:rPr>
        <w:t>prevederile</w:t>
      </w:r>
      <w:r w:rsidRPr="00C92EFA">
        <w:rPr>
          <w:rFonts w:ascii="Verdana" w:hAnsi="Verdana" w:cstheme="minorHAnsi"/>
          <w:spacing w:val="-10"/>
        </w:rPr>
        <w:t xml:space="preserve"> </w:t>
      </w:r>
      <w:r w:rsidRPr="00C92EFA">
        <w:rPr>
          <w:rFonts w:ascii="Verdana" w:hAnsi="Verdana" w:cstheme="minorHAnsi"/>
        </w:rPr>
        <w:t>legale</w:t>
      </w:r>
      <w:r w:rsidRPr="00C92EFA">
        <w:rPr>
          <w:rFonts w:ascii="Verdana" w:hAnsi="Verdana" w:cstheme="minorHAnsi"/>
          <w:spacing w:val="-57"/>
        </w:rPr>
        <w:t xml:space="preserve"> </w:t>
      </w:r>
      <w:r w:rsidRPr="00C92EFA">
        <w:rPr>
          <w:rFonts w:ascii="Verdana" w:hAnsi="Verdana" w:cstheme="minorHAnsi"/>
        </w:rPr>
        <w:t>privind</w:t>
      </w:r>
      <w:r w:rsidRPr="00C92EFA">
        <w:rPr>
          <w:rFonts w:ascii="Verdana" w:hAnsi="Verdana" w:cstheme="minorHAnsi"/>
          <w:spacing w:val="-1"/>
        </w:rPr>
        <w:t xml:space="preserve"> </w:t>
      </w:r>
      <w:r w:rsidRPr="00C92EFA">
        <w:rPr>
          <w:rFonts w:ascii="Verdana" w:hAnsi="Verdana" w:cstheme="minorHAnsi"/>
        </w:rPr>
        <w:t>falsul</w:t>
      </w:r>
      <w:r w:rsidRPr="00C92EFA">
        <w:rPr>
          <w:rFonts w:ascii="Verdana" w:hAnsi="Verdana" w:cstheme="minorHAnsi"/>
          <w:spacing w:val="1"/>
        </w:rPr>
        <w:t xml:space="preserve"> </w:t>
      </w:r>
      <w:r w:rsidRPr="00C92EFA">
        <w:rPr>
          <w:rFonts w:ascii="Verdana" w:hAnsi="Verdana" w:cstheme="minorHAnsi"/>
        </w:rPr>
        <w:t>în declarații și falsul intelectual, declar</w:t>
      </w:r>
      <w:r w:rsidRPr="00C92EFA">
        <w:rPr>
          <w:rFonts w:ascii="Verdana" w:hAnsi="Verdana" w:cstheme="minorHAnsi"/>
          <w:spacing w:val="-2"/>
        </w:rPr>
        <w:t xml:space="preserve"> </w:t>
      </w:r>
      <w:r w:rsidRPr="00C92EFA">
        <w:rPr>
          <w:rFonts w:ascii="Verdana" w:hAnsi="Verdana" w:cstheme="minorHAnsi"/>
        </w:rPr>
        <w:t>următoarele:</w:t>
      </w:r>
    </w:p>
    <w:p w14:paraId="61CF62E5" w14:textId="6D683EBC" w:rsidR="00CF6120" w:rsidRPr="003018DA" w:rsidRDefault="003018DA" w:rsidP="003018DA">
      <w:pPr>
        <w:pStyle w:val="BodyText"/>
        <w:tabs>
          <w:tab w:val="left" w:pos="720"/>
          <w:tab w:val="left" w:pos="1440"/>
          <w:tab w:val="left" w:pos="2160"/>
          <w:tab w:val="left" w:pos="2880"/>
          <w:tab w:val="left" w:pos="3600"/>
          <w:tab w:val="left" w:pos="4320"/>
          <w:tab w:val="left" w:pos="5137"/>
        </w:tabs>
        <w:jc w:val="both"/>
        <w:rPr>
          <w:rFonts w:ascii="Verdana" w:hAnsi="Verdana" w:cstheme="minorHAnsi"/>
        </w:rPr>
      </w:pPr>
      <w:r>
        <w:rPr>
          <w:rFonts w:ascii="Verdana" w:hAnsi="Verdana" w:cstheme="minorHAnsi"/>
          <w:sz w:val="26"/>
        </w:rPr>
        <w:tab/>
      </w:r>
      <w:r w:rsidRPr="003018DA">
        <w:rPr>
          <w:rFonts w:ascii="Verdana" w:hAnsi="Verdana" w:cstheme="minorHAnsi"/>
          <w:b/>
        </w:rPr>
        <w:t>A.</w:t>
      </w:r>
      <w:r w:rsidRPr="003018DA">
        <w:rPr>
          <w:rFonts w:ascii="Verdana" w:hAnsi="Verdana" w:cstheme="minorHAnsi"/>
        </w:rPr>
        <w:t xml:space="preserve"> </w:t>
      </w:r>
      <w:r w:rsidRPr="003018DA">
        <w:rPr>
          <w:rFonts w:ascii="Verdana" w:hAnsi="Verdana" w:cstheme="minorHAnsi"/>
          <w:b/>
          <w:i/>
        </w:rPr>
        <w:t xml:space="preserve">Candidatul respectă cerințele specifice de eligibilitate </w:t>
      </w:r>
      <w:r>
        <w:rPr>
          <w:rFonts w:ascii="Verdana" w:hAnsi="Verdana" w:cstheme="minorHAnsi"/>
          <w:b/>
          <w:i/>
        </w:rPr>
        <w:tab/>
      </w:r>
      <w:r w:rsidRPr="003018DA">
        <w:rPr>
          <w:rFonts w:ascii="Verdana" w:hAnsi="Verdana" w:cstheme="minorHAnsi"/>
          <w:b/>
          <w:i/>
        </w:rPr>
        <w:t xml:space="preserve">aplicabile </w:t>
      </w:r>
      <w:r w:rsidRPr="003018DA">
        <w:rPr>
          <w:rFonts w:ascii="Verdana" w:hAnsi="Verdana" w:cstheme="minorHAnsi"/>
          <w:b/>
          <w:i/>
        </w:rPr>
        <w:tab/>
        <w:t xml:space="preserve">Partenerilor, în condițiile și la termenele prevăzute în </w:t>
      </w:r>
      <w:r>
        <w:rPr>
          <w:rFonts w:ascii="Verdana" w:hAnsi="Verdana" w:cstheme="minorHAnsi"/>
          <w:b/>
          <w:i/>
        </w:rPr>
        <w:tab/>
      </w:r>
      <w:r w:rsidRPr="003018DA">
        <w:rPr>
          <w:rFonts w:ascii="Verdana" w:hAnsi="Verdana" w:cstheme="minorHAnsi"/>
          <w:b/>
          <w:i/>
        </w:rPr>
        <w:t>Ghidul</w:t>
      </w:r>
      <w:r>
        <w:rPr>
          <w:rFonts w:ascii="Verdana" w:hAnsi="Verdana" w:cstheme="minorHAnsi"/>
          <w:b/>
          <w:i/>
        </w:rPr>
        <w:t xml:space="preserve"> </w:t>
      </w:r>
      <w:r w:rsidRPr="003018DA">
        <w:rPr>
          <w:rFonts w:ascii="Verdana" w:hAnsi="Verdana" w:cstheme="minorHAnsi"/>
          <w:b/>
          <w:i/>
        </w:rPr>
        <w:t>Solicitantului, după cum urmează</w:t>
      </w:r>
      <w:r>
        <w:rPr>
          <w:rFonts w:ascii="Verdana" w:hAnsi="Verdana" w:cstheme="minorHAnsi"/>
          <w:b/>
          <w:i/>
        </w:rPr>
        <w:t>:</w:t>
      </w:r>
    </w:p>
    <w:p w14:paraId="6C11E120" w14:textId="77777777" w:rsidR="00CF6120" w:rsidRPr="003018DA" w:rsidRDefault="00CF6120">
      <w:pPr>
        <w:pStyle w:val="BodyText"/>
        <w:spacing w:before="4"/>
        <w:rPr>
          <w:rFonts w:ascii="Verdana" w:hAnsi="Verdana" w:cstheme="minorHAnsi"/>
        </w:rPr>
      </w:pPr>
    </w:p>
    <w:p w14:paraId="02186141" w14:textId="4FFBBB04" w:rsidR="00CF6120" w:rsidRDefault="0078219F" w:rsidP="00C47C46">
      <w:pPr>
        <w:pStyle w:val="BodyText"/>
        <w:spacing w:before="17"/>
        <w:ind w:left="482" w:right="4" w:firstLine="465"/>
        <w:jc w:val="both"/>
        <w:rPr>
          <w:rFonts w:ascii="Verdana" w:hAnsi="Verdana" w:cstheme="minorHAnsi"/>
        </w:rPr>
      </w:pPr>
      <w:r w:rsidRPr="003018DA">
        <w:rPr>
          <w:rFonts w:ascii="Verdana" w:hAnsi="Verdana" w:cstheme="minorHAnsi"/>
          <w:noProof/>
          <w:lang w:val="en-US"/>
        </w:rPr>
        <mc:AlternateContent>
          <mc:Choice Requires="wps">
            <w:drawing>
              <wp:anchor distT="0" distB="0" distL="114300" distR="114300" simplePos="0" relativeHeight="251635712" behindDoc="1" locked="0" layoutInCell="1" allowOverlap="1" wp14:anchorId="733174CD" wp14:editId="2C17C6E3">
                <wp:simplePos x="0" y="0"/>
                <wp:positionH relativeFrom="page">
                  <wp:posOffset>1095375</wp:posOffset>
                </wp:positionH>
                <wp:positionV relativeFrom="paragraph">
                  <wp:posOffset>12700</wp:posOffset>
                </wp:positionV>
                <wp:extent cx="190500" cy="128905"/>
                <wp:effectExtent l="0" t="0" r="12700" b="10795"/>
                <wp:wrapNone/>
                <wp:docPr id="142121131"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1B7B9F" id="Rectangle 315" o:spid="_x0000_s1026" style="position:absolute;margin-left:86.25pt;margin-top:1pt;width:15pt;height:10.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" filled="f" strokecolor="#2e528f" strokeweight="1pt">
                <v:path arrowok="t"/>
                <w10:wrap anchorx="page"/>
              </v:rect>
            </w:pict>
          </mc:Fallback>
        </mc:AlternateContent>
      </w:r>
      <w:r w:rsidR="007A247B">
        <w:rPr>
          <w:rFonts w:ascii="Verdana" w:hAnsi="Verdana" w:cstheme="minorHAnsi"/>
        </w:rPr>
        <w:t>E</w:t>
      </w:r>
      <w:r w:rsidR="00C47C46" w:rsidRPr="003018DA">
        <w:rPr>
          <w:rFonts w:ascii="Verdana" w:hAnsi="Verdana" w:cstheme="minorHAnsi"/>
        </w:rPr>
        <w:t>ste societate înregis</w:t>
      </w:r>
      <w:r w:rsidR="00C47C46" w:rsidRPr="00C47C46">
        <w:rPr>
          <w:rFonts w:ascii="Verdana" w:hAnsi="Verdana" w:cstheme="minorHAnsi"/>
        </w:rPr>
        <w:t>trat</w:t>
      </w:r>
      <w:r w:rsidR="00C47C46">
        <w:rPr>
          <w:rFonts w:ascii="Verdana" w:hAnsi="Verdana" w:cstheme="minorHAnsi"/>
        </w:rPr>
        <w:t>ă</w:t>
      </w:r>
      <w:r w:rsidR="00C47C46" w:rsidRPr="00C47C46">
        <w:rPr>
          <w:rFonts w:ascii="Verdana" w:hAnsi="Verdana" w:cstheme="minorHAnsi"/>
        </w:rPr>
        <w:t xml:space="preserve"> în baza Legii societăților nr. 31/1990, republicată, cu modificările și completările ulterioare, sau în baza Legii 1/2005 privind organizarea și funcționarea cooperației, cu modificările și completările ulterioare, care se încadrează în categoria microîntreprinderilor sau întreprinderilor mici sau mijlocii</w:t>
      </w:r>
      <w:r w:rsidR="00C47C46">
        <w:rPr>
          <w:rFonts w:ascii="Verdana" w:hAnsi="Verdana" w:cstheme="minorHAnsi"/>
        </w:rPr>
        <w:t xml:space="preserve"> </w:t>
      </w:r>
    </w:p>
    <w:p w14:paraId="0C978583" w14:textId="1E461E5D" w:rsidR="00C47C46" w:rsidRPr="00C47C46" w:rsidRDefault="00C47C46" w:rsidP="00C47C46">
      <w:pPr>
        <w:spacing w:before="138"/>
        <w:ind w:left="482" w:right="4" w:firstLine="403"/>
        <w:jc w:val="both"/>
        <w:rPr>
          <w:rFonts w:ascii="Verdana" w:hAnsi="Verdana" w:cstheme="minorHAnsi"/>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77696" behindDoc="1" locked="0" layoutInCell="1" allowOverlap="1" wp14:anchorId="2BE9AE16" wp14:editId="3EC83E03">
                <wp:simplePos x="0" y="0"/>
                <wp:positionH relativeFrom="page">
                  <wp:posOffset>1095375</wp:posOffset>
                </wp:positionH>
                <wp:positionV relativeFrom="paragraph">
                  <wp:posOffset>88900</wp:posOffset>
                </wp:positionV>
                <wp:extent cx="190500" cy="128905"/>
                <wp:effectExtent l="0" t="0" r="12700" b="10795"/>
                <wp:wrapNone/>
                <wp:docPr id="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zdgIAAP8E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BFBzKz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C47C46">
        <w:t xml:space="preserve"> </w:t>
      </w:r>
      <w:r w:rsidR="007A247B" w:rsidRPr="007A247B">
        <w:rPr>
          <w:rFonts w:ascii="Verdana" w:hAnsi="Verdana"/>
          <w:sz w:val="24"/>
          <w:szCs w:val="24"/>
        </w:rPr>
        <w:t>A</w:t>
      </w:r>
      <w:r w:rsidRPr="007A247B">
        <w:rPr>
          <w:rFonts w:ascii="Verdana" w:hAnsi="Verdana" w:cstheme="minorHAnsi"/>
          <w:noProof/>
          <w:sz w:val="24"/>
          <w:szCs w:val="24"/>
          <w:lang w:val="en-US"/>
        </w:rPr>
        <w:t>/au desfăşurat activitate pe o perioadă corespunzătoare cel puţin unui an fiscal integral</w:t>
      </w:r>
    </w:p>
    <w:p w14:paraId="5DB21A76" w14:textId="6C2B28CC" w:rsidR="00C4457A" w:rsidRDefault="00C4457A" w:rsidP="00C4457A">
      <w:pPr>
        <w:spacing w:before="138"/>
        <w:ind w:left="482" w:right="4" w:firstLine="403"/>
        <w:jc w:val="both"/>
        <w:rPr>
          <w:rFonts w:ascii="Verdana" w:hAnsi="Verdana" w:cstheme="minorHAnsi"/>
          <w:iCs/>
          <w:noProof/>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79744" behindDoc="1" locked="0" layoutInCell="1" allowOverlap="1" wp14:anchorId="14AE18AE" wp14:editId="75F58FB1">
                <wp:simplePos x="0" y="0"/>
                <wp:positionH relativeFrom="page">
                  <wp:posOffset>1095375</wp:posOffset>
                </wp:positionH>
                <wp:positionV relativeFrom="paragraph">
                  <wp:posOffset>88900</wp:posOffset>
                </wp:positionV>
                <wp:extent cx="190500" cy="128905"/>
                <wp:effectExtent l="0" t="0" r="12700" b="10795"/>
                <wp:wrapNone/>
                <wp:docPr id="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B5aMGJ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7A247B">
        <w:rPr>
          <w:rFonts w:ascii="Verdana" w:hAnsi="Verdana"/>
          <w:sz w:val="24"/>
          <w:szCs w:val="24"/>
        </w:rPr>
        <w:t xml:space="preserve"> </w:t>
      </w:r>
      <w:r w:rsidR="007A247B" w:rsidRPr="007A247B">
        <w:rPr>
          <w:rFonts w:ascii="Verdana" w:hAnsi="Verdana"/>
          <w:sz w:val="24"/>
          <w:szCs w:val="24"/>
        </w:rPr>
        <w:t>N</w:t>
      </w:r>
      <w:r w:rsidRPr="007A247B">
        <w:rPr>
          <w:rFonts w:ascii="Verdana" w:hAnsi="Verdana" w:cstheme="minorHAnsi"/>
          <w:iCs/>
          <w:noProof/>
          <w:sz w:val="24"/>
          <w:szCs w:val="24"/>
        </w:rPr>
        <w:t>u a/au avut</w:t>
      </w:r>
      <w:r w:rsidRPr="00C4457A">
        <w:rPr>
          <w:rFonts w:ascii="Verdana" w:hAnsi="Verdana" w:cstheme="minorHAnsi"/>
          <w:iCs/>
          <w:noProof/>
          <w:sz w:val="24"/>
          <w:szCs w:val="24"/>
        </w:rPr>
        <w:t xml:space="preserve"> activitatea suspendată temporar oricând în anul curent și în anul fiscal anterior</w:t>
      </w:r>
    </w:p>
    <w:p w14:paraId="52EF3A45" w14:textId="327120D8" w:rsidR="00F0110C" w:rsidRDefault="00F0110C" w:rsidP="00F0110C">
      <w:pPr>
        <w:spacing w:before="138"/>
        <w:ind w:left="482" w:right="4" w:firstLine="403"/>
        <w:jc w:val="both"/>
        <w:rPr>
          <w:rFonts w:ascii="Verdana" w:hAnsi="Verdana" w:cstheme="minorHAnsi"/>
          <w:iCs/>
          <w:noProof/>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81792" behindDoc="1" locked="0" layoutInCell="1" allowOverlap="1" wp14:anchorId="3E9B57D0" wp14:editId="68848BDE">
                <wp:simplePos x="0" y="0"/>
                <wp:positionH relativeFrom="page">
                  <wp:posOffset>1095375</wp:posOffset>
                </wp:positionH>
                <wp:positionV relativeFrom="paragraph">
                  <wp:posOffset>88900</wp:posOffset>
                </wp:positionV>
                <wp:extent cx="190500" cy="128905"/>
                <wp:effectExtent l="0" t="0" r="12700" b="10795"/>
                <wp:wrapNone/>
                <wp:docPr id="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DNZRkt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C47C46">
        <w:t xml:space="preserve"> </w:t>
      </w:r>
      <w:r w:rsidR="007A247B">
        <w:rPr>
          <w:rFonts w:ascii="Verdana" w:hAnsi="Verdana" w:cstheme="minorHAnsi"/>
          <w:noProof/>
          <w:sz w:val="24"/>
          <w:szCs w:val="24"/>
          <w:lang w:val="en-US"/>
        </w:rPr>
        <w:t>A/au</w:t>
      </w:r>
      <w:r w:rsidR="007A247B">
        <w:rPr>
          <w:rFonts w:ascii="Verdana" w:hAnsi="Verdana" w:cstheme="minorHAnsi"/>
          <w:iCs/>
          <w:noProof/>
          <w:sz w:val="24"/>
          <w:szCs w:val="24"/>
        </w:rPr>
        <w:t xml:space="preserve"> î</w:t>
      </w:r>
      <w:r w:rsidRPr="00F0110C">
        <w:rPr>
          <w:rFonts w:ascii="Verdana" w:hAnsi="Verdana" w:cstheme="minorHAnsi"/>
          <w:iCs/>
          <w:noProof/>
          <w:sz w:val="24"/>
          <w:szCs w:val="24"/>
        </w:rPr>
        <w:t xml:space="preserve">nregistrat profit din exploatare (&gt;0 lei) în anul fiscal anterior </w:t>
      </w:r>
    </w:p>
    <w:p w14:paraId="7258FC2A" w14:textId="73F2DA21" w:rsidR="00F0110C" w:rsidRPr="00F0110C" w:rsidRDefault="00F0110C" w:rsidP="00F0110C">
      <w:pPr>
        <w:spacing w:before="138"/>
        <w:ind w:left="482" w:right="4" w:firstLine="403"/>
        <w:jc w:val="both"/>
        <w:rPr>
          <w:rFonts w:ascii="Verdana" w:hAnsi="Verdana" w:cstheme="minorHAnsi"/>
          <w:iCs/>
          <w:noProof/>
          <w:sz w:val="24"/>
          <w:szCs w:val="24"/>
        </w:rPr>
      </w:pPr>
      <w:r w:rsidRPr="00C47C46">
        <w:rPr>
          <w:rFonts w:ascii="Verdana" w:hAnsi="Verdana" w:cstheme="minorHAnsi"/>
          <w:noProof/>
          <w:sz w:val="24"/>
          <w:szCs w:val="24"/>
          <w:lang w:val="en-US"/>
        </w:rPr>
        <mc:AlternateContent>
          <mc:Choice Requires="wps">
            <w:drawing>
              <wp:anchor distT="0" distB="0" distL="114300" distR="114300" simplePos="0" relativeHeight="251683840" behindDoc="1" locked="0" layoutInCell="1" allowOverlap="1" wp14:anchorId="5ACED942" wp14:editId="4C719882">
                <wp:simplePos x="0" y="0"/>
                <wp:positionH relativeFrom="page">
                  <wp:posOffset>1095375</wp:posOffset>
                </wp:positionH>
                <wp:positionV relativeFrom="paragraph">
                  <wp:posOffset>88900</wp:posOffset>
                </wp:positionV>
                <wp:extent cx="190500" cy="128905"/>
                <wp:effectExtent l="0" t="0" r="12700" b="10795"/>
                <wp:wrapNone/>
                <wp:docPr id="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oXdgIAAP8E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DxCuoX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Pr="00C47C46">
        <w:t xml:space="preserve"> </w:t>
      </w:r>
      <w:r w:rsidRPr="00A66688">
        <w:rPr>
          <w:rFonts w:ascii="Verdana" w:hAnsi="Verdana"/>
          <w:sz w:val="24"/>
          <w:szCs w:val="24"/>
        </w:rPr>
        <w:t>Activitatea</w:t>
      </w:r>
      <w:r w:rsidR="003F58C1" w:rsidRPr="003F58C1">
        <w:rPr>
          <w:rFonts w:asciiTheme="minorHAnsi" w:eastAsiaTheme="minorHAnsi" w:hAnsiTheme="minorHAnsi" w:cstheme="minorHAnsi"/>
          <w:sz w:val="20"/>
          <w:szCs w:val="20"/>
        </w:rPr>
        <w:t xml:space="preserve"> </w:t>
      </w:r>
      <w:r w:rsidR="003F58C1" w:rsidRPr="003F58C1">
        <w:rPr>
          <w:rFonts w:ascii="Verdana" w:hAnsi="Verdana"/>
          <w:sz w:val="24"/>
          <w:szCs w:val="24"/>
        </w:rPr>
        <w:t>de cercetare aplicată (cercetare industriala, dezvoltare experimentală</w:t>
      </w:r>
      <w:r w:rsidR="004B2346">
        <w:rPr>
          <w:rFonts w:ascii="Verdana" w:hAnsi="Verdana"/>
          <w:sz w:val="24"/>
          <w:szCs w:val="24"/>
        </w:rPr>
        <w:t xml:space="preserve"> sau orice combinație a acestora</w:t>
      </w:r>
      <w:r w:rsidR="003F58C1" w:rsidRPr="003F58C1">
        <w:rPr>
          <w:rFonts w:ascii="Verdana" w:hAnsi="Verdana"/>
          <w:sz w:val="24"/>
          <w:szCs w:val="24"/>
        </w:rPr>
        <w:t xml:space="preserve">) care se va realiza prin proiect este în strînsă legătură cu domeniul de specializare inteligentă selectat, respectiv cu activitatea economică (CLASA CAEN) în care se va realiza produsul/procesul/tehnologia/serviciul inovativ rezultat în urma </w:t>
      </w:r>
      <w:r w:rsidR="003F58C1" w:rsidRPr="003F58C1">
        <w:rPr>
          <w:rFonts w:ascii="Verdana" w:hAnsi="Verdana"/>
          <w:sz w:val="24"/>
          <w:szCs w:val="24"/>
        </w:rPr>
        <w:lastRenderedPageBreak/>
        <w:t>cercetării.</w:t>
      </w:r>
    </w:p>
    <w:p w14:paraId="1A035FDA" w14:textId="4E61CA70" w:rsidR="002E73B8" w:rsidRDefault="00A66688" w:rsidP="00281966">
      <w:pPr>
        <w:spacing w:before="138"/>
        <w:ind w:left="482" w:right="4" w:firstLine="403"/>
        <w:jc w:val="both"/>
        <w:rPr>
          <w:rFonts w:ascii="Verdana" w:hAnsi="Verdana" w:cstheme="minorHAnsi"/>
          <w:sz w:val="24"/>
          <w:szCs w:val="24"/>
        </w:rPr>
      </w:pPr>
      <w:r>
        <w:rPr>
          <w:rFonts w:ascii="Verdana" w:hAnsi="Verdana" w:cstheme="minorHAnsi"/>
          <w:sz w:val="24"/>
          <w:szCs w:val="24"/>
        </w:rPr>
        <w:t xml:space="preserve">Este </w:t>
      </w:r>
      <w:r w:rsidR="00281966" w:rsidRPr="00281966">
        <w:rPr>
          <w:rFonts w:ascii="Verdana" w:hAnsi="Verdana" w:cstheme="minorHAnsi"/>
          <w:sz w:val="24"/>
          <w:szCs w:val="24"/>
        </w:rPr>
        <w:t>obligat</w:t>
      </w:r>
      <w:r w:rsidR="007A247B">
        <w:rPr>
          <w:rFonts w:ascii="Verdana" w:hAnsi="Verdana" w:cstheme="minorHAnsi"/>
          <w:sz w:val="24"/>
          <w:szCs w:val="24"/>
        </w:rPr>
        <w:t>orie componenta</w:t>
      </w:r>
      <w:r w:rsidR="00281966" w:rsidRPr="00281966">
        <w:rPr>
          <w:rFonts w:ascii="Verdana" w:hAnsi="Verdana" w:cstheme="minorHAnsi"/>
          <w:sz w:val="24"/>
          <w:szCs w:val="24"/>
        </w:rPr>
        <w:t xml:space="preserve"> de cercetare-dezvoltare în cadrul investiției realizate de </w:t>
      </w:r>
      <w:r w:rsidR="00281966" w:rsidRPr="00281966">
        <w:rPr>
          <w:rFonts w:ascii="Verdana" w:hAnsi="Verdana" w:cstheme="minorHAnsi"/>
          <w:noProof/>
          <w:sz w:val="24"/>
          <w:szCs w:val="24"/>
          <w:lang w:val="en-US"/>
        </w:rPr>
        <mc:AlternateContent>
          <mc:Choice Requires="wps">
            <w:drawing>
              <wp:anchor distT="0" distB="0" distL="114300" distR="114300" simplePos="0" relativeHeight="251685888" behindDoc="1" locked="0" layoutInCell="1" allowOverlap="1" wp14:anchorId="4F1BE00E" wp14:editId="7B6F468F">
                <wp:simplePos x="0" y="0"/>
                <wp:positionH relativeFrom="page">
                  <wp:posOffset>1095375</wp:posOffset>
                </wp:positionH>
                <wp:positionV relativeFrom="paragraph">
                  <wp:posOffset>88900</wp:posOffset>
                </wp:positionV>
                <wp:extent cx="190500" cy="128905"/>
                <wp:effectExtent l="0" t="0" r="12700" b="10795"/>
                <wp:wrapNone/>
                <wp:docPr id="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CJ1Axi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007A247B">
        <w:rPr>
          <w:rFonts w:ascii="Verdana" w:hAnsi="Verdana" w:cstheme="minorHAnsi"/>
          <w:sz w:val="24"/>
          <w:szCs w:val="24"/>
        </w:rPr>
        <w:t>IMM</w:t>
      </w:r>
    </w:p>
    <w:p w14:paraId="0F15E7CC" w14:textId="058CF24C" w:rsidR="00331FC9" w:rsidRDefault="00331FC9" w:rsidP="00281966">
      <w:pPr>
        <w:spacing w:before="138"/>
        <w:ind w:left="482" w:right="4" w:firstLine="403"/>
        <w:jc w:val="both"/>
        <w:rPr>
          <w:rFonts w:ascii="Verdana" w:hAnsi="Verdana" w:cstheme="minorHAnsi"/>
          <w:sz w:val="24"/>
          <w:szCs w:val="24"/>
        </w:rPr>
      </w:pPr>
      <w:r w:rsidRPr="00331FC9">
        <w:rPr>
          <w:rFonts w:ascii="Verdana" w:hAnsi="Verdana" w:cstheme="minorHAnsi"/>
          <w:sz w:val="24"/>
          <w:szCs w:val="24"/>
          <w:lang w:val="en-US"/>
        </w:rPr>
        <mc:AlternateContent>
          <mc:Choice Requires="wps">
            <w:drawing>
              <wp:anchor distT="0" distB="0" distL="114300" distR="114300" simplePos="0" relativeHeight="251698176" behindDoc="1" locked="0" layoutInCell="1" allowOverlap="1" wp14:anchorId="24069C9C" wp14:editId="2CB2E577">
                <wp:simplePos x="0" y="0"/>
                <wp:positionH relativeFrom="page">
                  <wp:posOffset>1095375</wp:posOffset>
                </wp:positionH>
                <wp:positionV relativeFrom="paragraph">
                  <wp:posOffset>88900</wp:posOffset>
                </wp:positionV>
                <wp:extent cx="190500" cy="128905"/>
                <wp:effectExtent l="0" t="0" r="12700" b="10795"/>
                <wp:wrapNone/>
                <wp:docPr id="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ABtif8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Pr>
          <w:rFonts w:ascii="Verdana" w:hAnsi="Verdana" w:cstheme="minorHAnsi"/>
          <w:sz w:val="24"/>
          <w:szCs w:val="24"/>
        </w:rPr>
        <w:t>Respectă principiile din domeniul egalității de gen, de șanse, nexdiscriminării, accesibilității</w:t>
      </w:r>
    </w:p>
    <w:p w14:paraId="39AAC66E" w14:textId="3E8B0859" w:rsidR="00331FC9" w:rsidRDefault="00331FC9" w:rsidP="00331FC9">
      <w:pPr>
        <w:spacing w:before="138"/>
        <w:ind w:left="482" w:right="4" w:firstLine="403"/>
        <w:jc w:val="both"/>
        <w:rPr>
          <w:rFonts w:ascii="Verdana" w:hAnsi="Verdana" w:cstheme="minorHAnsi"/>
          <w:sz w:val="24"/>
          <w:szCs w:val="24"/>
        </w:rPr>
      </w:pPr>
      <w:r w:rsidRPr="00331FC9">
        <w:rPr>
          <w:rFonts w:ascii="Verdana" w:hAnsi="Verdana" w:cstheme="minorHAnsi"/>
          <w:sz w:val="24"/>
          <w:szCs w:val="24"/>
          <w:lang w:val="en-US"/>
        </w:rPr>
        <mc:AlternateContent>
          <mc:Choice Requires="wps">
            <w:drawing>
              <wp:anchor distT="0" distB="0" distL="114300" distR="114300" simplePos="0" relativeHeight="251700224" behindDoc="1" locked="0" layoutInCell="1" allowOverlap="1" wp14:anchorId="678B4DC3" wp14:editId="66332FF1">
                <wp:simplePos x="0" y="0"/>
                <wp:positionH relativeFrom="page">
                  <wp:posOffset>1095375</wp:posOffset>
                </wp:positionH>
                <wp:positionV relativeFrom="paragraph">
                  <wp:posOffset>88900</wp:posOffset>
                </wp:positionV>
                <wp:extent cx="190500" cy="128905"/>
                <wp:effectExtent l="0" t="0" r="12700" b="10795"/>
                <wp:wrapNone/>
                <wp:docPr id="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C1u/9Y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Pr>
          <w:rFonts w:ascii="Verdana" w:hAnsi="Verdana" w:cstheme="minorHAnsi"/>
          <w:sz w:val="24"/>
          <w:szCs w:val="24"/>
        </w:rPr>
        <w:t xml:space="preserve">Respectă principiile </w:t>
      </w:r>
      <w:r>
        <w:rPr>
          <w:rFonts w:ascii="Verdana" w:hAnsi="Verdana" w:cstheme="minorHAnsi"/>
          <w:sz w:val="24"/>
          <w:szCs w:val="24"/>
        </w:rPr>
        <w:t>privind</w:t>
      </w:r>
      <w:r>
        <w:rPr>
          <w:rFonts w:ascii="Verdana" w:hAnsi="Verdana" w:cstheme="minorHAnsi"/>
          <w:sz w:val="24"/>
          <w:szCs w:val="24"/>
        </w:rPr>
        <w:t xml:space="preserve"> domeniul </w:t>
      </w:r>
      <w:r>
        <w:rPr>
          <w:rFonts w:ascii="Verdana" w:hAnsi="Verdana" w:cstheme="minorHAnsi"/>
          <w:sz w:val="24"/>
          <w:szCs w:val="24"/>
        </w:rPr>
        <w:t>dezvoltării durabile, protecției mediului, eficienței energetice, prevăzute de legislația națională și comunitară</w:t>
      </w:r>
    </w:p>
    <w:p w14:paraId="0B37FD91" w14:textId="77777777" w:rsidR="00331FC9" w:rsidRDefault="00331FC9" w:rsidP="00281966">
      <w:pPr>
        <w:spacing w:before="138"/>
        <w:ind w:left="482" w:right="4" w:firstLine="403"/>
        <w:jc w:val="both"/>
        <w:rPr>
          <w:rFonts w:ascii="Verdana" w:hAnsi="Verdana" w:cstheme="minorHAnsi"/>
          <w:sz w:val="24"/>
          <w:szCs w:val="24"/>
        </w:rPr>
      </w:pPr>
    </w:p>
    <w:p w14:paraId="2835E8CB" w14:textId="6759B298" w:rsidR="0034410B" w:rsidRDefault="00281966" w:rsidP="0034410B">
      <w:pPr>
        <w:spacing w:before="138"/>
        <w:ind w:left="482" w:right="4" w:firstLine="403"/>
        <w:jc w:val="both"/>
        <w:rPr>
          <w:rFonts w:ascii="Verdana" w:hAnsi="Verdana" w:cstheme="minorHAnsi"/>
          <w:sz w:val="24"/>
          <w:szCs w:val="24"/>
        </w:rPr>
      </w:pPr>
      <w:r w:rsidRPr="00281966">
        <w:rPr>
          <w:rFonts w:ascii="Verdana" w:hAnsi="Verdana" w:cstheme="minorHAnsi"/>
          <w:iCs/>
          <w:sz w:val="24"/>
          <w:szCs w:val="24"/>
        </w:rPr>
        <w:t xml:space="preserve"> </w:t>
      </w:r>
      <w:r w:rsidR="002E73B8" w:rsidRPr="00281966">
        <w:rPr>
          <w:rFonts w:ascii="Verdana" w:hAnsi="Verdana" w:cstheme="minorHAnsi"/>
          <w:sz w:val="24"/>
          <w:szCs w:val="24"/>
        </w:rPr>
        <w:t xml:space="preserve"> </w:t>
      </w:r>
      <w:r w:rsidR="002E73B8" w:rsidRPr="00281966">
        <w:rPr>
          <w:rFonts w:ascii="Verdana" w:hAnsi="Verdana" w:cstheme="minorHAnsi"/>
          <w:noProof/>
          <w:sz w:val="24"/>
          <w:szCs w:val="24"/>
          <w:lang w:val="en-US"/>
        </w:rPr>
        <mc:AlternateContent>
          <mc:Choice Requires="wps">
            <w:drawing>
              <wp:anchor distT="0" distB="0" distL="114300" distR="114300" simplePos="0" relativeHeight="251687936" behindDoc="1" locked="0" layoutInCell="1" allowOverlap="1" wp14:anchorId="1D55FCCF" wp14:editId="06D041E8">
                <wp:simplePos x="0" y="0"/>
                <wp:positionH relativeFrom="page">
                  <wp:posOffset>1095375</wp:posOffset>
                </wp:positionH>
                <wp:positionV relativeFrom="paragraph">
                  <wp:posOffset>88900</wp:posOffset>
                </wp:positionV>
                <wp:extent cx="190500" cy="128905"/>
                <wp:effectExtent l="0" t="0" r="12700" b="10795"/>
                <wp:wrapNone/>
                <wp:docPr id="8"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7KdgIAAP8E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" filled="f" strokecolor="#2e528f" strokeweight="1pt">
                <v:path arrowok="t"/>
                <w10:wrap anchorx="page"/>
              </v:rect>
            </w:pict>
          </mc:Fallback>
        </mc:AlternateContent>
      </w:r>
      <w:r w:rsidR="00831419">
        <w:rPr>
          <w:rFonts w:ascii="Verdana" w:hAnsi="Verdana" w:cstheme="minorHAnsi"/>
          <w:sz w:val="24"/>
          <w:szCs w:val="24"/>
        </w:rPr>
        <w:t>D</w:t>
      </w:r>
      <w:r w:rsidR="009E06A7">
        <w:rPr>
          <w:rFonts w:ascii="Verdana" w:hAnsi="Verdana" w:cstheme="minorHAnsi"/>
          <w:sz w:val="24"/>
          <w:szCs w:val="24"/>
        </w:rPr>
        <w:t xml:space="preserve">eține capacitatea financiară de a asigura contribuția proprie la valoarea cheltuielilor eligibile, </w:t>
      </w:r>
      <w:r w:rsidR="009E06A7" w:rsidRPr="009E06A7">
        <w:rPr>
          <w:rFonts w:ascii="Verdana" w:hAnsi="Verdana" w:cstheme="minorHAnsi"/>
          <w:sz w:val="24"/>
          <w:szCs w:val="24"/>
        </w:rPr>
        <w:t>precum și de a acoperi cheltuielile neeligibile și de a asigura costurile de funcționare și întreținere a investiției și serviciile asociate necesare, în vederea asigurării sustenabilității financiare a acesteia, pe perioada de implementare și durabilitate a proiectului</w:t>
      </w:r>
    </w:p>
    <w:p w14:paraId="18A01B88" w14:textId="34A5D900" w:rsidR="003963CB" w:rsidRDefault="00831419" w:rsidP="0034410B">
      <w:pPr>
        <w:spacing w:before="138"/>
        <w:ind w:left="482" w:right="4" w:firstLine="403"/>
        <w:jc w:val="both"/>
        <w:rPr>
          <w:rFonts w:ascii="Verdana" w:hAnsi="Verdana" w:cstheme="minorHAnsi"/>
          <w:sz w:val="24"/>
          <w:szCs w:val="24"/>
        </w:rPr>
      </w:pPr>
      <w:r w:rsidRPr="00831419">
        <w:rPr>
          <w:rFonts w:ascii="Verdana" w:hAnsi="Verdana" w:cstheme="minorHAnsi"/>
          <w:noProof/>
          <w:sz w:val="24"/>
          <w:szCs w:val="24"/>
          <w:lang w:val="en-US"/>
        </w:rPr>
        <mc:AlternateContent>
          <mc:Choice Requires="wps">
            <w:drawing>
              <wp:anchor distT="0" distB="0" distL="114300" distR="114300" simplePos="0" relativeHeight="251696128" behindDoc="1" locked="0" layoutInCell="1" allowOverlap="1" wp14:anchorId="28C1FB65" wp14:editId="34D62024">
                <wp:simplePos x="0" y="0"/>
                <wp:positionH relativeFrom="page">
                  <wp:posOffset>1095375</wp:posOffset>
                </wp:positionH>
                <wp:positionV relativeFrom="paragraph">
                  <wp:posOffset>88900</wp:posOffset>
                </wp:positionV>
                <wp:extent cx="190500" cy="128905"/>
                <wp:effectExtent l="0" t="0" r="12700" b="10795"/>
                <wp:wrapNone/>
                <wp:docPr id="1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86.25pt;margin-top:7pt;width:15pt;height:10.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" filled="f" strokecolor="#2e528f" strokeweight="1pt">
                <v:path arrowok="t"/>
                <w10:wrap anchorx="page"/>
              </v:rect>
            </w:pict>
          </mc:Fallback>
        </mc:AlternateContent>
      </w:r>
      <w:r w:rsidR="003963CB" w:rsidRPr="003963CB">
        <w:rPr>
          <w:rFonts w:ascii="Verdana" w:hAnsi="Verdana" w:cstheme="minorHAnsi"/>
          <w:sz w:val="24"/>
          <w:szCs w:val="24"/>
        </w:rPr>
        <w:t>Nu are obligații de plată nete neachitate în termen, către bugetul de stat și respectiv bugetul local pentru sediul social și toate punctele de lucru, și nu are fapte înscrise în cazierul fiscal legate de cauze referitoare la obținerea și utilizarea fondurilor europene și/sau a fondurilor publice naționale</w:t>
      </w:r>
    </w:p>
    <w:p w14:paraId="0ECDCBA2" w14:textId="4CC30C3E" w:rsidR="009F1362" w:rsidRPr="00C92EFA" w:rsidRDefault="009F1362">
      <w:pPr>
        <w:rPr>
          <w:rFonts w:ascii="Verdana" w:hAnsi="Verdana" w:cstheme="minorHAnsi"/>
          <w:sz w:val="24"/>
          <w:szCs w:val="24"/>
        </w:rPr>
      </w:pPr>
    </w:p>
    <w:p w14:paraId="18439406" w14:textId="1BB063B5" w:rsidR="00CF6120" w:rsidRPr="00C92EFA" w:rsidRDefault="007A247B" w:rsidP="007A247B">
      <w:pPr>
        <w:pStyle w:val="Heading2"/>
        <w:tabs>
          <w:tab w:val="left" w:pos="763"/>
        </w:tabs>
        <w:spacing w:before="120"/>
        <w:ind w:left="188" w:right="4"/>
        <w:rPr>
          <w:rFonts w:ascii="Verdana" w:hAnsi="Verdana" w:cstheme="minorHAnsi"/>
        </w:rPr>
      </w:pPr>
      <w:r>
        <w:rPr>
          <w:rFonts w:ascii="Verdana" w:hAnsi="Verdana" w:cstheme="minorHAnsi"/>
        </w:rPr>
        <w:tab/>
        <w:t>B.</w:t>
      </w:r>
      <w:r w:rsidR="003018DA">
        <w:rPr>
          <w:rFonts w:ascii="Verdana" w:hAnsi="Verdana" w:cstheme="minorHAnsi"/>
        </w:rPr>
        <w:t xml:space="preserve"> </w:t>
      </w:r>
      <w:r>
        <w:rPr>
          <w:rFonts w:ascii="Verdana" w:hAnsi="Verdana" w:cstheme="minorHAnsi"/>
        </w:rPr>
        <w:t>Candidatul</w:t>
      </w:r>
      <w:r w:rsidR="00AC4D59" w:rsidRPr="00C92EFA">
        <w:rPr>
          <w:rFonts w:ascii="Verdana" w:hAnsi="Verdana" w:cstheme="minorHAnsi"/>
          <w:spacing w:val="-1"/>
        </w:rPr>
        <w:t xml:space="preserve"> </w:t>
      </w:r>
      <w:r w:rsidR="00B54F8F">
        <w:rPr>
          <w:rFonts w:ascii="Verdana" w:hAnsi="Verdana" w:cstheme="minorHAnsi"/>
          <w:spacing w:val="-1"/>
        </w:rPr>
        <w:t xml:space="preserve">și Reprezentantul legal al acestuia </w:t>
      </w:r>
      <w:r w:rsidR="00AC4D59" w:rsidRPr="00C92EFA">
        <w:rPr>
          <w:rFonts w:ascii="Verdana" w:hAnsi="Verdana" w:cstheme="minorHAnsi"/>
        </w:rPr>
        <w:t>NU</w:t>
      </w:r>
      <w:r w:rsidR="00AC4D59" w:rsidRPr="00C92EFA">
        <w:rPr>
          <w:rFonts w:ascii="Verdana" w:hAnsi="Verdana" w:cstheme="minorHAnsi"/>
          <w:spacing w:val="-2"/>
        </w:rPr>
        <w:t xml:space="preserve"> </w:t>
      </w:r>
      <w:r w:rsidR="00AC4D59" w:rsidRPr="00C92EFA">
        <w:rPr>
          <w:rFonts w:ascii="Verdana" w:hAnsi="Verdana" w:cstheme="minorHAnsi"/>
        </w:rPr>
        <w:t>se</w:t>
      </w:r>
      <w:r w:rsidR="00AC4D59" w:rsidRPr="00C92EFA">
        <w:rPr>
          <w:rFonts w:ascii="Verdana" w:hAnsi="Verdana" w:cstheme="minorHAnsi"/>
          <w:spacing w:val="-2"/>
        </w:rPr>
        <w:t xml:space="preserve"> </w:t>
      </w:r>
      <w:r w:rsidR="00AC4D59" w:rsidRPr="00C92EFA">
        <w:rPr>
          <w:rFonts w:ascii="Verdana" w:hAnsi="Verdana" w:cstheme="minorHAnsi"/>
        </w:rPr>
        <w:t>află</w:t>
      </w:r>
      <w:r w:rsidR="00AC4D59" w:rsidRPr="00C92EFA">
        <w:rPr>
          <w:rFonts w:ascii="Verdana" w:hAnsi="Verdana" w:cstheme="minorHAnsi"/>
          <w:spacing w:val="-2"/>
        </w:rPr>
        <w:t xml:space="preserve"> </w:t>
      </w:r>
      <w:r w:rsidR="00AC4D59" w:rsidRPr="00C92EFA">
        <w:rPr>
          <w:rFonts w:ascii="Verdana" w:hAnsi="Verdana" w:cstheme="minorHAnsi"/>
        </w:rPr>
        <w:t>în niciuna</w:t>
      </w:r>
      <w:r w:rsidR="00AC4D59" w:rsidRPr="00C92EFA">
        <w:rPr>
          <w:rFonts w:ascii="Verdana" w:hAnsi="Verdana" w:cstheme="minorHAnsi"/>
          <w:spacing w:val="-1"/>
        </w:rPr>
        <w:t xml:space="preserve"> </w:t>
      </w:r>
      <w:r w:rsidR="00AC4D59" w:rsidRPr="00C92EFA">
        <w:rPr>
          <w:rFonts w:ascii="Verdana" w:hAnsi="Verdana" w:cstheme="minorHAnsi"/>
        </w:rPr>
        <w:t>din</w:t>
      </w:r>
      <w:r w:rsidR="00AC4D59" w:rsidRPr="00C92EFA">
        <w:rPr>
          <w:rFonts w:ascii="Verdana" w:hAnsi="Verdana" w:cstheme="minorHAnsi"/>
          <w:spacing w:val="-1"/>
        </w:rPr>
        <w:t xml:space="preserve"> </w:t>
      </w:r>
      <w:r w:rsidR="00AC4D59" w:rsidRPr="00C92EFA">
        <w:rPr>
          <w:rFonts w:ascii="Verdana" w:hAnsi="Verdana" w:cstheme="minorHAnsi"/>
        </w:rPr>
        <w:t>situațiile</w:t>
      </w:r>
      <w:r w:rsidR="00AC4D59" w:rsidRPr="00C92EFA">
        <w:rPr>
          <w:rFonts w:ascii="Verdana" w:hAnsi="Verdana" w:cstheme="minorHAnsi"/>
          <w:spacing w:val="-3"/>
        </w:rPr>
        <w:t xml:space="preserve"> </w:t>
      </w:r>
      <w:r w:rsidR="00AC4D59" w:rsidRPr="00C92EFA">
        <w:rPr>
          <w:rFonts w:ascii="Verdana" w:hAnsi="Verdana" w:cstheme="minorHAnsi"/>
        </w:rPr>
        <w:t>de</w:t>
      </w:r>
      <w:r w:rsidR="00AC4D59" w:rsidRPr="00C92EFA">
        <w:rPr>
          <w:rFonts w:ascii="Verdana" w:hAnsi="Verdana" w:cstheme="minorHAnsi"/>
          <w:spacing w:val="-2"/>
        </w:rPr>
        <w:t xml:space="preserve"> </w:t>
      </w:r>
      <w:r w:rsidR="00AC4D59" w:rsidRPr="00C92EFA">
        <w:rPr>
          <w:rFonts w:ascii="Verdana" w:hAnsi="Verdana" w:cstheme="minorHAnsi"/>
        </w:rPr>
        <w:t>excludere</w:t>
      </w:r>
      <w:r w:rsidR="00AC4D59" w:rsidRPr="00C92EFA">
        <w:rPr>
          <w:rFonts w:ascii="Verdana" w:hAnsi="Verdana" w:cstheme="minorHAnsi"/>
          <w:spacing w:val="-2"/>
        </w:rPr>
        <w:t xml:space="preserve"> </w:t>
      </w:r>
      <w:r w:rsidR="00AC4D59" w:rsidRPr="00C92EFA">
        <w:rPr>
          <w:rFonts w:ascii="Verdana" w:hAnsi="Verdana" w:cstheme="minorHAnsi"/>
        </w:rPr>
        <w:t>prevăzute</w:t>
      </w:r>
      <w:r w:rsidR="00AC4D59" w:rsidRPr="00C92EFA">
        <w:rPr>
          <w:rFonts w:ascii="Verdana" w:hAnsi="Verdana" w:cstheme="minorHAnsi"/>
          <w:spacing w:val="-2"/>
        </w:rPr>
        <w:t xml:space="preserve"> </w:t>
      </w:r>
      <w:r w:rsidR="00AC4D59" w:rsidRPr="00C92EFA">
        <w:rPr>
          <w:rFonts w:ascii="Verdana" w:hAnsi="Verdana" w:cstheme="minorHAnsi"/>
        </w:rPr>
        <w:t>de</w:t>
      </w:r>
      <w:r w:rsidR="00AC4D59" w:rsidRPr="00C92EFA">
        <w:rPr>
          <w:rFonts w:ascii="Verdana" w:hAnsi="Verdana" w:cstheme="minorHAnsi"/>
          <w:spacing w:val="-3"/>
        </w:rPr>
        <w:t xml:space="preserve"> </w:t>
      </w:r>
      <w:r w:rsidR="00AC4D59" w:rsidRPr="00C92EFA">
        <w:rPr>
          <w:rFonts w:ascii="Verdana" w:hAnsi="Verdana" w:cstheme="minorHAnsi"/>
        </w:rPr>
        <w:t>legislația</w:t>
      </w:r>
      <w:r w:rsidR="00AC4D59" w:rsidRPr="00C92EFA">
        <w:rPr>
          <w:rFonts w:ascii="Verdana" w:hAnsi="Verdana" w:cstheme="minorHAnsi"/>
          <w:spacing w:val="-1"/>
        </w:rPr>
        <w:t xml:space="preserve"> </w:t>
      </w:r>
      <w:r w:rsidR="00AC4D59" w:rsidRPr="00C92EFA">
        <w:rPr>
          <w:rFonts w:ascii="Verdana" w:hAnsi="Verdana" w:cstheme="minorHAnsi"/>
        </w:rPr>
        <w:t>aplicabilă:</w:t>
      </w:r>
    </w:p>
    <w:p w14:paraId="739270FC" w14:textId="70D4BA58" w:rsidR="00CF6120" w:rsidRPr="00B54F8F" w:rsidRDefault="007A247B" w:rsidP="00FC1873">
      <w:pPr>
        <w:pStyle w:val="BodyText"/>
        <w:spacing w:before="121"/>
        <w:ind w:left="482" w:right="4"/>
        <w:jc w:val="both"/>
        <w:rPr>
          <w:rFonts w:ascii="Verdana" w:hAnsi="Verdana" w:cstheme="minorHAnsi"/>
          <w:b/>
        </w:rPr>
      </w:pPr>
      <w:r>
        <w:rPr>
          <w:rFonts w:ascii="Verdana" w:hAnsi="Verdana" w:cstheme="minorHAnsi"/>
        </w:rPr>
        <w:tab/>
      </w:r>
      <w:r w:rsidR="00AC4D59" w:rsidRPr="00B54F8F">
        <w:rPr>
          <w:rFonts w:ascii="Verdana" w:hAnsi="Verdana" w:cstheme="minorHAnsi"/>
          <w:b/>
        </w:rPr>
        <w:t>B1.</w:t>
      </w:r>
      <w:r w:rsidR="00AC4D59" w:rsidRPr="00B54F8F">
        <w:rPr>
          <w:rFonts w:ascii="Verdana" w:hAnsi="Verdana" w:cstheme="minorHAnsi"/>
          <w:b/>
          <w:spacing w:val="-1"/>
        </w:rPr>
        <w:t xml:space="preserve"> </w:t>
      </w:r>
      <w:r w:rsidR="00B54F8F" w:rsidRPr="00B54F8F">
        <w:rPr>
          <w:rFonts w:ascii="Verdana" w:hAnsi="Verdana" w:cstheme="minorHAnsi"/>
          <w:b/>
        </w:rPr>
        <w:t>Candidatu</w:t>
      </w:r>
      <w:r w:rsidR="00B54F8F">
        <w:rPr>
          <w:rFonts w:ascii="Verdana" w:hAnsi="Verdana" w:cstheme="minorHAnsi"/>
          <w:b/>
        </w:rPr>
        <w:t>l</w:t>
      </w:r>
    </w:p>
    <w:p w14:paraId="54056656" w14:textId="560E537A" w:rsidR="00CF6120" w:rsidRPr="00C92EFA" w:rsidRDefault="0078219F" w:rsidP="00FC1873">
      <w:pPr>
        <w:pStyle w:val="BodyText"/>
        <w:spacing w:before="137"/>
        <w:ind w:left="482" w:right="4" w:firstLine="422"/>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3360" behindDoc="1" locked="0" layoutInCell="1" allowOverlap="1" wp14:anchorId="12D18760" wp14:editId="48517510">
                <wp:simplePos x="0" y="0"/>
                <wp:positionH relativeFrom="page">
                  <wp:posOffset>1095375</wp:posOffset>
                </wp:positionH>
                <wp:positionV relativeFrom="paragraph">
                  <wp:posOffset>87630</wp:posOffset>
                </wp:positionV>
                <wp:extent cx="190500" cy="128905"/>
                <wp:effectExtent l="0" t="0" r="12700" b="10795"/>
                <wp:wrapNone/>
                <wp:docPr id="166227586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8F6D4D" id="Rectangle 299" o:spid="_x0000_s1026" style="position:absolute;margin-left:86.25pt;margin-top:6.9pt;width:15pt;height:1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" filled="f" strokecolor="#2e528f" strokeweight="1pt">
                <v:path arrowok="t"/>
                <w10:wrap anchorx="page"/>
              </v:rect>
            </w:pict>
          </mc:Fallback>
        </mc:AlternateContent>
      </w:r>
      <w:r w:rsidR="00124013">
        <w:rPr>
          <w:rFonts w:ascii="Verdana" w:hAnsi="Verdana" w:cstheme="minorHAnsi"/>
        </w:rPr>
        <w:t>Nu</w:t>
      </w:r>
      <w:r w:rsidRPr="00C92EFA">
        <w:rPr>
          <w:rFonts w:ascii="Verdana" w:hAnsi="Verdana" w:cstheme="minorHAnsi"/>
        </w:rPr>
        <w:t xml:space="preserve"> se află în </w:t>
      </w:r>
      <w:r w:rsidR="00124013">
        <w:rPr>
          <w:rFonts w:ascii="Verdana" w:hAnsi="Verdana" w:cstheme="minorHAnsi"/>
        </w:rPr>
        <w:t>stare de faliment/insolvenţă, Nu</w:t>
      </w:r>
      <w:r w:rsidRPr="00C92EFA">
        <w:rPr>
          <w:rFonts w:ascii="Verdana" w:hAnsi="Verdana" w:cstheme="minorHAnsi"/>
        </w:rPr>
        <w:t xml:space="preserve"> face obiectul unei proceduri de lichidare sau de</w:t>
      </w:r>
      <w:r w:rsidRPr="00C92EFA">
        <w:rPr>
          <w:rFonts w:ascii="Verdana" w:hAnsi="Verdana" w:cstheme="minorHAnsi"/>
          <w:spacing w:val="1"/>
        </w:rPr>
        <w:t xml:space="preserve"> </w:t>
      </w:r>
      <w:r w:rsidRPr="00C92EFA">
        <w:rPr>
          <w:rFonts w:ascii="Verdana" w:hAnsi="Verdana" w:cstheme="minorHAnsi"/>
        </w:rPr>
        <w:t>administrare</w:t>
      </w:r>
      <w:r w:rsidRPr="00C92EFA">
        <w:rPr>
          <w:rFonts w:ascii="Verdana" w:hAnsi="Verdana" w:cstheme="minorHAnsi"/>
          <w:spacing w:val="-6"/>
        </w:rPr>
        <w:t xml:space="preserve"> </w:t>
      </w:r>
      <w:r w:rsidRPr="00C92EFA">
        <w:rPr>
          <w:rFonts w:ascii="Verdana" w:hAnsi="Verdana" w:cstheme="minorHAnsi"/>
        </w:rPr>
        <w:t>judiciară,</w:t>
      </w:r>
      <w:r w:rsidRPr="00C92EFA">
        <w:rPr>
          <w:rFonts w:ascii="Verdana" w:hAnsi="Verdana" w:cstheme="minorHAnsi"/>
          <w:spacing w:val="-2"/>
        </w:rPr>
        <w:t xml:space="preserve"> </w:t>
      </w:r>
      <w:r w:rsidR="00124013">
        <w:rPr>
          <w:rFonts w:ascii="Verdana" w:hAnsi="Verdana" w:cstheme="minorHAnsi"/>
        </w:rPr>
        <w:t>Nu</w:t>
      </w:r>
      <w:r w:rsidRPr="00C92EFA">
        <w:rPr>
          <w:rFonts w:ascii="Verdana" w:hAnsi="Verdana" w:cstheme="minorHAnsi"/>
          <w:spacing w:val="-4"/>
        </w:rPr>
        <w:t xml:space="preserve"> </w:t>
      </w:r>
      <w:r w:rsidRPr="00C92EFA">
        <w:rPr>
          <w:rFonts w:ascii="Verdana" w:hAnsi="Verdana" w:cstheme="minorHAnsi"/>
        </w:rPr>
        <w:t>a</w:t>
      </w:r>
      <w:r w:rsidRPr="00C92EFA">
        <w:rPr>
          <w:rFonts w:ascii="Verdana" w:hAnsi="Verdana" w:cstheme="minorHAnsi"/>
          <w:spacing w:val="-5"/>
        </w:rPr>
        <w:t xml:space="preserve"> </w:t>
      </w:r>
      <w:r w:rsidRPr="00C92EFA">
        <w:rPr>
          <w:rFonts w:ascii="Verdana" w:hAnsi="Verdana" w:cstheme="minorHAnsi"/>
        </w:rPr>
        <w:t>încheiat</w:t>
      </w:r>
      <w:r w:rsidRPr="00C92EFA">
        <w:rPr>
          <w:rFonts w:ascii="Verdana" w:hAnsi="Verdana" w:cstheme="minorHAnsi"/>
          <w:spacing w:val="-1"/>
        </w:rPr>
        <w:t xml:space="preserve"> </w:t>
      </w:r>
      <w:r w:rsidRPr="00C92EFA">
        <w:rPr>
          <w:rFonts w:ascii="Verdana" w:hAnsi="Verdana" w:cstheme="minorHAnsi"/>
        </w:rPr>
        <w:t>acorduri</w:t>
      </w:r>
      <w:r w:rsidRPr="00C92EFA">
        <w:rPr>
          <w:rFonts w:ascii="Verdana" w:hAnsi="Verdana" w:cstheme="minorHAnsi"/>
          <w:spacing w:val="-4"/>
        </w:rPr>
        <w:t xml:space="preserve"> </w:t>
      </w:r>
      <w:r w:rsidRPr="00C92EFA">
        <w:rPr>
          <w:rFonts w:ascii="Verdana" w:hAnsi="Verdana" w:cstheme="minorHAnsi"/>
        </w:rPr>
        <w:t>cu</w:t>
      </w:r>
      <w:r w:rsidRPr="00C92EFA">
        <w:rPr>
          <w:rFonts w:ascii="Verdana" w:hAnsi="Verdana" w:cstheme="minorHAnsi"/>
          <w:spacing w:val="1"/>
        </w:rPr>
        <w:t xml:space="preserve"> </w:t>
      </w:r>
      <w:r w:rsidRPr="00C92EFA">
        <w:rPr>
          <w:rFonts w:ascii="Verdana" w:hAnsi="Verdana" w:cstheme="minorHAnsi"/>
        </w:rPr>
        <w:t>creditorii</w:t>
      </w:r>
      <w:r w:rsidRPr="00C92EFA">
        <w:rPr>
          <w:rFonts w:ascii="Verdana" w:hAnsi="Verdana" w:cstheme="minorHAnsi"/>
          <w:spacing w:val="-4"/>
        </w:rPr>
        <w:t xml:space="preserve"> </w:t>
      </w:r>
      <w:r w:rsidRPr="00C92EFA">
        <w:rPr>
          <w:rFonts w:ascii="Verdana" w:hAnsi="Verdana" w:cstheme="minorHAnsi"/>
        </w:rPr>
        <w:t>sau</w:t>
      </w:r>
      <w:r w:rsidRPr="00C92EFA">
        <w:rPr>
          <w:rFonts w:ascii="Verdana" w:hAnsi="Verdana" w:cstheme="minorHAnsi"/>
          <w:spacing w:val="-2"/>
        </w:rPr>
        <w:t xml:space="preserve"> </w:t>
      </w:r>
      <w:r w:rsidR="00A86C59">
        <w:rPr>
          <w:rFonts w:ascii="Verdana" w:hAnsi="Verdana" w:cstheme="minorHAnsi"/>
        </w:rPr>
        <w:t>Nu</w:t>
      </w:r>
      <w:r w:rsidRPr="00C92EFA">
        <w:rPr>
          <w:rFonts w:ascii="Verdana" w:hAnsi="Verdana" w:cstheme="minorHAnsi"/>
          <w:spacing w:val="-2"/>
        </w:rPr>
        <w:t xml:space="preserve"> </w:t>
      </w:r>
      <w:r w:rsidRPr="00C92EFA">
        <w:rPr>
          <w:rFonts w:ascii="Verdana" w:hAnsi="Verdana" w:cstheme="minorHAnsi"/>
        </w:rPr>
        <w:t>face</w:t>
      </w:r>
      <w:r w:rsidRPr="00C92EFA">
        <w:rPr>
          <w:rFonts w:ascii="Verdana" w:hAnsi="Verdana" w:cstheme="minorHAnsi"/>
          <w:spacing w:val="-5"/>
        </w:rPr>
        <w:t xml:space="preserve"> </w:t>
      </w:r>
      <w:r w:rsidRPr="00C92EFA">
        <w:rPr>
          <w:rFonts w:ascii="Verdana" w:hAnsi="Verdana" w:cstheme="minorHAnsi"/>
        </w:rPr>
        <w:t>obiectul</w:t>
      </w:r>
      <w:r w:rsidRPr="00C92EFA">
        <w:rPr>
          <w:rFonts w:ascii="Verdana" w:hAnsi="Verdana" w:cstheme="minorHAnsi"/>
          <w:spacing w:val="-3"/>
        </w:rPr>
        <w:t xml:space="preserve"> </w:t>
      </w:r>
      <w:r w:rsidRPr="00C92EFA">
        <w:rPr>
          <w:rFonts w:ascii="Verdana" w:hAnsi="Verdana" w:cstheme="minorHAnsi"/>
        </w:rPr>
        <w:t>unei</w:t>
      </w:r>
      <w:r w:rsidRPr="00C92EFA">
        <w:rPr>
          <w:rFonts w:ascii="Verdana" w:hAnsi="Verdana" w:cstheme="minorHAnsi"/>
          <w:spacing w:val="-3"/>
        </w:rPr>
        <w:t xml:space="preserve"> </w:t>
      </w:r>
      <w:r w:rsidRPr="00C92EFA">
        <w:rPr>
          <w:rFonts w:ascii="Verdana" w:hAnsi="Verdana" w:cstheme="minorHAnsi"/>
        </w:rPr>
        <w:t>proceduri</w:t>
      </w:r>
      <w:r w:rsidRPr="00C92EFA">
        <w:rPr>
          <w:rFonts w:ascii="Verdana" w:hAnsi="Verdana" w:cstheme="minorHAnsi"/>
          <w:spacing w:val="-2"/>
        </w:rPr>
        <w:t xml:space="preserve"> </w:t>
      </w:r>
      <w:r w:rsidRPr="00C92EFA">
        <w:rPr>
          <w:rFonts w:ascii="Verdana" w:hAnsi="Verdana" w:cstheme="minorHAnsi"/>
        </w:rPr>
        <w:t>legale</w:t>
      </w:r>
      <w:r w:rsidRPr="00C92EFA">
        <w:rPr>
          <w:rFonts w:ascii="Verdana" w:hAnsi="Verdana" w:cstheme="minorHAnsi"/>
          <w:spacing w:val="-58"/>
        </w:rPr>
        <w:t xml:space="preserve"> </w:t>
      </w:r>
      <w:r w:rsidR="00A86C59">
        <w:rPr>
          <w:rFonts w:ascii="Verdana" w:hAnsi="Verdana" w:cstheme="minorHAnsi"/>
        </w:rPr>
        <w:t>în urma acestor situaţii, Nu</w:t>
      </w:r>
      <w:r w:rsidRPr="00C92EFA">
        <w:rPr>
          <w:rFonts w:ascii="Verdana" w:hAnsi="Verdana" w:cstheme="minorHAnsi"/>
        </w:rPr>
        <w:t xml:space="preserve"> se află în situaţii similare în urma unei proceduri de aceeaşi natură,</w:t>
      </w:r>
      <w:r w:rsidRPr="00C92EFA">
        <w:rPr>
          <w:rFonts w:ascii="Verdana" w:hAnsi="Verdana" w:cstheme="minorHAnsi"/>
          <w:spacing w:val="1"/>
        </w:rPr>
        <w:t xml:space="preserve"> </w:t>
      </w:r>
      <w:r w:rsidRPr="00C92EFA">
        <w:rPr>
          <w:rFonts w:ascii="Verdana" w:hAnsi="Verdana" w:cstheme="minorHAnsi"/>
        </w:rPr>
        <w:t>prevăzute</w:t>
      </w:r>
      <w:r w:rsidRPr="00C92EFA">
        <w:rPr>
          <w:rFonts w:ascii="Verdana" w:hAnsi="Verdana" w:cstheme="minorHAnsi"/>
          <w:spacing w:val="-2"/>
        </w:rPr>
        <w:t xml:space="preserve"> </w:t>
      </w:r>
      <w:r w:rsidRPr="00C92EFA">
        <w:rPr>
          <w:rFonts w:ascii="Verdana" w:hAnsi="Verdana" w:cstheme="minorHAnsi"/>
        </w:rPr>
        <w:t>de</w:t>
      </w:r>
      <w:r w:rsidRPr="00C92EFA">
        <w:rPr>
          <w:rFonts w:ascii="Verdana" w:hAnsi="Verdana" w:cstheme="minorHAnsi"/>
          <w:spacing w:val="-1"/>
        </w:rPr>
        <w:t xml:space="preserve"> </w:t>
      </w:r>
      <w:r w:rsidRPr="00C92EFA">
        <w:rPr>
          <w:rFonts w:ascii="Verdana" w:hAnsi="Verdana" w:cstheme="minorHAnsi"/>
        </w:rPr>
        <w:t>legislaţia</w:t>
      </w:r>
      <w:r w:rsidRPr="00C92EFA">
        <w:rPr>
          <w:rFonts w:ascii="Verdana" w:hAnsi="Verdana" w:cstheme="minorHAnsi"/>
          <w:spacing w:val="-1"/>
        </w:rPr>
        <w:t xml:space="preserve"> </w:t>
      </w:r>
      <w:r w:rsidRPr="00C92EFA">
        <w:rPr>
          <w:rFonts w:ascii="Verdana" w:hAnsi="Verdana" w:cstheme="minorHAnsi"/>
        </w:rPr>
        <w:t>sau de</w:t>
      </w:r>
      <w:r w:rsidRPr="00C92EFA">
        <w:rPr>
          <w:rFonts w:ascii="Verdana" w:hAnsi="Verdana" w:cstheme="minorHAnsi"/>
          <w:spacing w:val="-1"/>
        </w:rPr>
        <w:t xml:space="preserve"> </w:t>
      </w:r>
      <w:r w:rsidRPr="00C92EFA">
        <w:rPr>
          <w:rFonts w:ascii="Verdana" w:hAnsi="Verdana" w:cstheme="minorHAnsi"/>
        </w:rPr>
        <w:t>reglementările</w:t>
      </w:r>
      <w:r w:rsidRPr="00C92EFA">
        <w:rPr>
          <w:rFonts w:ascii="Verdana" w:hAnsi="Verdana" w:cstheme="minorHAnsi"/>
          <w:spacing w:val="-1"/>
        </w:rPr>
        <w:t xml:space="preserve"> </w:t>
      </w:r>
      <w:r w:rsidRPr="00C92EFA">
        <w:rPr>
          <w:rFonts w:ascii="Verdana" w:hAnsi="Verdana" w:cstheme="minorHAnsi"/>
        </w:rPr>
        <w:t>naţionale.</w:t>
      </w:r>
    </w:p>
    <w:p w14:paraId="6E33D592" w14:textId="7AD3D2D1" w:rsidR="00CF6120" w:rsidRPr="00C92EFA" w:rsidRDefault="0078219F" w:rsidP="00FC1873">
      <w:pPr>
        <w:pStyle w:val="BodyText"/>
        <w:spacing w:before="134"/>
        <w:ind w:left="482" w:right="4" w:firstLine="395"/>
        <w:jc w:val="both"/>
        <w:rPr>
          <w:rFonts w:ascii="Verdana" w:hAnsi="Verdana" w:cstheme="minorHAnsi"/>
        </w:rPr>
      </w:pPr>
      <w:r w:rsidRPr="007A247B">
        <w:rPr>
          <w:rFonts w:ascii="Verdana" w:hAnsi="Verdana" w:cstheme="minorHAnsi"/>
          <w:noProof/>
          <w:lang w:val="en-US"/>
        </w:rPr>
        <mc:AlternateContent>
          <mc:Choice Requires="wps">
            <w:drawing>
              <wp:anchor distT="0" distB="0" distL="114300" distR="114300" simplePos="0" relativeHeight="251664384" behindDoc="1" locked="0" layoutInCell="1" allowOverlap="1" wp14:anchorId="43F1A362" wp14:editId="26DBD42A">
                <wp:simplePos x="0" y="0"/>
                <wp:positionH relativeFrom="page">
                  <wp:posOffset>1095375</wp:posOffset>
                </wp:positionH>
                <wp:positionV relativeFrom="paragraph">
                  <wp:posOffset>85090</wp:posOffset>
                </wp:positionV>
                <wp:extent cx="190500" cy="128905"/>
                <wp:effectExtent l="0" t="0" r="12700" b="10795"/>
                <wp:wrapNone/>
                <wp:docPr id="127782639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B027CC" id="Rectangle 298" o:spid="_x0000_s1026" style="position:absolute;margin-left:86.25pt;margin-top:6.7pt;width:15pt;height:1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" filled="f" strokecolor="#2e528f" strokeweight="1pt">
                <v:path arrowok="t"/>
                <w10:wrap anchorx="page"/>
              </v:rect>
            </w:pict>
          </mc:Fallback>
        </mc:AlternateContent>
      </w:r>
      <w:r w:rsidR="007A247B" w:rsidRPr="007A247B">
        <w:rPr>
          <w:rFonts w:ascii="Verdana" w:eastAsiaTheme="minorHAnsi" w:hAnsi="Verdana" w:cstheme="minorHAnsi"/>
          <w:iCs/>
          <w:lang w:eastAsia="sk-SK"/>
        </w:rPr>
        <w:t xml:space="preserve"> Nu </w:t>
      </w:r>
      <w:r w:rsidR="007A247B">
        <w:rPr>
          <w:rFonts w:ascii="Verdana" w:hAnsi="Verdana" w:cstheme="minorHAnsi"/>
          <w:iCs/>
          <w:noProof/>
        </w:rPr>
        <w:t>f</w:t>
      </w:r>
      <w:r w:rsidR="007A247B" w:rsidRPr="007A247B">
        <w:rPr>
          <w:rFonts w:ascii="Verdana" w:hAnsi="Verdana" w:cstheme="minorHAnsi"/>
          <w:iCs/>
          <w:noProof/>
        </w:rPr>
        <w:t xml:space="preserve">ace obiectul unei proceduri legale pentru declararea sa într-una din situațiile </w:t>
      </w:r>
      <w:r w:rsidR="007A247B">
        <w:rPr>
          <w:rFonts w:ascii="Verdana" w:hAnsi="Verdana" w:cstheme="minorHAnsi"/>
          <w:iCs/>
          <w:noProof/>
        </w:rPr>
        <w:t>de la paragraful anterior</w:t>
      </w:r>
      <w:r w:rsidRPr="00C92EFA">
        <w:rPr>
          <w:rFonts w:ascii="Verdana" w:hAnsi="Verdana" w:cstheme="minorHAnsi"/>
        </w:rPr>
        <w:t>.</w:t>
      </w:r>
    </w:p>
    <w:p w14:paraId="55952432" w14:textId="63A756D3" w:rsidR="00CF6120" w:rsidRDefault="0078219F" w:rsidP="00FC1873">
      <w:pPr>
        <w:pStyle w:val="BodyText"/>
        <w:spacing w:before="137"/>
        <w:ind w:left="482" w:right="4" w:firstLine="407"/>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5408" behindDoc="1" locked="0" layoutInCell="1" allowOverlap="1" wp14:anchorId="7CB55A95" wp14:editId="3E50BBA1">
                <wp:simplePos x="0" y="0"/>
                <wp:positionH relativeFrom="page">
                  <wp:posOffset>1095375</wp:posOffset>
                </wp:positionH>
                <wp:positionV relativeFrom="paragraph">
                  <wp:posOffset>86360</wp:posOffset>
                </wp:positionV>
                <wp:extent cx="190500" cy="128905"/>
                <wp:effectExtent l="0" t="0" r="12700" b="10795"/>
                <wp:wrapNone/>
                <wp:docPr id="206547498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F9239C" id="Rectangle 297" o:spid="_x0000_s1026" style="position:absolute;margin-left:86.25pt;margin-top:6.8pt;width:15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" filled="f" strokecolor="#2e528f" strokeweight="1pt">
                <v:path arrowok="t"/>
                <w10:wrap anchorx="page"/>
              </v:rect>
            </w:pict>
          </mc:Fallback>
        </mc:AlternateContent>
      </w:r>
      <w:r w:rsidR="00A86C59">
        <w:rPr>
          <w:rFonts w:ascii="Verdana" w:hAnsi="Verdana" w:cstheme="minorHAnsi"/>
        </w:rPr>
        <w:t>Nu</w:t>
      </w:r>
      <w:r w:rsidRPr="00C92EFA">
        <w:rPr>
          <w:rFonts w:ascii="Verdana" w:hAnsi="Verdana" w:cstheme="minorHAnsi"/>
        </w:rPr>
        <w:t xml:space="preserve"> </w:t>
      </w:r>
      <w:r w:rsidR="00124013">
        <w:rPr>
          <w:rFonts w:ascii="Verdana" w:hAnsi="Verdana" w:cstheme="minorHAnsi"/>
          <w:iCs/>
        </w:rPr>
        <w:t>e</w:t>
      </w:r>
      <w:r w:rsidR="00124013" w:rsidRPr="00124013">
        <w:rPr>
          <w:rFonts w:ascii="Verdana" w:hAnsi="Verdana" w:cstheme="minorHAnsi"/>
          <w:iCs/>
        </w:rPr>
        <w:t>ste în dificultate, în conformitate cu Regulamentul (UE) nr. 651/2014 al Comisiei din 17 iunie 2014 de declarare a anumitor categorii de ajutoare compatibile cu piața internă în aplicarea articolelor 107 și 108 din tratat</w:t>
      </w:r>
    </w:p>
    <w:p w14:paraId="0AFC8131" w14:textId="1B26D7B9" w:rsidR="00124013" w:rsidRPr="00C92EFA" w:rsidRDefault="00124013" w:rsidP="00124013">
      <w:pPr>
        <w:pStyle w:val="BodyText"/>
        <w:spacing w:before="134"/>
        <w:ind w:left="482" w:right="4" w:firstLine="395"/>
        <w:jc w:val="both"/>
        <w:rPr>
          <w:rFonts w:ascii="Verdana" w:hAnsi="Verdana" w:cstheme="minorHAnsi"/>
        </w:rPr>
      </w:pPr>
      <w:r w:rsidRPr="007A247B">
        <w:rPr>
          <w:rFonts w:ascii="Verdana" w:hAnsi="Verdana" w:cstheme="minorHAnsi"/>
          <w:noProof/>
          <w:lang w:val="en-US"/>
        </w:rPr>
        <mc:AlternateContent>
          <mc:Choice Requires="wps">
            <w:drawing>
              <wp:anchor distT="0" distB="0" distL="114300" distR="114300" simplePos="0" relativeHeight="251689984" behindDoc="1" locked="0" layoutInCell="1" allowOverlap="1" wp14:anchorId="6CD075E0" wp14:editId="144713B4">
                <wp:simplePos x="0" y="0"/>
                <wp:positionH relativeFrom="page">
                  <wp:posOffset>1095375</wp:posOffset>
                </wp:positionH>
                <wp:positionV relativeFrom="paragraph">
                  <wp:posOffset>85090</wp:posOffset>
                </wp:positionV>
                <wp:extent cx="190500" cy="128905"/>
                <wp:effectExtent l="0" t="0" r="12700" b="10795"/>
                <wp:wrapNone/>
                <wp:docPr id="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86.25pt;margin-top:6.7pt;width:15pt;height:10.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" filled="f" strokecolor="#2e528f" strokeweight="1pt">
                <v:path arrowok="t"/>
                <w10:wrap anchorx="page"/>
              </v:rect>
            </w:pict>
          </mc:Fallback>
        </mc:AlternateContent>
      </w:r>
      <w:r w:rsidRPr="007A247B">
        <w:rPr>
          <w:rFonts w:ascii="Verdana" w:eastAsiaTheme="minorHAnsi" w:hAnsi="Verdana" w:cstheme="minorHAnsi"/>
          <w:iCs/>
          <w:lang w:eastAsia="sk-SK"/>
        </w:rPr>
        <w:t xml:space="preserve"> Nu </w:t>
      </w:r>
      <w:r>
        <w:rPr>
          <w:rFonts w:ascii="Verdana" w:eastAsiaTheme="minorHAnsi" w:hAnsi="Verdana" w:cstheme="minorHAnsi"/>
          <w:iCs/>
          <w:lang w:eastAsia="sk-SK"/>
        </w:rPr>
        <w:t>a fost gă</w:t>
      </w:r>
      <w:r w:rsidRPr="00124013">
        <w:rPr>
          <w:rFonts w:ascii="Verdana" w:hAnsi="Verdana" w:cstheme="minorHAnsi"/>
        </w:rPr>
        <w:t>sit vinovat, printr-o hotărâre judecătorească definitivă, pentru comiterea unei fraude/ infracțiuni referitoare la obținerea şi utilizarea fondurilor europene şi/sau a fondurilor publice naţionale aferente acestora, în conformitate cu prevederile Codului Penal aprobat prin Legea nr. 286/2009, cu modificările și completările ulterioare</w:t>
      </w:r>
    </w:p>
    <w:p w14:paraId="48B0E35C" w14:textId="6987D9B6" w:rsidR="002249AE" w:rsidRPr="00C92EFA" w:rsidRDefault="002249AE" w:rsidP="002249AE">
      <w:pPr>
        <w:pStyle w:val="BodyText"/>
        <w:spacing w:before="134"/>
        <w:ind w:left="482" w:right="4" w:firstLine="395"/>
        <w:jc w:val="both"/>
        <w:rPr>
          <w:rFonts w:ascii="Verdana" w:hAnsi="Verdana" w:cstheme="minorHAnsi"/>
        </w:rPr>
      </w:pPr>
      <w:r w:rsidRPr="007A247B">
        <w:rPr>
          <w:rFonts w:ascii="Verdana" w:hAnsi="Verdana" w:cstheme="minorHAnsi"/>
          <w:noProof/>
          <w:lang w:val="en-US"/>
        </w:rPr>
        <mc:AlternateContent>
          <mc:Choice Requires="wps">
            <w:drawing>
              <wp:anchor distT="0" distB="0" distL="114300" distR="114300" simplePos="0" relativeHeight="251692032" behindDoc="1" locked="0" layoutInCell="1" allowOverlap="1" wp14:anchorId="450F124F" wp14:editId="6E3E3FB5">
                <wp:simplePos x="0" y="0"/>
                <wp:positionH relativeFrom="page">
                  <wp:posOffset>1095375</wp:posOffset>
                </wp:positionH>
                <wp:positionV relativeFrom="paragraph">
                  <wp:posOffset>85090</wp:posOffset>
                </wp:positionV>
                <wp:extent cx="190500" cy="128905"/>
                <wp:effectExtent l="0" t="0" r="12700" b="10795"/>
                <wp:wrapNone/>
                <wp:docPr id="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86.25pt;margin-top:6.7pt;width:15pt;height:10.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" filled="f" strokecolor="#2e528f" strokeweight="1pt">
                <v:path arrowok="t"/>
                <w10:wrap anchorx="page"/>
              </v:rect>
            </w:pict>
          </mc:Fallback>
        </mc:AlternateContent>
      </w:r>
      <w:r w:rsidRPr="007A247B">
        <w:rPr>
          <w:rFonts w:ascii="Verdana" w:eastAsiaTheme="minorHAnsi" w:hAnsi="Verdana" w:cstheme="minorHAnsi"/>
          <w:iCs/>
          <w:lang w:eastAsia="sk-SK"/>
        </w:rPr>
        <w:t xml:space="preserve"> Nu</w:t>
      </w:r>
      <w:r>
        <w:rPr>
          <w:rFonts w:ascii="Verdana" w:eastAsiaTheme="minorHAnsi" w:hAnsi="Verdana" w:cstheme="minorHAnsi"/>
          <w:iCs/>
          <w:lang w:eastAsia="sk-SK"/>
        </w:rPr>
        <w:t xml:space="preserve"> e</w:t>
      </w:r>
      <w:r w:rsidRPr="002249AE">
        <w:rPr>
          <w:rFonts w:ascii="Verdana" w:eastAsiaTheme="minorHAnsi" w:hAnsi="Verdana" w:cstheme="minorHAnsi"/>
          <w:iCs/>
          <w:lang w:eastAsia="sk-SK"/>
        </w:rPr>
        <w:t xml:space="preserve">ste subiectul unei decizii de recuperare a unui ajutor de stat/de minimis în urma unei decizii anterioare a Comisiei Europene, a unui furnizor de ajutor sau a Consiliului Concurenței ce nu a fost deja </w:t>
      </w:r>
      <w:r w:rsidRPr="002249AE">
        <w:rPr>
          <w:rFonts w:ascii="Verdana" w:eastAsiaTheme="minorHAnsi" w:hAnsi="Verdana" w:cstheme="minorHAnsi"/>
          <w:iCs/>
          <w:lang w:eastAsia="sk-SK"/>
        </w:rPr>
        <w:lastRenderedPageBreak/>
        <w:t>executată și creanța nu a fost integral recuperată, inclusiv dobânda de recuperare aferentă, anexându-se dovezi în acest sens</w:t>
      </w:r>
    </w:p>
    <w:p w14:paraId="7A5C430F" w14:textId="77777777" w:rsidR="00FC1873" w:rsidRPr="00C92EFA" w:rsidRDefault="00FC1873" w:rsidP="00FC1873">
      <w:pPr>
        <w:pStyle w:val="Heading2"/>
        <w:spacing w:before="121"/>
        <w:ind w:right="4"/>
        <w:rPr>
          <w:rFonts w:ascii="Verdana" w:hAnsi="Verdana" w:cstheme="minorHAnsi"/>
        </w:rPr>
      </w:pPr>
    </w:p>
    <w:p w14:paraId="559A6A0E" w14:textId="72F3C029" w:rsidR="00CF6120" w:rsidRPr="00C92EFA" w:rsidRDefault="00B54F8F" w:rsidP="00FC1873">
      <w:pPr>
        <w:pStyle w:val="Heading2"/>
        <w:spacing w:before="121"/>
        <w:ind w:right="4"/>
        <w:rPr>
          <w:rFonts w:ascii="Verdana" w:hAnsi="Verdana" w:cstheme="minorHAnsi"/>
          <w:b w:val="0"/>
        </w:rPr>
      </w:pPr>
      <w:r>
        <w:rPr>
          <w:rFonts w:ascii="Verdana" w:hAnsi="Verdana" w:cstheme="minorHAnsi"/>
        </w:rPr>
        <w:tab/>
      </w:r>
      <w:r w:rsidR="00AC4D59" w:rsidRPr="00C92EFA">
        <w:rPr>
          <w:rFonts w:ascii="Verdana" w:hAnsi="Verdana" w:cstheme="minorHAnsi"/>
        </w:rPr>
        <w:t>B2.</w:t>
      </w:r>
      <w:r w:rsidR="00AC4D59" w:rsidRPr="00C92EFA">
        <w:rPr>
          <w:rFonts w:ascii="Verdana" w:hAnsi="Verdana" w:cstheme="minorHAnsi"/>
          <w:spacing w:val="-2"/>
        </w:rPr>
        <w:t xml:space="preserve"> </w:t>
      </w:r>
      <w:r w:rsidR="00AC4D59" w:rsidRPr="00C92EFA">
        <w:rPr>
          <w:rFonts w:ascii="Verdana" w:hAnsi="Verdana" w:cstheme="minorHAnsi"/>
        </w:rPr>
        <w:t>Reprezentantul</w:t>
      </w:r>
      <w:r w:rsidR="00AC4D59" w:rsidRPr="00C92EFA">
        <w:rPr>
          <w:rFonts w:ascii="Verdana" w:hAnsi="Verdana" w:cstheme="minorHAnsi"/>
          <w:spacing w:val="-1"/>
        </w:rPr>
        <w:t xml:space="preserve"> </w:t>
      </w:r>
      <w:r w:rsidR="00AC4D59" w:rsidRPr="00C92EFA">
        <w:rPr>
          <w:rFonts w:ascii="Verdana" w:hAnsi="Verdana" w:cstheme="minorHAnsi"/>
        </w:rPr>
        <w:t>legal</w:t>
      </w:r>
      <w:r w:rsidR="00AC4D59" w:rsidRPr="00C92EFA">
        <w:rPr>
          <w:rFonts w:ascii="Verdana" w:hAnsi="Verdana" w:cstheme="minorHAnsi"/>
          <w:spacing w:val="-2"/>
        </w:rPr>
        <w:t xml:space="preserve"> </w:t>
      </w:r>
      <w:r w:rsidR="00AC4D59" w:rsidRPr="00C92EFA">
        <w:rPr>
          <w:rFonts w:ascii="Verdana" w:hAnsi="Verdana" w:cstheme="minorHAnsi"/>
        </w:rPr>
        <w:t>al</w:t>
      </w:r>
      <w:r w:rsidR="00AC4D59" w:rsidRPr="00C92EFA">
        <w:rPr>
          <w:rFonts w:ascii="Verdana" w:hAnsi="Verdana" w:cstheme="minorHAnsi"/>
          <w:spacing w:val="1"/>
        </w:rPr>
        <w:t xml:space="preserve"> </w:t>
      </w:r>
      <w:r w:rsidR="00AC4D59" w:rsidRPr="00C92EFA">
        <w:rPr>
          <w:rFonts w:ascii="Verdana" w:hAnsi="Verdana" w:cstheme="minorHAnsi"/>
        </w:rPr>
        <w:t>aplicantului</w:t>
      </w:r>
      <w:r w:rsidR="00AC4D59" w:rsidRPr="00C92EFA">
        <w:rPr>
          <w:rFonts w:ascii="Verdana" w:hAnsi="Verdana" w:cstheme="minorHAnsi"/>
          <w:b w:val="0"/>
        </w:rPr>
        <w:t>:</w:t>
      </w:r>
    </w:p>
    <w:p w14:paraId="1FE37766" w14:textId="4DB43E93" w:rsidR="00CF6120" w:rsidRPr="00C92EFA" w:rsidRDefault="0078219F" w:rsidP="00FC1873">
      <w:pPr>
        <w:pStyle w:val="BodyText"/>
        <w:spacing w:before="136"/>
        <w:ind w:left="482" w:right="4" w:firstLine="523"/>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6432" behindDoc="1" locked="0" layoutInCell="1" allowOverlap="1" wp14:anchorId="0374769F" wp14:editId="70EC3270">
                <wp:simplePos x="0" y="0"/>
                <wp:positionH relativeFrom="page">
                  <wp:posOffset>1087120</wp:posOffset>
                </wp:positionH>
                <wp:positionV relativeFrom="paragraph">
                  <wp:posOffset>90805</wp:posOffset>
                </wp:positionV>
                <wp:extent cx="190500" cy="128905"/>
                <wp:effectExtent l="0" t="0" r="12700" b="10795"/>
                <wp:wrapNone/>
                <wp:docPr id="91682573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FB7D1D" id="Rectangle 296" o:spid="_x0000_s1026" style="position:absolute;margin-left:85.6pt;margin-top:7.15pt;width:15pt;height:10.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
        </w:rPr>
        <w:t xml:space="preserve"> </w:t>
      </w:r>
      <w:r w:rsidRPr="00C92EFA">
        <w:rPr>
          <w:rFonts w:ascii="Verdana" w:hAnsi="Verdana" w:cstheme="minorHAnsi"/>
        </w:rPr>
        <w:t>este</w:t>
      </w:r>
      <w:r w:rsidRPr="00C92EFA">
        <w:rPr>
          <w:rFonts w:ascii="Verdana" w:hAnsi="Verdana" w:cstheme="minorHAnsi"/>
          <w:spacing w:val="1"/>
        </w:rPr>
        <w:t xml:space="preserve"> </w:t>
      </w:r>
      <w:r w:rsidRPr="00C92EFA">
        <w:rPr>
          <w:rFonts w:ascii="Verdana" w:hAnsi="Verdana" w:cstheme="minorHAnsi"/>
        </w:rPr>
        <w:t>subiectul</w:t>
      </w:r>
      <w:r w:rsidRPr="00C92EFA">
        <w:rPr>
          <w:rFonts w:ascii="Verdana" w:hAnsi="Verdana" w:cstheme="minorHAnsi"/>
          <w:spacing w:val="1"/>
        </w:rPr>
        <w:t xml:space="preserve"> </w:t>
      </w:r>
      <w:r w:rsidRPr="00C92EFA">
        <w:rPr>
          <w:rFonts w:ascii="Verdana" w:hAnsi="Verdana" w:cstheme="minorHAnsi"/>
        </w:rPr>
        <w:t>unui</w:t>
      </w:r>
      <w:r w:rsidRPr="00C92EFA">
        <w:rPr>
          <w:rFonts w:ascii="Verdana" w:hAnsi="Verdana" w:cstheme="minorHAnsi"/>
          <w:spacing w:val="1"/>
        </w:rPr>
        <w:t xml:space="preserve"> </w:t>
      </w:r>
      <w:r w:rsidRPr="00C92EFA">
        <w:rPr>
          <w:rFonts w:ascii="Verdana" w:hAnsi="Verdana" w:cstheme="minorHAnsi"/>
        </w:rPr>
        <w:t>conflict</w:t>
      </w:r>
      <w:r w:rsidRPr="00C92EFA">
        <w:rPr>
          <w:rFonts w:ascii="Verdana" w:hAnsi="Verdana" w:cstheme="minorHAnsi"/>
          <w:spacing w:val="1"/>
        </w:rPr>
        <w:t xml:space="preserve"> </w:t>
      </w:r>
      <w:r w:rsidRPr="00C92EFA">
        <w:rPr>
          <w:rFonts w:ascii="Verdana" w:hAnsi="Verdana" w:cstheme="minorHAnsi"/>
        </w:rPr>
        <w:t>de</w:t>
      </w:r>
      <w:r w:rsidRPr="00C92EFA">
        <w:rPr>
          <w:rFonts w:ascii="Verdana" w:hAnsi="Verdana" w:cstheme="minorHAnsi"/>
          <w:spacing w:val="1"/>
        </w:rPr>
        <w:t xml:space="preserve"> </w:t>
      </w:r>
      <w:r w:rsidRPr="00C92EFA">
        <w:rPr>
          <w:rFonts w:ascii="Verdana" w:hAnsi="Verdana" w:cstheme="minorHAnsi"/>
        </w:rPr>
        <w:t>interese,</w:t>
      </w:r>
      <w:r w:rsidRPr="00C92EFA">
        <w:rPr>
          <w:rFonts w:ascii="Verdana" w:hAnsi="Verdana" w:cstheme="minorHAnsi"/>
          <w:spacing w:val="1"/>
        </w:rPr>
        <w:t xml:space="preserve"> </w:t>
      </w:r>
      <w:r w:rsidRPr="00C92EFA">
        <w:rPr>
          <w:rFonts w:ascii="Verdana" w:hAnsi="Verdana" w:cstheme="minorHAnsi"/>
        </w:rPr>
        <w:t>definit</w:t>
      </w:r>
      <w:r w:rsidRPr="00C92EFA">
        <w:rPr>
          <w:rFonts w:ascii="Verdana" w:hAnsi="Verdana" w:cstheme="minorHAnsi"/>
          <w:spacing w:val="1"/>
        </w:rPr>
        <w:t xml:space="preserve"> </w:t>
      </w:r>
      <w:r w:rsidRPr="00C92EFA">
        <w:rPr>
          <w:rFonts w:ascii="Verdana" w:hAnsi="Verdana" w:cstheme="minorHAnsi"/>
        </w:rPr>
        <w:t>în</w:t>
      </w:r>
      <w:r w:rsidRPr="00C92EFA">
        <w:rPr>
          <w:rFonts w:ascii="Verdana" w:hAnsi="Verdana" w:cstheme="minorHAnsi"/>
          <w:spacing w:val="1"/>
        </w:rPr>
        <w:t xml:space="preserve"> </w:t>
      </w:r>
      <w:r w:rsidRPr="00C92EFA">
        <w:rPr>
          <w:rFonts w:ascii="Verdana" w:hAnsi="Verdana" w:cstheme="minorHAnsi"/>
        </w:rPr>
        <w:t>conformitate</w:t>
      </w:r>
      <w:r w:rsidRPr="00C92EFA">
        <w:rPr>
          <w:rFonts w:ascii="Verdana" w:hAnsi="Verdana" w:cstheme="minorHAnsi"/>
          <w:spacing w:val="1"/>
        </w:rPr>
        <w:t xml:space="preserve"> </w:t>
      </w:r>
      <w:r w:rsidRPr="00C92EFA">
        <w:rPr>
          <w:rFonts w:ascii="Verdana" w:hAnsi="Verdana" w:cstheme="minorHAnsi"/>
        </w:rPr>
        <w:t>cu</w:t>
      </w:r>
      <w:r w:rsidRPr="00C92EFA">
        <w:rPr>
          <w:rFonts w:ascii="Verdana" w:hAnsi="Verdana" w:cstheme="minorHAnsi"/>
          <w:spacing w:val="1"/>
        </w:rPr>
        <w:t xml:space="preserve"> </w:t>
      </w:r>
      <w:r w:rsidRPr="00C92EFA">
        <w:rPr>
          <w:rFonts w:ascii="Verdana" w:hAnsi="Verdana" w:cstheme="minorHAnsi"/>
        </w:rPr>
        <w:t>prevederile</w:t>
      </w:r>
      <w:r w:rsidRPr="00C92EFA">
        <w:rPr>
          <w:rFonts w:ascii="Verdana" w:hAnsi="Verdana" w:cstheme="minorHAnsi"/>
          <w:spacing w:val="1"/>
        </w:rPr>
        <w:t xml:space="preserve"> </w:t>
      </w:r>
      <w:r w:rsidRPr="00C92EFA">
        <w:rPr>
          <w:rFonts w:ascii="Verdana" w:hAnsi="Verdana" w:cstheme="minorHAnsi"/>
        </w:rPr>
        <w:t>naţionale/europene în vigoare și își asumă să ia toate măsurile pentru respectarea regulilor privind</w:t>
      </w:r>
      <w:r w:rsidRPr="00C92EFA">
        <w:rPr>
          <w:rFonts w:ascii="Verdana" w:hAnsi="Verdana" w:cstheme="minorHAnsi"/>
          <w:spacing w:val="1"/>
        </w:rPr>
        <w:t xml:space="preserve"> </w:t>
      </w:r>
      <w:r w:rsidRPr="00C92EFA">
        <w:rPr>
          <w:rFonts w:ascii="Verdana" w:hAnsi="Verdana" w:cstheme="minorHAnsi"/>
        </w:rPr>
        <w:t>evitarea conflictului de interese, în conformitate cu prevederile ghidului solicitantului de finanțare, cu</w:t>
      </w:r>
      <w:r w:rsidRPr="00C92EFA">
        <w:rPr>
          <w:rFonts w:ascii="Verdana" w:hAnsi="Verdana" w:cstheme="minorHAnsi"/>
          <w:spacing w:val="-57"/>
        </w:rPr>
        <w:t xml:space="preserve"> </w:t>
      </w:r>
      <w:r w:rsidRPr="00C92EFA">
        <w:rPr>
          <w:rFonts w:ascii="Verdana" w:hAnsi="Verdana" w:cstheme="minorHAnsi"/>
        </w:rPr>
        <w:t>reglementările</w:t>
      </w:r>
      <w:r w:rsidRPr="00C92EFA">
        <w:rPr>
          <w:rFonts w:ascii="Verdana" w:hAnsi="Verdana" w:cstheme="minorHAnsi"/>
          <w:spacing w:val="-2"/>
        </w:rPr>
        <w:t xml:space="preserve"> </w:t>
      </w:r>
      <w:r w:rsidRPr="00C92EFA">
        <w:rPr>
          <w:rFonts w:ascii="Verdana" w:hAnsi="Verdana" w:cstheme="minorHAnsi"/>
        </w:rPr>
        <w:t>europene</w:t>
      </w:r>
      <w:r w:rsidRPr="00C92EFA">
        <w:rPr>
          <w:rFonts w:ascii="Verdana" w:hAnsi="Verdana" w:cstheme="minorHAnsi"/>
          <w:spacing w:val="1"/>
        </w:rPr>
        <w:t xml:space="preserve"> </w:t>
      </w:r>
      <w:r w:rsidRPr="00C92EFA">
        <w:rPr>
          <w:rFonts w:ascii="Verdana" w:hAnsi="Verdana" w:cstheme="minorHAnsi"/>
        </w:rPr>
        <w:t>și</w:t>
      </w:r>
      <w:r w:rsidRPr="00C92EFA">
        <w:rPr>
          <w:rFonts w:ascii="Verdana" w:hAnsi="Verdana" w:cstheme="minorHAnsi"/>
          <w:spacing w:val="-1"/>
        </w:rPr>
        <w:t xml:space="preserve"> </w:t>
      </w:r>
      <w:r w:rsidRPr="00C92EFA">
        <w:rPr>
          <w:rFonts w:ascii="Verdana" w:hAnsi="Verdana" w:cstheme="minorHAnsi"/>
        </w:rPr>
        <w:t>naționale în vigoare.</w:t>
      </w:r>
    </w:p>
    <w:p w14:paraId="61A4FA59" w14:textId="119B1930" w:rsidR="00CF6120" w:rsidRPr="00C92EFA" w:rsidRDefault="0078219F" w:rsidP="00FC1873">
      <w:pPr>
        <w:pStyle w:val="BodyText"/>
        <w:spacing w:before="137"/>
        <w:ind w:left="482" w:right="4" w:firstLine="381"/>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8480" behindDoc="1" locked="0" layoutInCell="1" allowOverlap="1" wp14:anchorId="7E2871B3" wp14:editId="53DA44B1">
                <wp:simplePos x="0" y="0"/>
                <wp:positionH relativeFrom="page">
                  <wp:posOffset>1087120</wp:posOffset>
                </wp:positionH>
                <wp:positionV relativeFrom="paragraph">
                  <wp:posOffset>88900</wp:posOffset>
                </wp:positionV>
                <wp:extent cx="190500" cy="128905"/>
                <wp:effectExtent l="0" t="0" r="12700" b="10795"/>
                <wp:wrapNone/>
                <wp:docPr id="10104084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EB50DA" id="Rectangle 294" o:spid="_x0000_s1026" style="position:absolute;margin-left:85.6pt;margin-top:7pt;width:15pt;height:10.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0"/>
        </w:rPr>
        <w:t xml:space="preserve"> </w:t>
      </w:r>
      <w:r w:rsidRPr="00C92EFA">
        <w:rPr>
          <w:rFonts w:ascii="Verdana" w:hAnsi="Verdana" w:cstheme="minorHAnsi"/>
        </w:rPr>
        <w:t>se</w:t>
      </w:r>
      <w:r w:rsidRPr="00C92EFA">
        <w:rPr>
          <w:rFonts w:ascii="Verdana" w:hAnsi="Verdana" w:cstheme="minorHAnsi"/>
          <w:spacing w:val="-10"/>
        </w:rPr>
        <w:t xml:space="preserve"> </w:t>
      </w:r>
      <w:r w:rsidRPr="00C92EFA">
        <w:rPr>
          <w:rFonts w:ascii="Verdana" w:hAnsi="Verdana" w:cstheme="minorHAnsi"/>
        </w:rPr>
        <w:t>află</w:t>
      </w:r>
      <w:r w:rsidRPr="00C92EFA">
        <w:rPr>
          <w:rFonts w:ascii="Verdana" w:hAnsi="Verdana" w:cstheme="minorHAnsi"/>
          <w:spacing w:val="-9"/>
        </w:rPr>
        <w:t xml:space="preserve"> </w:t>
      </w:r>
      <w:r w:rsidRPr="00C92EFA">
        <w:rPr>
          <w:rFonts w:ascii="Verdana" w:hAnsi="Verdana" w:cstheme="minorHAnsi"/>
        </w:rPr>
        <w:t>în</w:t>
      </w:r>
      <w:r w:rsidRPr="00C92EFA">
        <w:rPr>
          <w:rFonts w:ascii="Verdana" w:hAnsi="Verdana" w:cstheme="minorHAnsi"/>
          <w:spacing w:val="-6"/>
        </w:rPr>
        <w:t xml:space="preserve"> </w:t>
      </w:r>
      <w:r w:rsidRPr="00C92EFA">
        <w:rPr>
          <w:rFonts w:ascii="Verdana" w:hAnsi="Verdana" w:cstheme="minorHAnsi"/>
        </w:rPr>
        <w:t>situația</w:t>
      </w:r>
      <w:r w:rsidRPr="00C92EFA">
        <w:rPr>
          <w:rFonts w:ascii="Verdana" w:hAnsi="Verdana" w:cstheme="minorHAnsi"/>
          <w:spacing w:val="-9"/>
        </w:rPr>
        <w:t xml:space="preserve"> </w:t>
      </w:r>
      <w:r w:rsidRPr="00C92EFA">
        <w:rPr>
          <w:rFonts w:ascii="Verdana" w:hAnsi="Verdana" w:cstheme="minorHAnsi"/>
        </w:rPr>
        <w:t>de</w:t>
      </w:r>
      <w:r w:rsidRPr="00C92EFA">
        <w:rPr>
          <w:rFonts w:ascii="Verdana" w:hAnsi="Verdana" w:cstheme="minorHAnsi"/>
          <w:spacing w:val="-5"/>
        </w:rPr>
        <w:t xml:space="preserve"> </w:t>
      </w:r>
      <w:r w:rsidRPr="00C92EFA">
        <w:rPr>
          <w:rFonts w:ascii="Verdana" w:hAnsi="Verdana" w:cstheme="minorHAnsi"/>
        </w:rPr>
        <w:t>a</w:t>
      </w:r>
      <w:r w:rsidRPr="00C92EFA">
        <w:rPr>
          <w:rFonts w:ascii="Verdana" w:hAnsi="Verdana" w:cstheme="minorHAnsi"/>
          <w:spacing w:val="-9"/>
        </w:rPr>
        <w:t xml:space="preserve"> </w:t>
      </w:r>
      <w:r w:rsidRPr="00C92EFA">
        <w:rPr>
          <w:rFonts w:ascii="Verdana" w:hAnsi="Verdana" w:cstheme="minorHAnsi"/>
        </w:rPr>
        <w:t>induce</w:t>
      </w:r>
      <w:r w:rsidRPr="00C92EFA">
        <w:rPr>
          <w:rFonts w:ascii="Verdana" w:hAnsi="Verdana" w:cstheme="minorHAnsi"/>
          <w:spacing w:val="-8"/>
        </w:rPr>
        <w:t xml:space="preserve"> </w:t>
      </w:r>
      <w:r w:rsidRPr="00C92EFA">
        <w:rPr>
          <w:rFonts w:ascii="Verdana" w:hAnsi="Verdana" w:cstheme="minorHAnsi"/>
        </w:rPr>
        <w:t>grav</w:t>
      </w:r>
      <w:r w:rsidRPr="00C92EFA">
        <w:rPr>
          <w:rFonts w:ascii="Verdana" w:hAnsi="Verdana" w:cstheme="minorHAnsi"/>
          <w:spacing w:val="-9"/>
        </w:rPr>
        <w:t xml:space="preserve"> </w:t>
      </w:r>
      <w:r w:rsidRPr="00C92EFA">
        <w:rPr>
          <w:rFonts w:ascii="Verdana" w:hAnsi="Verdana" w:cstheme="minorHAnsi"/>
        </w:rPr>
        <w:t>în</w:t>
      </w:r>
      <w:r w:rsidRPr="00C92EFA">
        <w:rPr>
          <w:rFonts w:ascii="Verdana" w:hAnsi="Verdana" w:cstheme="minorHAnsi"/>
          <w:spacing w:val="-5"/>
        </w:rPr>
        <w:t xml:space="preserve"> </w:t>
      </w:r>
      <w:r w:rsidRPr="00C92EFA">
        <w:rPr>
          <w:rFonts w:ascii="Verdana" w:hAnsi="Verdana" w:cstheme="minorHAnsi"/>
        </w:rPr>
        <w:t>eroare</w:t>
      </w:r>
      <w:r w:rsidRPr="00C92EFA">
        <w:rPr>
          <w:rFonts w:ascii="Verdana" w:hAnsi="Verdana" w:cstheme="minorHAnsi"/>
          <w:spacing w:val="-5"/>
        </w:rPr>
        <w:t xml:space="preserve"> </w:t>
      </w:r>
      <w:r w:rsidRPr="00C92EFA">
        <w:rPr>
          <w:rFonts w:ascii="Verdana" w:hAnsi="Verdana" w:cstheme="minorHAnsi"/>
        </w:rPr>
        <w:t>Organizația</w:t>
      </w:r>
      <w:r w:rsidRPr="00C92EFA">
        <w:rPr>
          <w:rFonts w:ascii="Verdana" w:hAnsi="Verdana" w:cstheme="minorHAnsi"/>
          <w:spacing w:val="-6"/>
        </w:rPr>
        <w:t xml:space="preserve"> </w:t>
      </w:r>
      <w:r w:rsidRPr="00C92EFA">
        <w:rPr>
          <w:rFonts w:ascii="Verdana" w:hAnsi="Verdana" w:cstheme="minorHAnsi"/>
        </w:rPr>
        <w:t>de</w:t>
      </w:r>
      <w:r w:rsidRPr="00C92EFA">
        <w:rPr>
          <w:rFonts w:ascii="Verdana" w:hAnsi="Verdana" w:cstheme="minorHAnsi"/>
          <w:spacing w:val="-7"/>
        </w:rPr>
        <w:t xml:space="preserve"> </w:t>
      </w:r>
      <w:r w:rsidRPr="00C92EFA">
        <w:rPr>
          <w:rFonts w:ascii="Verdana" w:hAnsi="Verdana" w:cstheme="minorHAnsi"/>
        </w:rPr>
        <w:t>cercetare</w:t>
      </w:r>
      <w:r w:rsidRPr="00C92EFA">
        <w:rPr>
          <w:rFonts w:ascii="Verdana" w:hAnsi="Verdana" w:cstheme="minorHAnsi"/>
          <w:spacing w:val="-7"/>
        </w:rPr>
        <w:t xml:space="preserve"> </w:t>
      </w:r>
      <w:r w:rsidRPr="00C92EFA">
        <w:rPr>
          <w:rFonts w:ascii="Verdana" w:hAnsi="Verdana" w:cstheme="minorHAnsi"/>
        </w:rPr>
        <w:t>sau</w:t>
      </w:r>
      <w:r w:rsidRPr="00C92EFA">
        <w:rPr>
          <w:rFonts w:ascii="Verdana" w:hAnsi="Verdana" w:cstheme="minorHAnsi"/>
          <w:spacing w:val="-8"/>
        </w:rPr>
        <w:t xml:space="preserve"> </w:t>
      </w:r>
      <w:r w:rsidRPr="00C92EFA">
        <w:rPr>
          <w:rFonts w:ascii="Verdana" w:hAnsi="Verdana" w:cstheme="minorHAnsi"/>
        </w:rPr>
        <w:t>comisiile</w:t>
      </w:r>
      <w:r w:rsidRPr="00C92EFA">
        <w:rPr>
          <w:rFonts w:ascii="Verdana" w:hAnsi="Verdana" w:cstheme="minorHAnsi"/>
          <w:spacing w:val="-9"/>
        </w:rPr>
        <w:t xml:space="preserve"> </w:t>
      </w:r>
      <w:r w:rsidRPr="00C92EFA">
        <w:rPr>
          <w:rFonts w:ascii="Verdana" w:hAnsi="Verdana" w:cstheme="minorHAnsi"/>
        </w:rPr>
        <w:t>de</w:t>
      </w:r>
      <w:r w:rsidRPr="00C92EFA">
        <w:rPr>
          <w:rFonts w:ascii="Verdana" w:hAnsi="Verdana" w:cstheme="minorHAnsi"/>
          <w:spacing w:val="-6"/>
        </w:rPr>
        <w:t xml:space="preserve"> </w:t>
      </w:r>
      <w:r w:rsidRPr="00C92EFA">
        <w:rPr>
          <w:rFonts w:ascii="Verdana" w:hAnsi="Verdana" w:cstheme="minorHAnsi"/>
        </w:rPr>
        <w:t>evaluare,</w:t>
      </w:r>
      <w:r w:rsidRPr="00C92EFA">
        <w:rPr>
          <w:rFonts w:ascii="Verdana" w:hAnsi="Verdana" w:cstheme="minorHAnsi"/>
          <w:spacing w:val="-58"/>
        </w:rPr>
        <w:t xml:space="preserve"> </w:t>
      </w:r>
      <w:r w:rsidRPr="00C92EFA">
        <w:rPr>
          <w:rFonts w:ascii="Verdana" w:hAnsi="Verdana" w:cstheme="minorHAnsi"/>
          <w:spacing w:val="-1"/>
        </w:rPr>
        <w:t>selecţie</w:t>
      </w:r>
      <w:r w:rsidRPr="00C92EFA">
        <w:rPr>
          <w:rFonts w:ascii="Verdana" w:hAnsi="Verdana" w:cstheme="minorHAnsi"/>
          <w:spacing w:val="-16"/>
        </w:rPr>
        <w:t xml:space="preserve"> </w:t>
      </w:r>
      <w:r w:rsidRPr="00C92EFA">
        <w:rPr>
          <w:rFonts w:ascii="Verdana" w:hAnsi="Verdana" w:cstheme="minorHAnsi"/>
          <w:spacing w:val="-1"/>
        </w:rPr>
        <w:t>prin</w:t>
      </w:r>
      <w:r w:rsidRPr="00C92EFA">
        <w:rPr>
          <w:rFonts w:ascii="Verdana" w:hAnsi="Verdana" w:cstheme="minorHAnsi"/>
          <w:spacing w:val="-15"/>
        </w:rPr>
        <w:t xml:space="preserve"> </w:t>
      </w:r>
      <w:r w:rsidRPr="00C92EFA">
        <w:rPr>
          <w:rFonts w:ascii="Verdana" w:hAnsi="Verdana" w:cstheme="minorHAnsi"/>
          <w:spacing w:val="-1"/>
        </w:rPr>
        <w:t>furnizarea</w:t>
      </w:r>
      <w:r w:rsidRPr="00C92EFA">
        <w:rPr>
          <w:rFonts w:ascii="Verdana" w:hAnsi="Verdana" w:cstheme="minorHAnsi"/>
          <w:spacing w:val="-16"/>
        </w:rPr>
        <w:t xml:space="preserve"> </w:t>
      </w:r>
      <w:r w:rsidRPr="00C92EFA">
        <w:rPr>
          <w:rFonts w:ascii="Verdana" w:hAnsi="Verdana" w:cstheme="minorHAnsi"/>
          <w:spacing w:val="-1"/>
        </w:rPr>
        <w:t>de</w:t>
      </w:r>
      <w:r w:rsidRPr="00C92EFA">
        <w:rPr>
          <w:rFonts w:ascii="Verdana" w:hAnsi="Verdana" w:cstheme="minorHAnsi"/>
          <w:spacing w:val="-14"/>
        </w:rPr>
        <w:t xml:space="preserve"> </w:t>
      </w:r>
      <w:r w:rsidRPr="00C92EFA">
        <w:rPr>
          <w:rFonts w:ascii="Verdana" w:hAnsi="Verdana" w:cstheme="minorHAnsi"/>
        </w:rPr>
        <w:t>informaţii</w:t>
      </w:r>
      <w:r w:rsidRPr="00C92EFA">
        <w:rPr>
          <w:rFonts w:ascii="Verdana" w:hAnsi="Verdana" w:cstheme="minorHAnsi"/>
          <w:spacing w:val="-14"/>
        </w:rPr>
        <w:t xml:space="preserve"> </w:t>
      </w:r>
      <w:r w:rsidRPr="00C92EFA">
        <w:rPr>
          <w:rFonts w:ascii="Verdana" w:hAnsi="Verdana" w:cstheme="minorHAnsi"/>
        </w:rPr>
        <w:t>incorecte</w:t>
      </w:r>
      <w:r w:rsidRPr="00C92EFA">
        <w:rPr>
          <w:rFonts w:ascii="Verdana" w:hAnsi="Verdana" w:cstheme="minorHAnsi"/>
          <w:spacing w:val="-15"/>
        </w:rPr>
        <w:t xml:space="preserve"> </w:t>
      </w:r>
      <w:r w:rsidRPr="00C92EFA">
        <w:rPr>
          <w:rFonts w:ascii="Verdana" w:hAnsi="Verdana" w:cstheme="minorHAnsi"/>
        </w:rPr>
        <w:t>și/sau</w:t>
      </w:r>
      <w:r w:rsidRPr="00C92EFA">
        <w:rPr>
          <w:rFonts w:ascii="Verdana" w:hAnsi="Verdana" w:cstheme="minorHAnsi"/>
          <w:spacing w:val="-15"/>
        </w:rPr>
        <w:t xml:space="preserve"> </w:t>
      </w:r>
      <w:r w:rsidRPr="00C92EFA">
        <w:rPr>
          <w:rFonts w:ascii="Verdana" w:hAnsi="Verdana" w:cstheme="minorHAnsi"/>
        </w:rPr>
        <w:t>incomplete</w:t>
      </w:r>
      <w:r w:rsidRPr="00C92EFA">
        <w:rPr>
          <w:rFonts w:ascii="Verdana" w:hAnsi="Verdana" w:cstheme="minorHAnsi"/>
          <w:spacing w:val="-16"/>
        </w:rPr>
        <w:t xml:space="preserve"> </w:t>
      </w:r>
      <w:r w:rsidRPr="00C92EFA">
        <w:rPr>
          <w:rFonts w:ascii="Verdana" w:hAnsi="Verdana" w:cstheme="minorHAnsi"/>
        </w:rPr>
        <w:t>în</w:t>
      </w:r>
      <w:r w:rsidRPr="00C92EFA">
        <w:rPr>
          <w:rFonts w:ascii="Verdana" w:hAnsi="Verdana" w:cstheme="minorHAnsi"/>
          <w:spacing w:val="-14"/>
        </w:rPr>
        <w:t xml:space="preserve"> </w:t>
      </w:r>
      <w:r w:rsidRPr="00C92EFA">
        <w:rPr>
          <w:rFonts w:ascii="Verdana" w:hAnsi="Verdana" w:cstheme="minorHAnsi"/>
        </w:rPr>
        <w:t>cadrul</w:t>
      </w:r>
      <w:r w:rsidRPr="00C92EFA">
        <w:rPr>
          <w:rFonts w:ascii="Verdana" w:hAnsi="Verdana" w:cstheme="minorHAnsi"/>
          <w:spacing w:val="-15"/>
        </w:rPr>
        <w:t xml:space="preserve"> </w:t>
      </w:r>
      <w:r w:rsidRPr="00C92EFA">
        <w:rPr>
          <w:rFonts w:ascii="Verdana" w:hAnsi="Verdana" w:cstheme="minorHAnsi"/>
        </w:rPr>
        <w:t>prezentului</w:t>
      </w:r>
      <w:r w:rsidRPr="00C92EFA">
        <w:rPr>
          <w:rFonts w:ascii="Verdana" w:hAnsi="Verdana" w:cstheme="minorHAnsi"/>
          <w:spacing w:val="-11"/>
        </w:rPr>
        <w:t xml:space="preserve"> </w:t>
      </w:r>
      <w:r w:rsidRPr="00C92EFA">
        <w:rPr>
          <w:rFonts w:ascii="Verdana" w:hAnsi="Verdana" w:cstheme="minorHAnsi"/>
        </w:rPr>
        <w:t>proces</w:t>
      </w:r>
      <w:r w:rsidRPr="00C92EFA">
        <w:rPr>
          <w:rFonts w:ascii="Verdana" w:hAnsi="Verdana" w:cstheme="minorHAnsi"/>
          <w:spacing w:val="-15"/>
        </w:rPr>
        <w:t xml:space="preserve"> </w:t>
      </w:r>
      <w:r w:rsidRPr="00C92EFA">
        <w:rPr>
          <w:rFonts w:ascii="Verdana" w:hAnsi="Verdana" w:cstheme="minorHAnsi"/>
        </w:rPr>
        <w:t>de</w:t>
      </w:r>
      <w:r w:rsidRPr="00C92EFA">
        <w:rPr>
          <w:rFonts w:ascii="Verdana" w:hAnsi="Verdana" w:cstheme="minorHAnsi"/>
          <w:spacing w:val="-16"/>
        </w:rPr>
        <w:t xml:space="preserve"> </w:t>
      </w:r>
      <w:r w:rsidRPr="00C92EFA">
        <w:rPr>
          <w:rFonts w:ascii="Verdana" w:hAnsi="Verdana" w:cstheme="minorHAnsi"/>
        </w:rPr>
        <w:t>selecție</w:t>
      </w:r>
      <w:r w:rsidRPr="00C92EFA">
        <w:rPr>
          <w:rFonts w:ascii="Verdana" w:hAnsi="Verdana" w:cstheme="minorHAnsi"/>
          <w:spacing w:val="-57"/>
        </w:rPr>
        <w:t xml:space="preserve"> </w:t>
      </w:r>
      <w:r w:rsidRPr="00C92EFA">
        <w:rPr>
          <w:rFonts w:ascii="Verdana" w:hAnsi="Verdana" w:cstheme="minorHAnsi"/>
        </w:rPr>
        <w:t>parteneri</w:t>
      </w:r>
      <w:r w:rsidRPr="00C92EFA">
        <w:rPr>
          <w:rFonts w:ascii="Verdana" w:hAnsi="Verdana" w:cstheme="minorHAnsi"/>
          <w:spacing w:val="-1"/>
        </w:rPr>
        <w:t xml:space="preserve"> </w:t>
      </w:r>
      <w:r w:rsidRPr="00C92EFA">
        <w:rPr>
          <w:rFonts w:ascii="Verdana" w:hAnsi="Verdana" w:cstheme="minorHAnsi"/>
        </w:rPr>
        <w:t>privați.</w:t>
      </w:r>
    </w:p>
    <w:p w14:paraId="112502EC" w14:textId="18B4CB81" w:rsidR="00CF6120" w:rsidRPr="00C92EFA" w:rsidRDefault="0078219F" w:rsidP="00FC1873">
      <w:pPr>
        <w:pStyle w:val="BodyText"/>
        <w:spacing w:before="135"/>
        <w:ind w:left="482" w:right="4" w:firstLine="434"/>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69504" behindDoc="1" locked="0" layoutInCell="1" allowOverlap="1" wp14:anchorId="53DBB321" wp14:editId="47E718A0">
                <wp:simplePos x="0" y="0"/>
                <wp:positionH relativeFrom="page">
                  <wp:posOffset>1087120</wp:posOffset>
                </wp:positionH>
                <wp:positionV relativeFrom="paragraph">
                  <wp:posOffset>90805</wp:posOffset>
                </wp:positionV>
                <wp:extent cx="190500" cy="128905"/>
                <wp:effectExtent l="0" t="0" r="12700" b="10795"/>
                <wp:wrapNone/>
                <wp:docPr id="8013024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725C4D" id="Rectangle 293" o:spid="_x0000_s1026" style="position:absolute;margin-left:85.6pt;margin-top:7.15pt;width:15pt;height:1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rPr>
        <w:t xml:space="preserve"> se află în situația de a încerca/de a fi încercat să obţină informaţii confidenţiale sau să</w:t>
      </w:r>
      <w:r w:rsidRPr="00C92EFA">
        <w:rPr>
          <w:rFonts w:ascii="Verdana" w:hAnsi="Verdana" w:cstheme="minorHAnsi"/>
          <w:spacing w:val="1"/>
        </w:rPr>
        <w:t xml:space="preserve"> </w:t>
      </w:r>
      <w:r w:rsidRPr="00C92EFA">
        <w:rPr>
          <w:rFonts w:ascii="Verdana" w:hAnsi="Verdana" w:cstheme="minorHAnsi"/>
        </w:rPr>
        <w:t>influenţeze comisiile de evaluare sau organizația de cercetare pe parcursul procesului de evaluare,</w:t>
      </w:r>
      <w:r w:rsidRPr="00C92EFA">
        <w:rPr>
          <w:rFonts w:ascii="Verdana" w:hAnsi="Verdana" w:cstheme="minorHAnsi"/>
          <w:spacing w:val="1"/>
        </w:rPr>
        <w:t xml:space="preserve"> </w:t>
      </w:r>
      <w:r w:rsidRPr="00C92EFA">
        <w:rPr>
          <w:rFonts w:ascii="Verdana" w:hAnsi="Verdana" w:cstheme="minorHAnsi"/>
        </w:rPr>
        <w:t>selecție</w:t>
      </w:r>
      <w:r w:rsidRPr="00C92EFA">
        <w:rPr>
          <w:rFonts w:ascii="Verdana" w:hAnsi="Verdana" w:cstheme="minorHAnsi"/>
          <w:spacing w:val="-2"/>
        </w:rPr>
        <w:t xml:space="preserve"> </w:t>
      </w:r>
      <w:r w:rsidRPr="00C92EFA">
        <w:rPr>
          <w:rFonts w:ascii="Verdana" w:hAnsi="Verdana" w:cstheme="minorHAnsi"/>
        </w:rPr>
        <w:t>în cadrul prezentului proces</w:t>
      </w:r>
      <w:r w:rsidRPr="00C92EFA">
        <w:rPr>
          <w:rFonts w:ascii="Verdana" w:hAnsi="Verdana" w:cstheme="minorHAnsi"/>
          <w:spacing w:val="-1"/>
        </w:rPr>
        <w:t xml:space="preserve"> </w:t>
      </w:r>
      <w:r w:rsidRPr="00C92EFA">
        <w:rPr>
          <w:rFonts w:ascii="Verdana" w:hAnsi="Verdana" w:cstheme="minorHAnsi"/>
        </w:rPr>
        <w:t>de</w:t>
      </w:r>
      <w:r w:rsidRPr="00C92EFA">
        <w:rPr>
          <w:rFonts w:ascii="Verdana" w:hAnsi="Verdana" w:cstheme="minorHAnsi"/>
          <w:spacing w:val="-1"/>
        </w:rPr>
        <w:t xml:space="preserve"> </w:t>
      </w:r>
      <w:r w:rsidRPr="00C92EFA">
        <w:rPr>
          <w:rFonts w:ascii="Verdana" w:hAnsi="Verdana" w:cstheme="minorHAnsi"/>
        </w:rPr>
        <w:t>selecție</w:t>
      </w:r>
      <w:r w:rsidRPr="00C92EFA">
        <w:rPr>
          <w:rFonts w:ascii="Verdana" w:hAnsi="Verdana" w:cstheme="minorHAnsi"/>
          <w:spacing w:val="-1"/>
        </w:rPr>
        <w:t xml:space="preserve"> </w:t>
      </w:r>
      <w:r w:rsidRPr="00C92EFA">
        <w:rPr>
          <w:rFonts w:ascii="Verdana" w:hAnsi="Verdana" w:cstheme="minorHAnsi"/>
        </w:rPr>
        <w:t>parteneri</w:t>
      </w:r>
      <w:r w:rsidRPr="00C92EFA">
        <w:rPr>
          <w:rFonts w:ascii="Verdana" w:hAnsi="Verdana" w:cstheme="minorHAnsi"/>
          <w:spacing w:val="-1"/>
        </w:rPr>
        <w:t xml:space="preserve"> </w:t>
      </w:r>
      <w:r w:rsidRPr="00C92EFA">
        <w:rPr>
          <w:rFonts w:ascii="Verdana" w:hAnsi="Verdana" w:cstheme="minorHAnsi"/>
        </w:rPr>
        <w:t>privați.</w:t>
      </w:r>
    </w:p>
    <w:p w14:paraId="53EDE25D" w14:textId="0CBD5B73" w:rsidR="00CF6120" w:rsidRPr="00C92EFA" w:rsidRDefault="0078219F" w:rsidP="00FC1873">
      <w:pPr>
        <w:pStyle w:val="BodyText"/>
        <w:spacing w:before="136"/>
        <w:ind w:left="482" w:right="4" w:firstLine="455"/>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70528" behindDoc="1" locked="0" layoutInCell="1" allowOverlap="1" wp14:anchorId="326483A9" wp14:editId="27526BC1">
                <wp:simplePos x="0" y="0"/>
                <wp:positionH relativeFrom="page">
                  <wp:posOffset>1087120</wp:posOffset>
                </wp:positionH>
                <wp:positionV relativeFrom="paragraph">
                  <wp:posOffset>90170</wp:posOffset>
                </wp:positionV>
                <wp:extent cx="190500" cy="128905"/>
                <wp:effectExtent l="0" t="0" r="12700" b="10795"/>
                <wp:wrapNone/>
                <wp:docPr id="212874179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D2FFBC" id="Rectangle 292" o:spid="_x0000_s1026" style="position:absolute;margin-left:85.6pt;margin-top:7.1pt;width:15pt;height:10.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
        </w:rPr>
        <w:t xml:space="preserve"> </w:t>
      </w:r>
      <w:r w:rsidRPr="00C92EFA">
        <w:rPr>
          <w:rFonts w:ascii="Verdana" w:hAnsi="Verdana" w:cstheme="minorHAnsi"/>
        </w:rPr>
        <w:t>a</w:t>
      </w:r>
      <w:r w:rsidRPr="00C92EFA">
        <w:rPr>
          <w:rFonts w:ascii="Verdana" w:hAnsi="Verdana" w:cstheme="minorHAnsi"/>
          <w:spacing w:val="1"/>
        </w:rPr>
        <w:t xml:space="preserve"> </w:t>
      </w:r>
      <w:r w:rsidRPr="00C92EFA">
        <w:rPr>
          <w:rFonts w:ascii="Verdana" w:hAnsi="Verdana" w:cstheme="minorHAnsi"/>
        </w:rPr>
        <w:t>fost</w:t>
      </w:r>
      <w:r w:rsidRPr="00C92EFA">
        <w:rPr>
          <w:rFonts w:ascii="Verdana" w:hAnsi="Verdana" w:cstheme="minorHAnsi"/>
          <w:spacing w:val="1"/>
        </w:rPr>
        <w:t xml:space="preserve"> </w:t>
      </w:r>
      <w:r w:rsidRPr="00C92EFA">
        <w:rPr>
          <w:rFonts w:ascii="Verdana" w:hAnsi="Verdana" w:cstheme="minorHAnsi"/>
        </w:rPr>
        <w:t>găsit</w:t>
      </w:r>
      <w:r w:rsidRPr="00C92EFA">
        <w:rPr>
          <w:rFonts w:ascii="Verdana" w:hAnsi="Verdana" w:cstheme="minorHAnsi"/>
          <w:spacing w:val="1"/>
        </w:rPr>
        <w:t xml:space="preserve"> </w:t>
      </w:r>
      <w:r w:rsidRPr="00C92EFA">
        <w:rPr>
          <w:rFonts w:ascii="Verdana" w:hAnsi="Verdana" w:cstheme="minorHAnsi"/>
        </w:rPr>
        <w:t>vinovat,</w:t>
      </w:r>
      <w:r w:rsidRPr="00C92EFA">
        <w:rPr>
          <w:rFonts w:ascii="Verdana" w:hAnsi="Verdana" w:cstheme="minorHAnsi"/>
          <w:spacing w:val="1"/>
        </w:rPr>
        <w:t xml:space="preserve"> </w:t>
      </w:r>
      <w:r w:rsidRPr="00C92EFA">
        <w:rPr>
          <w:rFonts w:ascii="Verdana" w:hAnsi="Verdana" w:cstheme="minorHAnsi"/>
        </w:rPr>
        <w:t>printr-o</w:t>
      </w:r>
      <w:r w:rsidRPr="00C92EFA">
        <w:rPr>
          <w:rFonts w:ascii="Verdana" w:hAnsi="Verdana" w:cstheme="minorHAnsi"/>
          <w:spacing w:val="1"/>
        </w:rPr>
        <w:t xml:space="preserve"> </w:t>
      </w:r>
      <w:r w:rsidRPr="00C92EFA">
        <w:rPr>
          <w:rFonts w:ascii="Verdana" w:hAnsi="Verdana" w:cstheme="minorHAnsi"/>
        </w:rPr>
        <w:t>hotărâre</w:t>
      </w:r>
      <w:r w:rsidRPr="00C92EFA">
        <w:rPr>
          <w:rFonts w:ascii="Verdana" w:hAnsi="Verdana" w:cstheme="minorHAnsi"/>
          <w:spacing w:val="1"/>
        </w:rPr>
        <w:t xml:space="preserve"> </w:t>
      </w:r>
      <w:r w:rsidRPr="00C92EFA">
        <w:rPr>
          <w:rFonts w:ascii="Verdana" w:hAnsi="Verdana" w:cstheme="minorHAnsi"/>
        </w:rPr>
        <w:t>judecătorească</w:t>
      </w:r>
      <w:r w:rsidRPr="00C92EFA">
        <w:rPr>
          <w:rFonts w:ascii="Verdana" w:hAnsi="Verdana" w:cstheme="minorHAnsi"/>
          <w:spacing w:val="1"/>
        </w:rPr>
        <w:t xml:space="preserve"> </w:t>
      </w:r>
      <w:r w:rsidRPr="00C92EFA">
        <w:rPr>
          <w:rFonts w:ascii="Verdana" w:hAnsi="Verdana" w:cstheme="minorHAnsi"/>
        </w:rPr>
        <w:t>definitivă,</w:t>
      </w:r>
      <w:r w:rsidRPr="00C92EFA">
        <w:rPr>
          <w:rFonts w:ascii="Verdana" w:hAnsi="Verdana" w:cstheme="minorHAnsi"/>
          <w:spacing w:val="1"/>
        </w:rPr>
        <w:t xml:space="preserve"> </w:t>
      </w:r>
      <w:r w:rsidRPr="00C92EFA">
        <w:rPr>
          <w:rFonts w:ascii="Verdana" w:hAnsi="Verdana" w:cstheme="minorHAnsi"/>
        </w:rPr>
        <w:t>pentru</w:t>
      </w:r>
      <w:r w:rsidRPr="00C92EFA">
        <w:rPr>
          <w:rFonts w:ascii="Verdana" w:hAnsi="Verdana" w:cstheme="minorHAnsi"/>
          <w:spacing w:val="1"/>
        </w:rPr>
        <w:t xml:space="preserve"> </w:t>
      </w:r>
      <w:r w:rsidRPr="00C92EFA">
        <w:rPr>
          <w:rFonts w:ascii="Verdana" w:hAnsi="Verdana" w:cstheme="minorHAnsi"/>
        </w:rPr>
        <w:t>comiterea</w:t>
      </w:r>
      <w:r w:rsidRPr="00C92EFA">
        <w:rPr>
          <w:rFonts w:ascii="Verdana" w:hAnsi="Verdana" w:cstheme="minorHAnsi"/>
          <w:spacing w:val="1"/>
        </w:rPr>
        <w:t xml:space="preserve"> </w:t>
      </w:r>
      <w:r w:rsidRPr="00C92EFA">
        <w:rPr>
          <w:rFonts w:ascii="Verdana" w:hAnsi="Verdana" w:cstheme="minorHAnsi"/>
        </w:rPr>
        <w:t>unei</w:t>
      </w:r>
      <w:r w:rsidRPr="00C92EFA">
        <w:rPr>
          <w:rFonts w:ascii="Verdana" w:hAnsi="Verdana" w:cstheme="minorHAnsi"/>
          <w:spacing w:val="1"/>
        </w:rPr>
        <w:t xml:space="preserve"> </w:t>
      </w:r>
      <w:r w:rsidRPr="00C92EFA">
        <w:rPr>
          <w:rFonts w:ascii="Verdana" w:hAnsi="Verdana" w:cstheme="minorHAnsi"/>
        </w:rPr>
        <w:t>fraude/fapte de corupție/infracțiuni referitoare la obținerea și</w:t>
      </w:r>
      <w:r w:rsidRPr="00C92EFA">
        <w:rPr>
          <w:rFonts w:ascii="Verdana" w:hAnsi="Verdana" w:cstheme="minorHAnsi"/>
          <w:spacing w:val="1"/>
        </w:rPr>
        <w:t xml:space="preserve"> </w:t>
      </w:r>
      <w:r w:rsidRPr="00C92EFA">
        <w:rPr>
          <w:rFonts w:ascii="Verdana" w:hAnsi="Verdana" w:cstheme="minorHAnsi"/>
        </w:rPr>
        <w:t>utilizarea fondurilor europene și/sau a</w:t>
      </w:r>
      <w:r w:rsidRPr="00C92EFA">
        <w:rPr>
          <w:rFonts w:ascii="Verdana" w:hAnsi="Verdana" w:cstheme="minorHAnsi"/>
          <w:spacing w:val="1"/>
        </w:rPr>
        <w:t xml:space="preserve"> </w:t>
      </w:r>
      <w:r w:rsidRPr="00C92EFA">
        <w:rPr>
          <w:rFonts w:ascii="Verdana" w:hAnsi="Verdana" w:cstheme="minorHAnsi"/>
        </w:rPr>
        <w:t>fondurilor publice naționale aferente acestora, în conformitate cu prevederile Codului Penal aprobat</w:t>
      </w:r>
      <w:r w:rsidRPr="00C92EFA">
        <w:rPr>
          <w:rFonts w:ascii="Verdana" w:hAnsi="Verdana" w:cstheme="minorHAnsi"/>
          <w:spacing w:val="1"/>
        </w:rPr>
        <w:t xml:space="preserve"> </w:t>
      </w:r>
      <w:r w:rsidRPr="00C92EFA">
        <w:rPr>
          <w:rFonts w:ascii="Verdana" w:hAnsi="Verdana" w:cstheme="minorHAnsi"/>
        </w:rPr>
        <w:t>prin</w:t>
      </w:r>
      <w:r w:rsidRPr="00C92EFA">
        <w:rPr>
          <w:rFonts w:ascii="Verdana" w:hAnsi="Verdana" w:cstheme="minorHAnsi"/>
          <w:spacing w:val="-1"/>
        </w:rPr>
        <w:t xml:space="preserve"> </w:t>
      </w:r>
      <w:r w:rsidRPr="00C92EFA">
        <w:rPr>
          <w:rFonts w:ascii="Verdana" w:hAnsi="Verdana" w:cstheme="minorHAnsi"/>
        </w:rPr>
        <w:t>Legea</w:t>
      </w:r>
      <w:r w:rsidRPr="00C92EFA">
        <w:rPr>
          <w:rFonts w:ascii="Verdana" w:hAnsi="Verdana" w:cstheme="minorHAnsi"/>
          <w:spacing w:val="-1"/>
        </w:rPr>
        <w:t xml:space="preserve"> </w:t>
      </w:r>
      <w:r w:rsidRPr="00C92EFA">
        <w:rPr>
          <w:rFonts w:ascii="Verdana" w:hAnsi="Verdana" w:cstheme="minorHAnsi"/>
        </w:rPr>
        <w:t>nr. 286/2009 cu modificările</w:t>
      </w:r>
      <w:r w:rsidRPr="00C92EFA">
        <w:rPr>
          <w:rFonts w:ascii="Verdana" w:hAnsi="Verdana" w:cstheme="minorHAnsi"/>
          <w:spacing w:val="-1"/>
        </w:rPr>
        <w:t xml:space="preserve"> </w:t>
      </w:r>
      <w:r w:rsidRPr="00C92EFA">
        <w:rPr>
          <w:rFonts w:ascii="Verdana" w:hAnsi="Verdana" w:cstheme="minorHAnsi"/>
        </w:rPr>
        <w:t>și</w:t>
      </w:r>
      <w:r w:rsidRPr="00C92EFA">
        <w:rPr>
          <w:rFonts w:ascii="Verdana" w:hAnsi="Verdana" w:cstheme="minorHAnsi"/>
          <w:spacing w:val="-1"/>
        </w:rPr>
        <w:t xml:space="preserve"> </w:t>
      </w:r>
      <w:r w:rsidRPr="00C92EFA">
        <w:rPr>
          <w:rFonts w:ascii="Verdana" w:hAnsi="Verdana" w:cstheme="minorHAnsi"/>
        </w:rPr>
        <w:t>completările</w:t>
      </w:r>
      <w:r w:rsidRPr="00C92EFA">
        <w:rPr>
          <w:rFonts w:ascii="Verdana" w:hAnsi="Verdana" w:cstheme="minorHAnsi"/>
          <w:spacing w:val="-2"/>
        </w:rPr>
        <w:t xml:space="preserve"> </w:t>
      </w:r>
      <w:r w:rsidRPr="00C92EFA">
        <w:rPr>
          <w:rFonts w:ascii="Verdana" w:hAnsi="Verdana" w:cstheme="minorHAnsi"/>
        </w:rPr>
        <w:t>ulterioare.</w:t>
      </w:r>
    </w:p>
    <w:p w14:paraId="619AC346" w14:textId="6E47B027" w:rsidR="00FC1873" w:rsidRDefault="0078219F" w:rsidP="00FC1873">
      <w:pPr>
        <w:pStyle w:val="BodyText"/>
        <w:spacing w:before="137"/>
        <w:ind w:left="482" w:right="4" w:firstLine="381"/>
        <w:jc w:val="both"/>
        <w:rPr>
          <w:rFonts w:ascii="Verdana" w:hAnsi="Verdana" w:cstheme="minorHAnsi"/>
          <w:iCs/>
          <w:lang w:val="pt-BR"/>
        </w:rPr>
      </w:pPr>
      <w:r w:rsidRPr="00C92EFA">
        <w:rPr>
          <w:rFonts w:ascii="Verdana" w:hAnsi="Verdana" w:cstheme="minorHAnsi"/>
          <w:noProof/>
          <w:lang w:val="en-US"/>
        </w:rPr>
        <mc:AlternateContent>
          <mc:Choice Requires="wps">
            <w:drawing>
              <wp:anchor distT="0" distB="0" distL="114300" distR="114300" simplePos="0" relativeHeight="251671552" behindDoc="1" locked="0" layoutInCell="1" allowOverlap="1" wp14:anchorId="3B01B3B7" wp14:editId="70A0AC34">
                <wp:simplePos x="0" y="0"/>
                <wp:positionH relativeFrom="page">
                  <wp:posOffset>1087120</wp:posOffset>
                </wp:positionH>
                <wp:positionV relativeFrom="paragraph">
                  <wp:posOffset>88900</wp:posOffset>
                </wp:positionV>
                <wp:extent cx="190500" cy="128905"/>
                <wp:effectExtent l="0" t="0" r="12700" b="10795"/>
                <wp:wrapNone/>
                <wp:docPr id="201490136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77E8AA" id="Rectangle 291" o:spid="_x0000_s1026" style="position:absolute;margin-left:85.6pt;margin-top:7pt;width:15pt;height:1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" filled="f" strokecolor="#2e528f" strokeweight="1pt">
                <v:path arrowok="t"/>
                <w10:wrap anchorx="page"/>
              </v:rect>
            </w:pict>
          </mc:Fallback>
        </mc:AlternateContent>
      </w:r>
      <w:r w:rsidR="00B54F8F">
        <w:rPr>
          <w:rFonts w:ascii="Verdana" w:hAnsi="Verdana" w:cstheme="minorHAnsi"/>
        </w:rPr>
        <w:t>Nu</w:t>
      </w:r>
      <w:r w:rsidRPr="00C92EFA">
        <w:rPr>
          <w:rFonts w:ascii="Verdana" w:hAnsi="Verdana" w:cstheme="minorHAnsi"/>
          <w:spacing w:val="-11"/>
        </w:rPr>
        <w:t xml:space="preserve"> </w:t>
      </w:r>
      <w:r w:rsidR="00B54F8F">
        <w:rPr>
          <w:rFonts w:ascii="Verdana" w:hAnsi="Verdana" w:cstheme="minorHAnsi"/>
          <w:iCs/>
          <w:lang w:val="pt-BR"/>
        </w:rPr>
        <w:t>a</w:t>
      </w:r>
      <w:r w:rsidR="00B54F8F" w:rsidRPr="00B54F8F">
        <w:rPr>
          <w:rFonts w:ascii="Verdana" w:hAnsi="Verdana" w:cstheme="minorHAnsi"/>
          <w:iCs/>
          <w:lang w:val="pt-BR"/>
        </w:rPr>
        <w:t xml:space="preserve"> suferit condamnări definitive în cauze referitoare la obţinerea şi utilizarea fondurilor europene şi/sau a fondurilor publice naţionale aferente acestora</w:t>
      </w:r>
    </w:p>
    <w:p w14:paraId="010BD35E" w14:textId="77777777" w:rsidR="00C44086" w:rsidRDefault="00B54F8F" w:rsidP="00C44086">
      <w:pPr>
        <w:pStyle w:val="BodyText"/>
        <w:spacing w:before="137"/>
        <w:ind w:left="482" w:right="4" w:firstLine="381"/>
        <w:jc w:val="both"/>
        <w:rPr>
          <w:rFonts w:ascii="Verdana" w:hAnsi="Verdana" w:cstheme="minorHAnsi"/>
        </w:rPr>
      </w:pPr>
      <w:r w:rsidRPr="00C92EFA">
        <w:rPr>
          <w:rFonts w:ascii="Verdana" w:hAnsi="Verdana" w:cstheme="minorHAnsi"/>
          <w:noProof/>
          <w:lang w:val="en-US"/>
        </w:rPr>
        <mc:AlternateContent>
          <mc:Choice Requires="wps">
            <w:drawing>
              <wp:anchor distT="0" distB="0" distL="114300" distR="114300" simplePos="0" relativeHeight="251694080" behindDoc="1" locked="0" layoutInCell="1" allowOverlap="1" wp14:anchorId="13C1606B" wp14:editId="7C9CA1AA">
                <wp:simplePos x="0" y="0"/>
                <wp:positionH relativeFrom="page">
                  <wp:posOffset>1087120</wp:posOffset>
                </wp:positionH>
                <wp:positionV relativeFrom="paragraph">
                  <wp:posOffset>88900</wp:posOffset>
                </wp:positionV>
                <wp:extent cx="190500" cy="128905"/>
                <wp:effectExtent l="0" t="0" r="12700" b="10795"/>
                <wp:wrapNone/>
                <wp:docPr id="1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85.6pt;margin-top:7pt;width:15pt;height:10.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" filled="f" strokecolor="#2e528f" strokeweight="1pt">
                <v:path arrowok="t"/>
                <w10:wrap anchorx="page"/>
              </v:rect>
            </w:pict>
          </mc:Fallback>
        </mc:AlternateContent>
      </w:r>
      <w:r>
        <w:rPr>
          <w:rFonts w:ascii="Verdana" w:hAnsi="Verdana" w:cstheme="minorHAnsi"/>
        </w:rPr>
        <w:t xml:space="preserve">Nu </w:t>
      </w:r>
      <w:r w:rsidR="00D66DE8" w:rsidRPr="00D66DE8">
        <w:rPr>
          <w:rFonts w:ascii="Verdana" w:hAnsi="Verdana" w:cstheme="minorHAnsi"/>
          <w:iCs/>
          <w:lang w:val="pt-BR"/>
        </w:rPr>
        <w:t>a fost subiectul unei judecăţi de tip res judicată pentru fraudă, corupţie, implicarea în organizaţii criminale sau în alte activităţi ilegale, în detrimentul intereselor financiare ale Comunităţii Europene, cu exceptia situatiilor de reabilitare</w:t>
      </w:r>
      <w:r w:rsidR="00A737C2">
        <w:rPr>
          <w:rFonts w:ascii="Verdana" w:hAnsi="Verdana" w:cstheme="minorHAnsi"/>
          <w:iCs/>
          <w:lang w:val="pt-BR"/>
        </w:rPr>
        <w:t>.</w:t>
      </w:r>
    </w:p>
    <w:p w14:paraId="6483E14D" w14:textId="77777777" w:rsidR="00C44086" w:rsidRDefault="00C44086" w:rsidP="00C44086">
      <w:pPr>
        <w:pStyle w:val="BodyText"/>
        <w:spacing w:before="137"/>
        <w:ind w:left="482" w:right="4" w:firstLine="381"/>
        <w:jc w:val="both"/>
        <w:rPr>
          <w:rFonts w:ascii="Verdana" w:hAnsi="Verdana" w:cstheme="minorHAnsi"/>
        </w:rPr>
      </w:pPr>
    </w:p>
    <w:p w14:paraId="326731AC" w14:textId="77777777" w:rsidR="00C44086" w:rsidRDefault="00C44086" w:rsidP="00C44086">
      <w:pPr>
        <w:pStyle w:val="BodyText"/>
        <w:spacing w:before="137"/>
        <w:ind w:left="482" w:right="4" w:firstLine="381"/>
        <w:jc w:val="both"/>
        <w:rPr>
          <w:rFonts w:ascii="Verdana" w:hAnsi="Verdana" w:cstheme="minorHAnsi"/>
        </w:rPr>
      </w:pPr>
    </w:p>
    <w:p w14:paraId="4C026CF2" w14:textId="4ED01501" w:rsidR="00CF6120" w:rsidRPr="00C92EFA" w:rsidRDefault="0078219F" w:rsidP="00C44086">
      <w:pPr>
        <w:pStyle w:val="BodyText"/>
        <w:spacing w:before="137"/>
        <w:ind w:left="482" w:right="4" w:firstLine="381"/>
        <w:jc w:val="both"/>
        <w:rPr>
          <w:rFonts w:ascii="Verdana" w:hAnsi="Verdana" w:cstheme="minorHAnsi"/>
        </w:rPr>
      </w:pPr>
      <w:r w:rsidRPr="00C92EFA">
        <w:rPr>
          <w:rFonts w:ascii="Verdana" w:hAnsi="Verdana" w:cstheme="minorHAnsi"/>
        </w:rPr>
        <w:t>Declar</w:t>
      </w:r>
      <w:r w:rsidRPr="00C92EFA">
        <w:rPr>
          <w:rFonts w:ascii="Verdana" w:hAnsi="Verdana" w:cstheme="minorHAnsi"/>
          <w:spacing w:val="-1"/>
        </w:rPr>
        <w:t xml:space="preserve"> </w:t>
      </w:r>
      <w:r w:rsidRPr="00C92EFA">
        <w:rPr>
          <w:rFonts w:ascii="Verdana" w:hAnsi="Verdana" w:cstheme="minorHAnsi"/>
        </w:rPr>
        <w:t>că</w:t>
      </w:r>
      <w:r w:rsidRPr="00C92EFA">
        <w:rPr>
          <w:rFonts w:ascii="Verdana" w:hAnsi="Verdana" w:cstheme="minorHAnsi"/>
          <w:spacing w:val="-2"/>
        </w:rPr>
        <w:t xml:space="preserve"> </w:t>
      </w:r>
      <w:r w:rsidRPr="00C92EFA">
        <w:rPr>
          <w:rFonts w:ascii="Verdana" w:hAnsi="Verdana" w:cstheme="minorHAnsi"/>
        </w:rPr>
        <w:t>sunt</w:t>
      </w:r>
      <w:r w:rsidRPr="00C92EFA">
        <w:rPr>
          <w:rFonts w:ascii="Verdana" w:hAnsi="Verdana" w:cstheme="minorHAnsi"/>
          <w:spacing w:val="-1"/>
        </w:rPr>
        <w:t xml:space="preserve"> </w:t>
      </w:r>
      <w:r w:rsidRPr="00C92EFA">
        <w:rPr>
          <w:rFonts w:ascii="Verdana" w:hAnsi="Verdana" w:cstheme="minorHAnsi"/>
        </w:rPr>
        <w:t>pe</w:t>
      </w:r>
      <w:r w:rsidRPr="00C92EFA">
        <w:rPr>
          <w:rFonts w:ascii="Verdana" w:hAnsi="Verdana" w:cstheme="minorHAnsi"/>
          <w:spacing w:val="-2"/>
        </w:rPr>
        <w:t xml:space="preserve"> </w:t>
      </w:r>
      <w:r w:rsidRPr="00C92EFA">
        <w:rPr>
          <w:rFonts w:ascii="Verdana" w:hAnsi="Verdana" w:cstheme="minorHAnsi"/>
        </w:rPr>
        <w:t>deplin</w:t>
      </w:r>
      <w:r w:rsidRPr="00C92EFA">
        <w:rPr>
          <w:rFonts w:ascii="Verdana" w:hAnsi="Verdana" w:cstheme="minorHAnsi"/>
          <w:spacing w:val="-2"/>
        </w:rPr>
        <w:t xml:space="preserve"> </w:t>
      </w:r>
      <w:r w:rsidRPr="00C92EFA">
        <w:rPr>
          <w:rFonts w:ascii="Verdana" w:hAnsi="Verdana" w:cstheme="minorHAnsi"/>
        </w:rPr>
        <w:t>autorizat</w:t>
      </w:r>
      <w:r w:rsidRPr="00C92EFA">
        <w:rPr>
          <w:rFonts w:ascii="Verdana" w:hAnsi="Verdana" w:cstheme="minorHAnsi"/>
          <w:spacing w:val="-1"/>
        </w:rPr>
        <w:t xml:space="preserve"> </w:t>
      </w:r>
      <w:r w:rsidRPr="00C92EFA">
        <w:rPr>
          <w:rFonts w:ascii="Verdana" w:hAnsi="Verdana" w:cstheme="minorHAnsi"/>
        </w:rPr>
        <w:t>să</w:t>
      </w:r>
      <w:r w:rsidRPr="00C92EFA">
        <w:rPr>
          <w:rFonts w:ascii="Verdana" w:hAnsi="Verdana" w:cstheme="minorHAnsi"/>
          <w:spacing w:val="-2"/>
        </w:rPr>
        <w:t xml:space="preserve"> </w:t>
      </w:r>
      <w:r w:rsidRPr="00C92EFA">
        <w:rPr>
          <w:rFonts w:ascii="Verdana" w:hAnsi="Verdana" w:cstheme="minorHAnsi"/>
        </w:rPr>
        <w:t>semnez</w:t>
      </w:r>
      <w:r w:rsidRPr="00C92EFA">
        <w:rPr>
          <w:rFonts w:ascii="Verdana" w:hAnsi="Verdana" w:cstheme="minorHAnsi"/>
          <w:spacing w:val="-2"/>
        </w:rPr>
        <w:t xml:space="preserve"> </w:t>
      </w:r>
      <w:r w:rsidRPr="00C92EFA">
        <w:rPr>
          <w:rFonts w:ascii="Verdana" w:hAnsi="Verdana" w:cstheme="minorHAnsi"/>
        </w:rPr>
        <w:t>această</w:t>
      </w:r>
      <w:r w:rsidRPr="00C92EFA">
        <w:rPr>
          <w:rFonts w:ascii="Verdana" w:hAnsi="Verdana" w:cstheme="minorHAnsi"/>
          <w:spacing w:val="-3"/>
        </w:rPr>
        <w:t xml:space="preserve"> </w:t>
      </w:r>
      <w:r w:rsidRPr="00C92EFA">
        <w:rPr>
          <w:rFonts w:ascii="Verdana" w:hAnsi="Verdana" w:cstheme="minorHAnsi"/>
        </w:rPr>
        <w:t>declarație</w:t>
      </w:r>
      <w:r w:rsidRPr="00C92EFA">
        <w:rPr>
          <w:rFonts w:ascii="Verdana" w:hAnsi="Verdana" w:cstheme="minorHAnsi"/>
          <w:spacing w:val="-2"/>
        </w:rPr>
        <w:t xml:space="preserve"> </w:t>
      </w:r>
      <w:r w:rsidRPr="00C92EFA">
        <w:rPr>
          <w:rFonts w:ascii="Verdana" w:hAnsi="Verdana" w:cstheme="minorHAnsi"/>
        </w:rPr>
        <w:t>în</w:t>
      </w:r>
      <w:r w:rsidRPr="00C92EFA">
        <w:rPr>
          <w:rFonts w:ascii="Verdana" w:hAnsi="Verdana" w:cstheme="minorHAnsi"/>
          <w:spacing w:val="-1"/>
        </w:rPr>
        <w:t xml:space="preserve"> </w:t>
      </w:r>
      <w:r w:rsidRPr="00C92EFA">
        <w:rPr>
          <w:rFonts w:ascii="Verdana" w:hAnsi="Verdana" w:cstheme="minorHAnsi"/>
        </w:rPr>
        <w:t>numele &lt;</w:t>
      </w:r>
      <w:r w:rsidRPr="00487C21">
        <w:rPr>
          <w:rFonts w:ascii="Verdana" w:hAnsi="Verdana" w:cstheme="minorHAnsi"/>
          <w:highlight w:val="lightGray"/>
        </w:rPr>
        <w:t>denumire</w:t>
      </w:r>
      <w:r w:rsidRPr="00487C21">
        <w:rPr>
          <w:rFonts w:ascii="Verdana" w:hAnsi="Verdana" w:cstheme="minorHAnsi"/>
          <w:spacing w:val="1"/>
          <w:highlight w:val="lightGray"/>
        </w:rPr>
        <w:t xml:space="preserve"> </w:t>
      </w:r>
      <w:r w:rsidR="004A0F9A" w:rsidRPr="00487C21">
        <w:rPr>
          <w:rFonts w:ascii="Verdana" w:hAnsi="Verdana" w:cstheme="minorHAnsi"/>
          <w:spacing w:val="1"/>
          <w:highlight w:val="lightGray"/>
        </w:rPr>
        <w:t>entitate</w:t>
      </w:r>
      <w:r w:rsidR="00487C21" w:rsidRPr="00487C21">
        <w:rPr>
          <w:rFonts w:ascii="Verdana" w:hAnsi="Verdana" w:cstheme="minorHAnsi"/>
          <w:spacing w:val="1"/>
          <w:highlight w:val="lightGray"/>
        </w:rPr>
        <w:t xml:space="preserve"> juridică</w:t>
      </w:r>
      <w:r w:rsidRPr="00C92EFA">
        <w:rPr>
          <w:rFonts w:ascii="Verdana" w:hAnsi="Verdana" w:cstheme="minorHAnsi"/>
        </w:rPr>
        <w:t>&gt;</w:t>
      </w:r>
    </w:p>
    <w:p w14:paraId="141A54F6" w14:textId="77777777" w:rsidR="00CF6120" w:rsidRPr="00C92EFA" w:rsidRDefault="00CF6120" w:rsidP="00FC1873">
      <w:pPr>
        <w:pStyle w:val="BodyText"/>
        <w:ind w:right="4"/>
        <w:rPr>
          <w:rFonts w:ascii="Verdana" w:hAnsi="Verdana" w:cstheme="minorHAnsi"/>
          <w:sz w:val="20"/>
        </w:rPr>
      </w:pPr>
    </w:p>
    <w:p w14:paraId="3C480EAB" w14:textId="77777777" w:rsidR="00CF6120" w:rsidRPr="00C92EFA" w:rsidRDefault="00CF6120">
      <w:pPr>
        <w:pStyle w:val="BodyText"/>
        <w:rPr>
          <w:rFonts w:ascii="Verdana" w:hAnsi="Verdana" w:cstheme="minorHAnsi"/>
          <w:sz w:val="20"/>
        </w:rPr>
      </w:pPr>
    </w:p>
    <w:p w14:paraId="33679236" w14:textId="77777777" w:rsidR="00CF6120" w:rsidRPr="00C92EFA" w:rsidRDefault="00CF6120">
      <w:pPr>
        <w:pStyle w:val="BodyText"/>
        <w:spacing w:before="5"/>
        <w:rPr>
          <w:rFonts w:ascii="Verdana" w:hAnsi="Verdana" w:cstheme="minorHAnsi"/>
          <w:sz w:val="20"/>
        </w:rPr>
      </w:pPr>
    </w:p>
    <w:p w14:paraId="3B841EF4" w14:textId="43DF5ACE" w:rsidR="00CF6120" w:rsidRPr="00C92EFA" w:rsidRDefault="00487C21" w:rsidP="00FC1873">
      <w:pPr>
        <w:pStyle w:val="Heading2"/>
        <w:spacing w:before="90"/>
        <w:ind w:left="841"/>
        <w:jc w:val="left"/>
        <w:rPr>
          <w:rFonts w:ascii="Verdana" w:hAnsi="Verdana" w:cstheme="minorHAnsi"/>
        </w:rPr>
      </w:pPr>
      <w:r>
        <w:rPr>
          <w:rFonts w:ascii="Verdana" w:hAnsi="Verdana" w:cstheme="minorHAnsi"/>
        </w:rPr>
        <w:t>[</w:t>
      </w:r>
      <w:r w:rsidR="00AC4D59" w:rsidRPr="00830FB2">
        <w:rPr>
          <w:rFonts w:ascii="Verdana" w:hAnsi="Verdana" w:cstheme="minorHAnsi"/>
          <w:highlight w:val="lightGray"/>
          <w:shd w:val="clear" w:color="auto" w:fill="B1B1B1"/>
        </w:rPr>
        <w:t>nume</w:t>
      </w:r>
      <w:r w:rsidR="00830FB2" w:rsidRPr="00830FB2">
        <w:rPr>
          <w:rFonts w:ascii="Verdana" w:hAnsi="Verdana" w:cstheme="minorHAnsi"/>
          <w:highlight w:val="lightGray"/>
        </w:rPr>
        <w:t xml:space="preserve"> și prenume</w:t>
      </w:r>
      <w:r w:rsidR="00830FB2">
        <w:rPr>
          <w:rFonts w:ascii="Verdana" w:hAnsi="Verdana" w:cstheme="minorHAnsi"/>
        </w:rPr>
        <w:t>]</w:t>
      </w:r>
    </w:p>
    <w:p w14:paraId="07696863" w14:textId="40DBAA5B" w:rsidR="00FC1873" w:rsidRPr="00C92EFA" w:rsidRDefault="00487C21" w:rsidP="00FC1873">
      <w:pPr>
        <w:pStyle w:val="Heading2"/>
        <w:spacing w:before="90"/>
        <w:ind w:left="841"/>
        <w:jc w:val="left"/>
        <w:rPr>
          <w:rFonts w:ascii="Verdana" w:hAnsi="Verdana" w:cstheme="minorHAnsi"/>
        </w:rPr>
      </w:pPr>
      <w:r>
        <w:rPr>
          <w:rFonts w:ascii="Verdana" w:hAnsi="Verdana" w:cstheme="minorHAnsi"/>
        </w:rPr>
        <w:t>[</w:t>
      </w:r>
      <w:r w:rsidR="00830FB2" w:rsidRPr="00830FB2">
        <w:rPr>
          <w:rFonts w:ascii="Verdana" w:hAnsi="Verdana" w:cstheme="minorHAnsi"/>
          <w:highlight w:val="lightGray"/>
        </w:rPr>
        <w:t>funcție</w:t>
      </w:r>
      <w:r w:rsidR="00830FB2">
        <w:rPr>
          <w:rFonts w:ascii="Verdana" w:hAnsi="Verdana" w:cstheme="minorHAnsi"/>
        </w:rPr>
        <w:t>]</w:t>
      </w:r>
    </w:p>
    <w:p w14:paraId="47688001" w14:textId="1BE68A23" w:rsidR="00FC1873" w:rsidRPr="00C92EFA" w:rsidRDefault="00FC1873" w:rsidP="00FC1873">
      <w:pPr>
        <w:pStyle w:val="Heading2"/>
        <w:spacing w:before="90"/>
        <w:ind w:left="841"/>
        <w:jc w:val="left"/>
        <w:rPr>
          <w:rFonts w:ascii="Verdana" w:hAnsi="Verdana" w:cstheme="minorHAnsi"/>
        </w:rPr>
      </w:pPr>
      <w:r w:rsidRPr="00C92EFA">
        <w:rPr>
          <w:rFonts w:ascii="Verdana" w:hAnsi="Verdana" w:cstheme="minorHAnsi"/>
        </w:rPr>
        <w:t>Semnătură</w:t>
      </w:r>
    </w:p>
    <w:p w14:paraId="2BCB5496" w14:textId="4B1186B7" w:rsidR="00FC1873" w:rsidRPr="00C92EFA" w:rsidRDefault="00FC1873" w:rsidP="00FC1873">
      <w:pPr>
        <w:pStyle w:val="Heading2"/>
        <w:spacing w:before="90"/>
        <w:ind w:left="841"/>
        <w:jc w:val="left"/>
        <w:rPr>
          <w:rFonts w:ascii="Verdana" w:hAnsi="Verdana" w:cstheme="minorHAnsi"/>
        </w:rPr>
      </w:pPr>
      <w:r w:rsidRPr="00C92EFA">
        <w:rPr>
          <w:rFonts w:ascii="Verdana" w:hAnsi="Verdana" w:cstheme="minorHAnsi"/>
        </w:rPr>
        <w:t>Dată (</w:t>
      </w:r>
      <w:r w:rsidRPr="00C92EFA">
        <w:rPr>
          <w:rFonts w:ascii="Verdana" w:hAnsi="Verdana" w:cstheme="minorHAnsi"/>
          <w:highlight w:val="darkGray"/>
        </w:rPr>
        <w:t>zz/ll/aaaa</w:t>
      </w:r>
      <w:r w:rsidRPr="00C92EFA">
        <w:rPr>
          <w:rFonts w:ascii="Verdana" w:hAnsi="Verdana" w:cstheme="minorHAnsi"/>
        </w:rPr>
        <w:t>)</w:t>
      </w:r>
      <w:bookmarkStart w:id="0" w:name="_GoBack"/>
      <w:bookmarkEnd w:id="0"/>
    </w:p>
    <w:sectPr w:rsidR="00FC1873" w:rsidRPr="00C92EFA" w:rsidSect="00C92EFA">
      <w:footerReference w:type="default" r:id="rId8"/>
      <w:pgSz w:w="11907" w:h="16840" w:code="9"/>
      <w:pgMar w:top="1134" w:right="1021" w:bottom="1134" w:left="1361" w:header="0" w:footer="6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AA117" w14:textId="77777777" w:rsidR="00A217A8" w:rsidRDefault="00A217A8">
      <w:r>
        <w:separator/>
      </w:r>
    </w:p>
  </w:endnote>
  <w:endnote w:type="continuationSeparator" w:id="0">
    <w:p w14:paraId="06528DCD" w14:textId="77777777" w:rsidR="00A217A8" w:rsidRDefault="00A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 Thin">
    <w:altName w:val="Cambria Math"/>
    <w:charset w:val="00"/>
    <w:family w:val="auto"/>
    <w:pitch w:val="variable"/>
    <w:sig w:usb0="00000001"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Inter Thin" w:hAnsi="Inter Thin"/>
        <w:color w:val="0096FF"/>
      </w:rPr>
      <w:id w:val="-534808136"/>
      <w:docPartObj>
        <w:docPartGallery w:val="Page Numbers (Bottom of Page)"/>
        <w:docPartUnique/>
      </w:docPartObj>
    </w:sdtPr>
    <w:sdtEndPr>
      <w:rPr>
        <w:rStyle w:val="PageNumber"/>
      </w:rPr>
    </w:sdtEndPr>
    <w:sdtContent>
      <w:p w14:paraId="38E6F970" w14:textId="77777777" w:rsidR="00FC1873" w:rsidRPr="005102FE" w:rsidRDefault="00FC1873" w:rsidP="00FC1873">
        <w:pPr>
          <w:pStyle w:val="Footer"/>
          <w:framePr w:wrap="none" w:vAnchor="text" w:hAnchor="page" w:x="10575" w:y="-307"/>
          <w:rPr>
            <w:rStyle w:val="PageNumber"/>
            <w:rFonts w:ascii="Inter Thin" w:hAnsi="Inter Thin"/>
            <w:color w:val="0096FF"/>
          </w:rPr>
        </w:pPr>
        <w:r w:rsidRPr="005102FE">
          <w:rPr>
            <w:rStyle w:val="PageNumber"/>
            <w:rFonts w:ascii="Inter Thin" w:hAnsi="Inter Thin"/>
            <w:color w:val="0096FF"/>
            <w:lang w:val="en-US"/>
          </w:rPr>
          <w:t xml:space="preserve">| </w:t>
        </w:r>
        <w:r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Pr="005102FE">
          <w:rPr>
            <w:rStyle w:val="PageNumber"/>
            <w:rFonts w:ascii="Inter Thin" w:hAnsi="Inter Thin"/>
            <w:color w:val="0096FF"/>
          </w:rPr>
          <w:fldChar w:fldCharType="separate"/>
        </w:r>
        <w:r w:rsidR="00830FB2">
          <w:rPr>
            <w:rStyle w:val="PageNumber"/>
            <w:rFonts w:ascii="Inter Thin" w:hAnsi="Inter Thin"/>
            <w:noProof/>
            <w:color w:val="0096FF"/>
          </w:rPr>
          <w:t>3</w:t>
        </w:r>
        <w:r w:rsidRPr="005102FE">
          <w:rPr>
            <w:rStyle w:val="PageNumber"/>
            <w:rFonts w:ascii="Inter Thin" w:hAnsi="Inter Thin"/>
            <w:color w:val="0096FF"/>
          </w:rPr>
          <w:fldChar w:fldCharType="end"/>
        </w:r>
      </w:p>
    </w:sdtContent>
  </w:sdt>
  <w:p w14:paraId="75FB8548" w14:textId="0B356325" w:rsidR="00CF6120" w:rsidRDefault="00CF6120">
    <w:pPr>
      <w:pStyle w:val="BodyText"/>
      <w:spacing w:line="14" w:lineRule="auto"/>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F5BDF" w14:textId="77777777" w:rsidR="00A217A8" w:rsidRDefault="00A217A8">
      <w:r>
        <w:separator/>
      </w:r>
    </w:p>
  </w:footnote>
  <w:footnote w:type="continuationSeparator" w:id="0">
    <w:p w14:paraId="1B014272" w14:textId="77777777" w:rsidR="00A217A8" w:rsidRDefault="00A21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39"/>
    <w:multiLevelType w:val="hybridMultilevel"/>
    <w:tmpl w:val="A948BC90"/>
    <w:lvl w:ilvl="0" w:tplc="88E4F258">
      <w:numFmt w:val="bullet"/>
      <w:lvlText w:val="□"/>
      <w:lvlJc w:val="left"/>
      <w:pPr>
        <w:ind w:left="482" w:hanging="212"/>
      </w:pPr>
      <w:rPr>
        <w:rFonts w:hint="default"/>
        <w:w w:val="60"/>
        <w:lang w:val="ro-RO" w:eastAsia="en-US" w:bidi="ar-SA"/>
      </w:rPr>
    </w:lvl>
    <w:lvl w:ilvl="1" w:tplc="D9E8301E">
      <w:numFmt w:val="bullet"/>
      <w:lvlText w:val="•"/>
      <w:lvlJc w:val="left"/>
      <w:pPr>
        <w:ind w:left="1528" w:hanging="212"/>
      </w:pPr>
      <w:rPr>
        <w:rFonts w:hint="default"/>
        <w:lang w:val="ro-RO" w:eastAsia="en-US" w:bidi="ar-SA"/>
      </w:rPr>
    </w:lvl>
    <w:lvl w:ilvl="2" w:tplc="513821DE">
      <w:numFmt w:val="bullet"/>
      <w:lvlText w:val="•"/>
      <w:lvlJc w:val="left"/>
      <w:pPr>
        <w:ind w:left="2576" w:hanging="212"/>
      </w:pPr>
      <w:rPr>
        <w:rFonts w:hint="default"/>
        <w:lang w:val="ro-RO" w:eastAsia="en-US" w:bidi="ar-SA"/>
      </w:rPr>
    </w:lvl>
    <w:lvl w:ilvl="3" w:tplc="95485B5A">
      <w:numFmt w:val="bullet"/>
      <w:lvlText w:val="•"/>
      <w:lvlJc w:val="left"/>
      <w:pPr>
        <w:ind w:left="3624" w:hanging="212"/>
      </w:pPr>
      <w:rPr>
        <w:rFonts w:hint="default"/>
        <w:lang w:val="ro-RO" w:eastAsia="en-US" w:bidi="ar-SA"/>
      </w:rPr>
    </w:lvl>
    <w:lvl w:ilvl="4" w:tplc="250A6096">
      <w:numFmt w:val="bullet"/>
      <w:lvlText w:val="•"/>
      <w:lvlJc w:val="left"/>
      <w:pPr>
        <w:ind w:left="4672" w:hanging="212"/>
      </w:pPr>
      <w:rPr>
        <w:rFonts w:hint="default"/>
        <w:lang w:val="ro-RO" w:eastAsia="en-US" w:bidi="ar-SA"/>
      </w:rPr>
    </w:lvl>
    <w:lvl w:ilvl="5" w:tplc="DCC2A9E2">
      <w:numFmt w:val="bullet"/>
      <w:lvlText w:val="•"/>
      <w:lvlJc w:val="left"/>
      <w:pPr>
        <w:ind w:left="5720" w:hanging="212"/>
      </w:pPr>
      <w:rPr>
        <w:rFonts w:hint="default"/>
        <w:lang w:val="ro-RO" w:eastAsia="en-US" w:bidi="ar-SA"/>
      </w:rPr>
    </w:lvl>
    <w:lvl w:ilvl="6" w:tplc="C594641A">
      <w:numFmt w:val="bullet"/>
      <w:lvlText w:val="•"/>
      <w:lvlJc w:val="left"/>
      <w:pPr>
        <w:ind w:left="6768" w:hanging="212"/>
      </w:pPr>
      <w:rPr>
        <w:rFonts w:hint="default"/>
        <w:lang w:val="ro-RO" w:eastAsia="en-US" w:bidi="ar-SA"/>
      </w:rPr>
    </w:lvl>
    <w:lvl w:ilvl="7" w:tplc="D1C2C036">
      <w:numFmt w:val="bullet"/>
      <w:lvlText w:val="•"/>
      <w:lvlJc w:val="left"/>
      <w:pPr>
        <w:ind w:left="7816" w:hanging="212"/>
      </w:pPr>
      <w:rPr>
        <w:rFonts w:hint="default"/>
        <w:lang w:val="ro-RO" w:eastAsia="en-US" w:bidi="ar-SA"/>
      </w:rPr>
    </w:lvl>
    <w:lvl w:ilvl="8" w:tplc="6E285368">
      <w:numFmt w:val="bullet"/>
      <w:lvlText w:val="•"/>
      <w:lvlJc w:val="left"/>
      <w:pPr>
        <w:ind w:left="8864" w:hanging="212"/>
      </w:pPr>
      <w:rPr>
        <w:rFonts w:hint="default"/>
        <w:lang w:val="ro-RO" w:eastAsia="en-US" w:bidi="ar-SA"/>
      </w:rPr>
    </w:lvl>
  </w:abstractNum>
  <w:abstractNum w:abstractNumId="1">
    <w:nsid w:val="0C4B54D6"/>
    <w:multiLevelType w:val="hybridMultilevel"/>
    <w:tmpl w:val="94E82B1E"/>
    <w:lvl w:ilvl="0" w:tplc="65889A40">
      <w:start w:val="1"/>
      <w:numFmt w:val="upperRoman"/>
      <w:lvlText w:val="%1."/>
      <w:lvlJc w:val="left"/>
      <w:pPr>
        <w:ind w:left="482" w:hanging="197"/>
        <w:jc w:val="right"/>
      </w:pPr>
      <w:rPr>
        <w:rFonts w:ascii="Times New Roman" w:eastAsia="Times New Roman" w:hAnsi="Times New Roman" w:cs="Times New Roman" w:hint="default"/>
        <w:b/>
        <w:bCs/>
        <w:w w:val="100"/>
        <w:sz w:val="22"/>
        <w:szCs w:val="22"/>
        <w:lang w:val="ro-RO" w:eastAsia="en-US" w:bidi="ar-SA"/>
      </w:rPr>
    </w:lvl>
    <w:lvl w:ilvl="1" w:tplc="339C6378">
      <w:numFmt w:val="bullet"/>
      <w:lvlText w:val="◻"/>
      <w:lvlJc w:val="left"/>
      <w:pPr>
        <w:ind w:left="482" w:hanging="872"/>
      </w:pPr>
      <w:rPr>
        <w:rFonts w:ascii="Cambria Math" w:eastAsia="Cambria Math" w:hAnsi="Cambria Math" w:cs="Cambria Math" w:hint="default"/>
        <w:w w:val="100"/>
        <w:sz w:val="24"/>
        <w:szCs w:val="24"/>
        <w:lang w:val="ro-RO" w:eastAsia="en-US" w:bidi="ar-SA"/>
      </w:rPr>
    </w:lvl>
    <w:lvl w:ilvl="2" w:tplc="7FAA1066">
      <w:numFmt w:val="bullet"/>
      <w:lvlText w:val="•"/>
      <w:lvlJc w:val="left"/>
      <w:pPr>
        <w:ind w:left="2576" w:hanging="872"/>
      </w:pPr>
      <w:rPr>
        <w:rFonts w:hint="default"/>
        <w:lang w:val="ro-RO" w:eastAsia="en-US" w:bidi="ar-SA"/>
      </w:rPr>
    </w:lvl>
    <w:lvl w:ilvl="3" w:tplc="8E56FE14">
      <w:numFmt w:val="bullet"/>
      <w:lvlText w:val="•"/>
      <w:lvlJc w:val="left"/>
      <w:pPr>
        <w:ind w:left="3624" w:hanging="872"/>
      </w:pPr>
      <w:rPr>
        <w:rFonts w:hint="default"/>
        <w:lang w:val="ro-RO" w:eastAsia="en-US" w:bidi="ar-SA"/>
      </w:rPr>
    </w:lvl>
    <w:lvl w:ilvl="4" w:tplc="08B8B8CA">
      <w:numFmt w:val="bullet"/>
      <w:lvlText w:val="•"/>
      <w:lvlJc w:val="left"/>
      <w:pPr>
        <w:ind w:left="4672" w:hanging="872"/>
      </w:pPr>
      <w:rPr>
        <w:rFonts w:hint="default"/>
        <w:lang w:val="ro-RO" w:eastAsia="en-US" w:bidi="ar-SA"/>
      </w:rPr>
    </w:lvl>
    <w:lvl w:ilvl="5" w:tplc="96D86E7E">
      <w:numFmt w:val="bullet"/>
      <w:lvlText w:val="•"/>
      <w:lvlJc w:val="left"/>
      <w:pPr>
        <w:ind w:left="5720" w:hanging="872"/>
      </w:pPr>
      <w:rPr>
        <w:rFonts w:hint="default"/>
        <w:lang w:val="ro-RO" w:eastAsia="en-US" w:bidi="ar-SA"/>
      </w:rPr>
    </w:lvl>
    <w:lvl w:ilvl="6" w:tplc="3ED876A6">
      <w:numFmt w:val="bullet"/>
      <w:lvlText w:val="•"/>
      <w:lvlJc w:val="left"/>
      <w:pPr>
        <w:ind w:left="6768" w:hanging="872"/>
      </w:pPr>
      <w:rPr>
        <w:rFonts w:hint="default"/>
        <w:lang w:val="ro-RO" w:eastAsia="en-US" w:bidi="ar-SA"/>
      </w:rPr>
    </w:lvl>
    <w:lvl w:ilvl="7" w:tplc="5E1A9A1A">
      <w:numFmt w:val="bullet"/>
      <w:lvlText w:val="•"/>
      <w:lvlJc w:val="left"/>
      <w:pPr>
        <w:ind w:left="7816" w:hanging="872"/>
      </w:pPr>
      <w:rPr>
        <w:rFonts w:hint="default"/>
        <w:lang w:val="ro-RO" w:eastAsia="en-US" w:bidi="ar-SA"/>
      </w:rPr>
    </w:lvl>
    <w:lvl w:ilvl="8" w:tplc="477A6852">
      <w:numFmt w:val="bullet"/>
      <w:lvlText w:val="•"/>
      <w:lvlJc w:val="left"/>
      <w:pPr>
        <w:ind w:left="8864" w:hanging="872"/>
      </w:pPr>
      <w:rPr>
        <w:rFonts w:hint="default"/>
        <w:lang w:val="ro-RO" w:eastAsia="en-US" w:bidi="ar-SA"/>
      </w:rPr>
    </w:lvl>
  </w:abstractNum>
  <w:abstractNum w:abstractNumId="2">
    <w:nsid w:val="1B611093"/>
    <w:multiLevelType w:val="hybridMultilevel"/>
    <w:tmpl w:val="0394854C"/>
    <w:lvl w:ilvl="0" w:tplc="23E8F44E">
      <w:start w:val="1"/>
      <w:numFmt w:val="decimal"/>
      <w:lvlText w:val="%1."/>
      <w:lvlJc w:val="left"/>
      <w:pPr>
        <w:ind w:left="1202" w:hanging="360"/>
      </w:pPr>
      <w:rPr>
        <w:rFonts w:ascii="Times New Roman" w:eastAsia="Times New Roman" w:hAnsi="Times New Roman" w:cs="Times New Roman" w:hint="default"/>
        <w:w w:val="100"/>
        <w:sz w:val="22"/>
        <w:szCs w:val="22"/>
        <w:lang w:val="ro-RO" w:eastAsia="en-US" w:bidi="ar-SA"/>
      </w:rPr>
    </w:lvl>
    <w:lvl w:ilvl="1" w:tplc="0228FB94">
      <w:numFmt w:val="bullet"/>
      <w:lvlText w:val="•"/>
      <w:lvlJc w:val="left"/>
      <w:pPr>
        <w:ind w:left="2176" w:hanging="360"/>
      </w:pPr>
      <w:rPr>
        <w:rFonts w:hint="default"/>
        <w:lang w:val="ro-RO" w:eastAsia="en-US" w:bidi="ar-SA"/>
      </w:rPr>
    </w:lvl>
    <w:lvl w:ilvl="2" w:tplc="FFC4CD0A">
      <w:numFmt w:val="bullet"/>
      <w:lvlText w:val="•"/>
      <w:lvlJc w:val="left"/>
      <w:pPr>
        <w:ind w:left="3152" w:hanging="360"/>
      </w:pPr>
      <w:rPr>
        <w:rFonts w:hint="default"/>
        <w:lang w:val="ro-RO" w:eastAsia="en-US" w:bidi="ar-SA"/>
      </w:rPr>
    </w:lvl>
    <w:lvl w:ilvl="3" w:tplc="7E642456">
      <w:numFmt w:val="bullet"/>
      <w:lvlText w:val="•"/>
      <w:lvlJc w:val="left"/>
      <w:pPr>
        <w:ind w:left="4128" w:hanging="360"/>
      </w:pPr>
      <w:rPr>
        <w:rFonts w:hint="default"/>
        <w:lang w:val="ro-RO" w:eastAsia="en-US" w:bidi="ar-SA"/>
      </w:rPr>
    </w:lvl>
    <w:lvl w:ilvl="4" w:tplc="83CA5B52">
      <w:numFmt w:val="bullet"/>
      <w:lvlText w:val="•"/>
      <w:lvlJc w:val="left"/>
      <w:pPr>
        <w:ind w:left="5104" w:hanging="360"/>
      </w:pPr>
      <w:rPr>
        <w:rFonts w:hint="default"/>
        <w:lang w:val="ro-RO" w:eastAsia="en-US" w:bidi="ar-SA"/>
      </w:rPr>
    </w:lvl>
    <w:lvl w:ilvl="5" w:tplc="F5647E6E">
      <w:numFmt w:val="bullet"/>
      <w:lvlText w:val="•"/>
      <w:lvlJc w:val="left"/>
      <w:pPr>
        <w:ind w:left="6080" w:hanging="360"/>
      </w:pPr>
      <w:rPr>
        <w:rFonts w:hint="default"/>
        <w:lang w:val="ro-RO" w:eastAsia="en-US" w:bidi="ar-SA"/>
      </w:rPr>
    </w:lvl>
    <w:lvl w:ilvl="6" w:tplc="CDC20EAE">
      <w:numFmt w:val="bullet"/>
      <w:lvlText w:val="•"/>
      <w:lvlJc w:val="left"/>
      <w:pPr>
        <w:ind w:left="7056" w:hanging="360"/>
      </w:pPr>
      <w:rPr>
        <w:rFonts w:hint="default"/>
        <w:lang w:val="ro-RO" w:eastAsia="en-US" w:bidi="ar-SA"/>
      </w:rPr>
    </w:lvl>
    <w:lvl w:ilvl="7" w:tplc="80BE6012">
      <w:numFmt w:val="bullet"/>
      <w:lvlText w:val="•"/>
      <w:lvlJc w:val="left"/>
      <w:pPr>
        <w:ind w:left="8032" w:hanging="360"/>
      </w:pPr>
      <w:rPr>
        <w:rFonts w:hint="default"/>
        <w:lang w:val="ro-RO" w:eastAsia="en-US" w:bidi="ar-SA"/>
      </w:rPr>
    </w:lvl>
    <w:lvl w:ilvl="8" w:tplc="007A9AE4">
      <w:numFmt w:val="bullet"/>
      <w:lvlText w:val="•"/>
      <w:lvlJc w:val="left"/>
      <w:pPr>
        <w:ind w:left="9008" w:hanging="360"/>
      </w:pPr>
      <w:rPr>
        <w:rFonts w:hint="default"/>
        <w:lang w:val="ro-RO" w:eastAsia="en-US" w:bidi="ar-SA"/>
      </w:rPr>
    </w:lvl>
  </w:abstractNum>
  <w:abstractNum w:abstractNumId="3">
    <w:nsid w:val="1CEE05F9"/>
    <w:multiLevelType w:val="hybridMultilevel"/>
    <w:tmpl w:val="B52018D0"/>
    <w:lvl w:ilvl="0" w:tplc="4918AE38">
      <w:start w:val="1"/>
      <w:numFmt w:val="decimal"/>
      <w:lvlText w:val="%1."/>
      <w:lvlJc w:val="left"/>
      <w:pPr>
        <w:ind w:left="762" w:hanging="281"/>
      </w:pPr>
      <w:rPr>
        <w:rFonts w:ascii="Times New Roman" w:eastAsia="Times New Roman" w:hAnsi="Times New Roman" w:cs="Times New Roman" w:hint="default"/>
        <w:b/>
        <w:bCs/>
        <w:color w:val="2D74B5"/>
        <w:spacing w:val="0"/>
        <w:w w:val="100"/>
        <w:sz w:val="28"/>
        <w:szCs w:val="28"/>
        <w:lang w:val="ro-RO" w:eastAsia="en-US" w:bidi="ar-SA"/>
      </w:rPr>
    </w:lvl>
    <w:lvl w:ilvl="1" w:tplc="48401F9E">
      <w:numFmt w:val="bullet"/>
      <w:lvlText w:val="•"/>
      <w:lvlJc w:val="left"/>
      <w:pPr>
        <w:ind w:left="1780" w:hanging="281"/>
      </w:pPr>
      <w:rPr>
        <w:rFonts w:hint="default"/>
        <w:lang w:val="ro-RO" w:eastAsia="en-US" w:bidi="ar-SA"/>
      </w:rPr>
    </w:lvl>
    <w:lvl w:ilvl="2" w:tplc="61DEDF76">
      <w:numFmt w:val="bullet"/>
      <w:lvlText w:val="•"/>
      <w:lvlJc w:val="left"/>
      <w:pPr>
        <w:ind w:left="2800" w:hanging="281"/>
      </w:pPr>
      <w:rPr>
        <w:rFonts w:hint="default"/>
        <w:lang w:val="ro-RO" w:eastAsia="en-US" w:bidi="ar-SA"/>
      </w:rPr>
    </w:lvl>
    <w:lvl w:ilvl="3" w:tplc="2B908E78">
      <w:numFmt w:val="bullet"/>
      <w:lvlText w:val="•"/>
      <w:lvlJc w:val="left"/>
      <w:pPr>
        <w:ind w:left="3820" w:hanging="281"/>
      </w:pPr>
      <w:rPr>
        <w:rFonts w:hint="default"/>
        <w:lang w:val="ro-RO" w:eastAsia="en-US" w:bidi="ar-SA"/>
      </w:rPr>
    </w:lvl>
    <w:lvl w:ilvl="4" w:tplc="2524282E">
      <w:numFmt w:val="bullet"/>
      <w:lvlText w:val="•"/>
      <w:lvlJc w:val="left"/>
      <w:pPr>
        <w:ind w:left="4840" w:hanging="281"/>
      </w:pPr>
      <w:rPr>
        <w:rFonts w:hint="default"/>
        <w:lang w:val="ro-RO" w:eastAsia="en-US" w:bidi="ar-SA"/>
      </w:rPr>
    </w:lvl>
    <w:lvl w:ilvl="5" w:tplc="B44C5DC6">
      <w:numFmt w:val="bullet"/>
      <w:lvlText w:val="•"/>
      <w:lvlJc w:val="left"/>
      <w:pPr>
        <w:ind w:left="5860" w:hanging="281"/>
      </w:pPr>
      <w:rPr>
        <w:rFonts w:hint="default"/>
        <w:lang w:val="ro-RO" w:eastAsia="en-US" w:bidi="ar-SA"/>
      </w:rPr>
    </w:lvl>
    <w:lvl w:ilvl="6" w:tplc="0EB6A7DA">
      <w:numFmt w:val="bullet"/>
      <w:lvlText w:val="•"/>
      <w:lvlJc w:val="left"/>
      <w:pPr>
        <w:ind w:left="6880" w:hanging="281"/>
      </w:pPr>
      <w:rPr>
        <w:rFonts w:hint="default"/>
        <w:lang w:val="ro-RO" w:eastAsia="en-US" w:bidi="ar-SA"/>
      </w:rPr>
    </w:lvl>
    <w:lvl w:ilvl="7" w:tplc="01706AE0">
      <w:numFmt w:val="bullet"/>
      <w:lvlText w:val="•"/>
      <w:lvlJc w:val="left"/>
      <w:pPr>
        <w:ind w:left="7900" w:hanging="281"/>
      </w:pPr>
      <w:rPr>
        <w:rFonts w:hint="default"/>
        <w:lang w:val="ro-RO" w:eastAsia="en-US" w:bidi="ar-SA"/>
      </w:rPr>
    </w:lvl>
    <w:lvl w:ilvl="8" w:tplc="88BE40C2">
      <w:numFmt w:val="bullet"/>
      <w:lvlText w:val="•"/>
      <w:lvlJc w:val="left"/>
      <w:pPr>
        <w:ind w:left="8920" w:hanging="281"/>
      </w:pPr>
      <w:rPr>
        <w:rFonts w:hint="default"/>
        <w:lang w:val="ro-RO" w:eastAsia="en-US" w:bidi="ar-SA"/>
      </w:rPr>
    </w:lvl>
  </w:abstractNum>
  <w:abstractNum w:abstractNumId="4">
    <w:nsid w:val="1E3473F7"/>
    <w:multiLevelType w:val="hybridMultilevel"/>
    <w:tmpl w:val="4C3E7FFA"/>
    <w:lvl w:ilvl="0" w:tplc="0A2C9BD0">
      <w:start w:val="1"/>
      <w:numFmt w:val="decimal"/>
      <w:lvlText w:val="%1."/>
      <w:lvlJc w:val="left"/>
      <w:pPr>
        <w:ind w:left="842" w:hanging="360"/>
      </w:pPr>
      <w:rPr>
        <w:rFonts w:ascii="Times New Roman" w:eastAsia="Times New Roman" w:hAnsi="Times New Roman" w:cs="Times New Roman" w:hint="default"/>
        <w:w w:val="100"/>
        <w:sz w:val="24"/>
        <w:szCs w:val="24"/>
        <w:lang w:val="ro-RO" w:eastAsia="en-US" w:bidi="ar-SA"/>
      </w:rPr>
    </w:lvl>
    <w:lvl w:ilvl="1" w:tplc="FC140FA8">
      <w:numFmt w:val="bullet"/>
      <w:lvlText w:val="-"/>
      <w:lvlJc w:val="left"/>
      <w:pPr>
        <w:ind w:left="1202" w:hanging="144"/>
      </w:pPr>
      <w:rPr>
        <w:rFonts w:ascii="Times New Roman" w:eastAsia="Times New Roman" w:hAnsi="Times New Roman" w:cs="Times New Roman" w:hint="default"/>
        <w:w w:val="99"/>
        <w:sz w:val="24"/>
        <w:szCs w:val="24"/>
        <w:lang w:val="ro-RO" w:eastAsia="en-US" w:bidi="ar-SA"/>
      </w:rPr>
    </w:lvl>
    <w:lvl w:ilvl="2" w:tplc="1E8A19A6">
      <w:numFmt w:val="bullet"/>
      <w:lvlText w:val="•"/>
      <w:lvlJc w:val="left"/>
      <w:pPr>
        <w:ind w:left="2284" w:hanging="144"/>
      </w:pPr>
      <w:rPr>
        <w:rFonts w:hint="default"/>
        <w:lang w:val="ro-RO" w:eastAsia="en-US" w:bidi="ar-SA"/>
      </w:rPr>
    </w:lvl>
    <w:lvl w:ilvl="3" w:tplc="7C16FBD4">
      <w:numFmt w:val="bullet"/>
      <w:lvlText w:val="•"/>
      <w:lvlJc w:val="left"/>
      <w:pPr>
        <w:ind w:left="3368" w:hanging="144"/>
      </w:pPr>
      <w:rPr>
        <w:rFonts w:hint="default"/>
        <w:lang w:val="ro-RO" w:eastAsia="en-US" w:bidi="ar-SA"/>
      </w:rPr>
    </w:lvl>
    <w:lvl w:ilvl="4" w:tplc="8D209546">
      <w:numFmt w:val="bullet"/>
      <w:lvlText w:val="•"/>
      <w:lvlJc w:val="left"/>
      <w:pPr>
        <w:ind w:left="4453" w:hanging="144"/>
      </w:pPr>
      <w:rPr>
        <w:rFonts w:hint="default"/>
        <w:lang w:val="ro-RO" w:eastAsia="en-US" w:bidi="ar-SA"/>
      </w:rPr>
    </w:lvl>
    <w:lvl w:ilvl="5" w:tplc="374E230A">
      <w:numFmt w:val="bullet"/>
      <w:lvlText w:val="•"/>
      <w:lvlJc w:val="left"/>
      <w:pPr>
        <w:ind w:left="5537" w:hanging="144"/>
      </w:pPr>
      <w:rPr>
        <w:rFonts w:hint="default"/>
        <w:lang w:val="ro-RO" w:eastAsia="en-US" w:bidi="ar-SA"/>
      </w:rPr>
    </w:lvl>
    <w:lvl w:ilvl="6" w:tplc="A684C91E">
      <w:numFmt w:val="bullet"/>
      <w:lvlText w:val="•"/>
      <w:lvlJc w:val="left"/>
      <w:pPr>
        <w:ind w:left="6622" w:hanging="144"/>
      </w:pPr>
      <w:rPr>
        <w:rFonts w:hint="default"/>
        <w:lang w:val="ro-RO" w:eastAsia="en-US" w:bidi="ar-SA"/>
      </w:rPr>
    </w:lvl>
    <w:lvl w:ilvl="7" w:tplc="2A3EF106">
      <w:numFmt w:val="bullet"/>
      <w:lvlText w:val="•"/>
      <w:lvlJc w:val="left"/>
      <w:pPr>
        <w:ind w:left="7706" w:hanging="144"/>
      </w:pPr>
      <w:rPr>
        <w:rFonts w:hint="default"/>
        <w:lang w:val="ro-RO" w:eastAsia="en-US" w:bidi="ar-SA"/>
      </w:rPr>
    </w:lvl>
    <w:lvl w:ilvl="8" w:tplc="FB50B51C">
      <w:numFmt w:val="bullet"/>
      <w:lvlText w:val="•"/>
      <w:lvlJc w:val="left"/>
      <w:pPr>
        <w:ind w:left="8791" w:hanging="144"/>
      </w:pPr>
      <w:rPr>
        <w:rFonts w:hint="default"/>
        <w:lang w:val="ro-RO" w:eastAsia="en-US" w:bidi="ar-SA"/>
      </w:rPr>
    </w:lvl>
  </w:abstractNum>
  <w:abstractNum w:abstractNumId="5">
    <w:nsid w:val="1EAC672F"/>
    <w:multiLevelType w:val="hybridMultilevel"/>
    <w:tmpl w:val="6A803ADE"/>
    <w:lvl w:ilvl="0" w:tplc="D696CDD2">
      <w:start w:val="1"/>
      <w:numFmt w:val="lowerLetter"/>
      <w:lvlText w:val="%1)"/>
      <w:lvlJc w:val="left"/>
      <w:pPr>
        <w:ind w:left="1202" w:hanging="360"/>
      </w:pPr>
      <w:rPr>
        <w:rFonts w:ascii="Times New Roman" w:eastAsia="Times New Roman" w:hAnsi="Times New Roman" w:cs="Times New Roman" w:hint="default"/>
        <w:spacing w:val="-1"/>
        <w:w w:val="99"/>
        <w:sz w:val="24"/>
        <w:szCs w:val="24"/>
        <w:lang w:val="ro-RO" w:eastAsia="en-US" w:bidi="ar-SA"/>
      </w:rPr>
    </w:lvl>
    <w:lvl w:ilvl="1" w:tplc="7AEC4208">
      <w:numFmt w:val="bullet"/>
      <w:lvlText w:val="•"/>
      <w:lvlJc w:val="left"/>
      <w:pPr>
        <w:ind w:left="2176" w:hanging="360"/>
      </w:pPr>
      <w:rPr>
        <w:rFonts w:hint="default"/>
        <w:lang w:val="ro-RO" w:eastAsia="en-US" w:bidi="ar-SA"/>
      </w:rPr>
    </w:lvl>
    <w:lvl w:ilvl="2" w:tplc="ABA67924">
      <w:numFmt w:val="bullet"/>
      <w:lvlText w:val="•"/>
      <w:lvlJc w:val="left"/>
      <w:pPr>
        <w:ind w:left="3152" w:hanging="360"/>
      </w:pPr>
      <w:rPr>
        <w:rFonts w:hint="default"/>
        <w:lang w:val="ro-RO" w:eastAsia="en-US" w:bidi="ar-SA"/>
      </w:rPr>
    </w:lvl>
    <w:lvl w:ilvl="3" w:tplc="F2BA573E">
      <w:numFmt w:val="bullet"/>
      <w:lvlText w:val="•"/>
      <w:lvlJc w:val="left"/>
      <w:pPr>
        <w:ind w:left="4128" w:hanging="360"/>
      </w:pPr>
      <w:rPr>
        <w:rFonts w:hint="default"/>
        <w:lang w:val="ro-RO" w:eastAsia="en-US" w:bidi="ar-SA"/>
      </w:rPr>
    </w:lvl>
    <w:lvl w:ilvl="4" w:tplc="76C26098">
      <w:numFmt w:val="bullet"/>
      <w:lvlText w:val="•"/>
      <w:lvlJc w:val="left"/>
      <w:pPr>
        <w:ind w:left="5104" w:hanging="360"/>
      </w:pPr>
      <w:rPr>
        <w:rFonts w:hint="default"/>
        <w:lang w:val="ro-RO" w:eastAsia="en-US" w:bidi="ar-SA"/>
      </w:rPr>
    </w:lvl>
    <w:lvl w:ilvl="5" w:tplc="093A7992">
      <w:numFmt w:val="bullet"/>
      <w:lvlText w:val="•"/>
      <w:lvlJc w:val="left"/>
      <w:pPr>
        <w:ind w:left="6080" w:hanging="360"/>
      </w:pPr>
      <w:rPr>
        <w:rFonts w:hint="default"/>
        <w:lang w:val="ro-RO" w:eastAsia="en-US" w:bidi="ar-SA"/>
      </w:rPr>
    </w:lvl>
    <w:lvl w:ilvl="6" w:tplc="34A62B94">
      <w:numFmt w:val="bullet"/>
      <w:lvlText w:val="•"/>
      <w:lvlJc w:val="left"/>
      <w:pPr>
        <w:ind w:left="7056" w:hanging="360"/>
      </w:pPr>
      <w:rPr>
        <w:rFonts w:hint="default"/>
        <w:lang w:val="ro-RO" w:eastAsia="en-US" w:bidi="ar-SA"/>
      </w:rPr>
    </w:lvl>
    <w:lvl w:ilvl="7" w:tplc="3A2C32E0">
      <w:numFmt w:val="bullet"/>
      <w:lvlText w:val="•"/>
      <w:lvlJc w:val="left"/>
      <w:pPr>
        <w:ind w:left="8032" w:hanging="360"/>
      </w:pPr>
      <w:rPr>
        <w:rFonts w:hint="default"/>
        <w:lang w:val="ro-RO" w:eastAsia="en-US" w:bidi="ar-SA"/>
      </w:rPr>
    </w:lvl>
    <w:lvl w:ilvl="8" w:tplc="259C5018">
      <w:numFmt w:val="bullet"/>
      <w:lvlText w:val="•"/>
      <w:lvlJc w:val="left"/>
      <w:pPr>
        <w:ind w:left="9008" w:hanging="360"/>
      </w:pPr>
      <w:rPr>
        <w:rFonts w:hint="default"/>
        <w:lang w:val="ro-RO" w:eastAsia="en-US" w:bidi="ar-SA"/>
      </w:rPr>
    </w:lvl>
  </w:abstractNum>
  <w:abstractNum w:abstractNumId="6">
    <w:nsid w:val="2D5D7AC0"/>
    <w:multiLevelType w:val="hybridMultilevel"/>
    <w:tmpl w:val="CA7ED274"/>
    <w:lvl w:ilvl="0" w:tplc="41801F24">
      <w:numFmt w:val="bullet"/>
      <w:lvlText w:val="☐"/>
      <w:lvlJc w:val="left"/>
      <w:pPr>
        <w:ind w:left="482" w:hanging="267"/>
      </w:pPr>
      <w:rPr>
        <w:rFonts w:ascii="Segoe UI Symbol" w:eastAsia="Segoe UI Symbol" w:hAnsi="Segoe UI Symbol" w:cs="Segoe UI Symbol" w:hint="default"/>
        <w:w w:val="100"/>
        <w:sz w:val="24"/>
        <w:szCs w:val="24"/>
        <w:lang w:val="ro-RO" w:eastAsia="en-US" w:bidi="ar-SA"/>
      </w:rPr>
    </w:lvl>
    <w:lvl w:ilvl="1" w:tplc="18ACCC44">
      <w:numFmt w:val="bullet"/>
      <w:lvlText w:val="•"/>
      <w:lvlJc w:val="left"/>
      <w:pPr>
        <w:ind w:left="1528" w:hanging="267"/>
      </w:pPr>
      <w:rPr>
        <w:rFonts w:hint="default"/>
        <w:lang w:val="ro-RO" w:eastAsia="en-US" w:bidi="ar-SA"/>
      </w:rPr>
    </w:lvl>
    <w:lvl w:ilvl="2" w:tplc="DD2EF0CE">
      <w:numFmt w:val="bullet"/>
      <w:lvlText w:val="•"/>
      <w:lvlJc w:val="left"/>
      <w:pPr>
        <w:ind w:left="2576" w:hanging="267"/>
      </w:pPr>
      <w:rPr>
        <w:rFonts w:hint="default"/>
        <w:lang w:val="ro-RO" w:eastAsia="en-US" w:bidi="ar-SA"/>
      </w:rPr>
    </w:lvl>
    <w:lvl w:ilvl="3" w:tplc="B82E6498">
      <w:numFmt w:val="bullet"/>
      <w:lvlText w:val="•"/>
      <w:lvlJc w:val="left"/>
      <w:pPr>
        <w:ind w:left="3624" w:hanging="267"/>
      </w:pPr>
      <w:rPr>
        <w:rFonts w:hint="default"/>
        <w:lang w:val="ro-RO" w:eastAsia="en-US" w:bidi="ar-SA"/>
      </w:rPr>
    </w:lvl>
    <w:lvl w:ilvl="4" w:tplc="961AF348">
      <w:numFmt w:val="bullet"/>
      <w:lvlText w:val="•"/>
      <w:lvlJc w:val="left"/>
      <w:pPr>
        <w:ind w:left="4672" w:hanging="267"/>
      </w:pPr>
      <w:rPr>
        <w:rFonts w:hint="default"/>
        <w:lang w:val="ro-RO" w:eastAsia="en-US" w:bidi="ar-SA"/>
      </w:rPr>
    </w:lvl>
    <w:lvl w:ilvl="5" w:tplc="984C3230">
      <w:numFmt w:val="bullet"/>
      <w:lvlText w:val="•"/>
      <w:lvlJc w:val="left"/>
      <w:pPr>
        <w:ind w:left="5720" w:hanging="267"/>
      </w:pPr>
      <w:rPr>
        <w:rFonts w:hint="default"/>
        <w:lang w:val="ro-RO" w:eastAsia="en-US" w:bidi="ar-SA"/>
      </w:rPr>
    </w:lvl>
    <w:lvl w:ilvl="6" w:tplc="BD1EC2FA">
      <w:numFmt w:val="bullet"/>
      <w:lvlText w:val="•"/>
      <w:lvlJc w:val="left"/>
      <w:pPr>
        <w:ind w:left="6768" w:hanging="267"/>
      </w:pPr>
      <w:rPr>
        <w:rFonts w:hint="default"/>
        <w:lang w:val="ro-RO" w:eastAsia="en-US" w:bidi="ar-SA"/>
      </w:rPr>
    </w:lvl>
    <w:lvl w:ilvl="7" w:tplc="8F96181E">
      <w:numFmt w:val="bullet"/>
      <w:lvlText w:val="•"/>
      <w:lvlJc w:val="left"/>
      <w:pPr>
        <w:ind w:left="7816" w:hanging="267"/>
      </w:pPr>
      <w:rPr>
        <w:rFonts w:hint="default"/>
        <w:lang w:val="ro-RO" w:eastAsia="en-US" w:bidi="ar-SA"/>
      </w:rPr>
    </w:lvl>
    <w:lvl w:ilvl="8" w:tplc="7CE82F6A">
      <w:numFmt w:val="bullet"/>
      <w:lvlText w:val="•"/>
      <w:lvlJc w:val="left"/>
      <w:pPr>
        <w:ind w:left="8864" w:hanging="267"/>
      </w:pPr>
      <w:rPr>
        <w:rFonts w:hint="default"/>
        <w:lang w:val="ro-RO" w:eastAsia="en-US" w:bidi="ar-SA"/>
      </w:rPr>
    </w:lvl>
  </w:abstractNum>
  <w:abstractNum w:abstractNumId="7">
    <w:nsid w:val="2E26362A"/>
    <w:multiLevelType w:val="hybridMultilevel"/>
    <w:tmpl w:val="68421C9A"/>
    <w:lvl w:ilvl="0" w:tplc="9F367110">
      <w:start w:val="1"/>
      <w:numFmt w:val="decimal"/>
      <w:lvlText w:val="%1."/>
      <w:lvlJc w:val="left"/>
      <w:pPr>
        <w:ind w:left="765" w:hanging="284"/>
      </w:pPr>
      <w:rPr>
        <w:rFonts w:ascii="Times New Roman" w:eastAsia="Times New Roman" w:hAnsi="Times New Roman" w:cs="Times New Roman" w:hint="default"/>
        <w:w w:val="100"/>
        <w:sz w:val="24"/>
        <w:szCs w:val="24"/>
        <w:lang w:val="ro-RO" w:eastAsia="en-US" w:bidi="ar-SA"/>
      </w:rPr>
    </w:lvl>
    <w:lvl w:ilvl="1" w:tplc="E6607426">
      <w:numFmt w:val="bullet"/>
      <w:lvlText w:val="-"/>
      <w:lvlJc w:val="left"/>
      <w:pPr>
        <w:ind w:left="1202" w:hanging="360"/>
      </w:pPr>
      <w:rPr>
        <w:rFonts w:ascii="Calibri" w:eastAsia="Calibri" w:hAnsi="Calibri" w:cs="Calibri" w:hint="default"/>
        <w:w w:val="100"/>
        <w:sz w:val="24"/>
        <w:szCs w:val="24"/>
        <w:lang w:val="ro-RO" w:eastAsia="en-US" w:bidi="ar-SA"/>
      </w:rPr>
    </w:lvl>
    <w:lvl w:ilvl="2" w:tplc="4CDADEC0">
      <w:numFmt w:val="bullet"/>
      <w:lvlText w:val="•"/>
      <w:lvlJc w:val="left"/>
      <w:pPr>
        <w:ind w:left="2284" w:hanging="360"/>
      </w:pPr>
      <w:rPr>
        <w:rFonts w:hint="default"/>
        <w:lang w:val="ro-RO" w:eastAsia="en-US" w:bidi="ar-SA"/>
      </w:rPr>
    </w:lvl>
    <w:lvl w:ilvl="3" w:tplc="FF8E7256">
      <w:numFmt w:val="bullet"/>
      <w:lvlText w:val="•"/>
      <w:lvlJc w:val="left"/>
      <w:pPr>
        <w:ind w:left="3368" w:hanging="360"/>
      </w:pPr>
      <w:rPr>
        <w:rFonts w:hint="default"/>
        <w:lang w:val="ro-RO" w:eastAsia="en-US" w:bidi="ar-SA"/>
      </w:rPr>
    </w:lvl>
    <w:lvl w:ilvl="4" w:tplc="CB586788">
      <w:numFmt w:val="bullet"/>
      <w:lvlText w:val="•"/>
      <w:lvlJc w:val="left"/>
      <w:pPr>
        <w:ind w:left="4453" w:hanging="360"/>
      </w:pPr>
      <w:rPr>
        <w:rFonts w:hint="default"/>
        <w:lang w:val="ro-RO" w:eastAsia="en-US" w:bidi="ar-SA"/>
      </w:rPr>
    </w:lvl>
    <w:lvl w:ilvl="5" w:tplc="5680F3A0">
      <w:numFmt w:val="bullet"/>
      <w:lvlText w:val="•"/>
      <w:lvlJc w:val="left"/>
      <w:pPr>
        <w:ind w:left="5537" w:hanging="360"/>
      </w:pPr>
      <w:rPr>
        <w:rFonts w:hint="default"/>
        <w:lang w:val="ro-RO" w:eastAsia="en-US" w:bidi="ar-SA"/>
      </w:rPr>
    </w:lvl>
    <w:lvl w:ilvl="6" w:tplc="CCB85956">
      <w:numFmt w:val="bullet"/>
      <w:lvlText w:val="•"/>
      <w:lvlJc w:val="left"/>
      <w:pPr>
        <w:ind w:left="6622" w:hanging="360"/>
      </w:pPr>
      <w:rPr>
        <w:rFonts w:hint="default"/>
        <w:lang w:val="ro-RO" w:eastAsia="en-US" w:bidi="ar-SA"/>
      </w:rPr>
    </w:lvl>
    <w:lvl w:ilvl="7" w:tplc="A25C3E5C">
      <w:numFmt w:val="bullet"/>
      <w:lvlText w:val="•"/>
      <w:lvlJc w:val="left"/>
      <w:pPr>
        <w:ind w:left="7706" w:hanging="360"/>
      </w:pPr>
      <w:rPr>
        <w:rFonts w:hint="default"/>
        <w:lang w:val="ro-RO" w:eastAsia="en-US" w:bidi="ar-SA"/>
      </w:rPr>
    </w:lvl>
    <w:lvl w:ilvl="8" w:tplc="D58256C2">
      <w:numFmt w:val="bullet"/>
      <w:lvlText w:val="•"/>
      <w:lvlJc w:val="left"/>
      <w:pPr>
        <w:ind w:left="8791" w:hanging="360"/>
      </w:pPr>
      <w:rPr>
        <w:rFonts w:hint="default"/>
        <w:lang w:val="ro-RO" w:eastAsia="en-US" w:bidi="ar-SA"/>
      </w:rPr>
    </w:lvl>
  </w:abstractNum>
  <w:abstractNum w:abstractNumId="8">
    <w:nsid w:val="34705D03"/>
    <w:multiLevelType w:val="hybridMultilevel"/>
    <w:tmpl w:val="F566CC4A"/>
    <w:lvl w:ilvl="0" w:tplc="DF1A9BB6">
      <w:start w:val="1"/>
      <w:numFmt w:val="decimal"/>
      <w:lvlText w:val="(%1)"/>
      <w:lvlJc w:val="left"/>
      <w:pPr>
        <w:ind w:left="1202" w:hanging="339"/>
      </w:pPr>
      <w:rPr>
        <w:rFonts w:ascii="Times New Roman" w:eastAsia="Times New Roman" w:hAnsi="Times New Roman" w:cs="Times New Roman" w:hint="default"/>
        <w:w w:val="99"/>
        <w:sz w:val="24"/>
        <w:szCs w:val="24"/>
        <w:lang w:val="ro-RO" w:eastAsia="en-US" w:bidi="ar-SA"/>
      </w:rPr>
    </w:lvl>
    <w:lvl w:ilvl="1" w:tplc="3C4C8DD6">
      <w:numFmt w:val="bullet"/>
      <w:lvlText w:val="•"/>
      <w:lvlJc w:val="left"/>
      <w:pPr>
        <w:ind w:left="2176" w:hanging="339"/>
      </w:pPr>
      <w:rPr>
        <w:rFonts w:hint="default"/>
        <w:lang w:val="ro-RO" w:eastAsia="en-US" w:bidi="ar-SA"/>
      </w:rPr>
    </w:lvl>
    <w:lvl w:ilvl="2" w:tplc="EC8A2E66">
      <w:numFmt w:val="bullet"/>
      <w:lvlText w:val="•"/>
      <w:lvlJc w:val="left"/>
      <w:pPr>
        <w:ind w:left="3152" w:hanging="339"/>
      </w:pPr>
      <w:rPr>
        <w:rFonts w:hint="default"/>
        <w:lang w:val="ro-RO" w:eastAsia="en-US" w:bidi="ar-SA"/>
      </w:rPr>
    </w:lvl>
    <w:lvl w:ilvl="3" w:tplc="8730BBDA">
      <w:numFmt w:val="bullet"/>
      <w:lvlText w:val="•"/>
      <w:lvlJc w:val="left"/>
      <w:pPr>
        <w:ind w:left="4128" w:hanging="339"/>
      </w:pPr>
      <w:rPr>
        <w:rFonts w:hint="default"/>
        <w:lang w:val="ro-RO" w:eastAsia="en-US" w:bidi="ar-SA"/>
      </w:rPr>
    </w:lvl>
    <w:lvl w:ilvl="4" w:tplc="312CC6B2">
      <w:numFmt w:val="bullet"/>
      <w:lvlText w:val="•"/>
      <w:lvlJc w:val="left"/>
      <w:pPr>
        <w:ind w:left="5104" w:hanging="339"/>
      </w:pPr>
      <w:rPr>
        <w:rFonts w:hint="default"/>
        <w:lang w:val="ro-RO" w:eastAsia="en-US" w:bidi="ar-SA"/>
      </w:rPr>
    </w:lvl>
    <w:lvl w:ilvl="5" w:tplc="33B876C2">
      <w:numFmt w:val="bullet"/>
      <w:lvlText w:val="•"/>
      <w:lvlJc w:val="left"/>
      <w:pPr>
        <w:ind w:left="6080" w:hanging="339"/>
      </w:pPr>
      <w:rPr>
        <w:rFonts w:hint="default"/>
        <w:lang w:val="ro-RO" w:eastAsia="en-US" w:bidi="ar-SA"/>
      </w:rPr>
    </w:lvl>
    <w:lvl w:ilvl="6" w:tplc="75D49F6E">
      <w:numFmt w:val="bullet"/>
      <w:lvlText w:val="•"/>
      <w:lvlJc w:val="left"/>
      <w:pPr>
        <w:ind w:left="7056" w:hanging="339"/>
      </w:pPr>
      <w:rPr>
        <w:rFonts w:hint="default"/>
        <w:lang w:val="ro-RO" w:eastAsia="en-US" w:bidi="ar-SA"/>
      </w:rPr>
    </w:lvl>
    <w:lvl w:ilvl="7" w:tplc="B41E57F2">
      <w:numFmt w:val="bullet"/>
      <w:lvlText w:val="•"/>
      <w:lvlJc w:val="left"/>
      <w:pPr>
        <w:ind w:left="8032" w:hanging="339"/>
      </w:pPr>
      <w:rPr>
        <w:rFonts w:hint="default"/>
        <w:lang w:val="ro-RO" w:eastAsia="en-US" w:bidi="ar-SA"/>
      </w:rPr>
    </w:lvl>
    <w:lvl w:ilvl="8" w:tplc="5D060D76">
      <w:numFmt w:val="bullet"/>
      <w:lvlText w:val="•"/>
      <w:lvlJc w:val="left"/>
      <w:pPr>
        <w:ind w:left="9008" w:hanging="339"/>
      </w:pPr>
      <w:rPr>
        <w:rFonts w:hint="default"/>
        <w:lang w:val="ro-RO" w:eastAsia="en-US" w:bidi="ar-SA"/>
      </w:rPr>
    </w:lvl>
  </w:abstractNum>
  <w:abstractNum w:abstractNumId="9">
    <w:nsid w:val="3CF07914"/>
    <w:multiLevelType w:val="hybridMultilevel"/>
    <w:tmpl w:val="91C6FEF0"/>
    <w:lvl w:ilvl="0" w:tplc="F9A4D302">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99CCD7BC">
      <w:numFmt w:val="bullet"/>
      <w:lvlText w:val="•"/>
      <w:lvlJc w:val="left"/>
      <w:pPr>
        <w:ind w:left="785" w:hanging="144"/>
      </w:pPr>
      <w:rPr>
        <w:rFonts w:hint="default"/>
        <w:lang w:val="ro-RO" w:eastAsia="en-US" w:bidi="ar-SA"/>
      </w:rPr>
    </w:lvl>
    <w:lvl w:ilvl="2" w:tplc="FB56B176">
      <w:numFmt w:val="bullet"/>
      <w:lvlText w:val="•"/>
      <w:lvlJc w:val="left"/>
      <w:pPr>
        <w:ind w:left="1430" w:hanging="144"/>
      </w:pPr>
      <w:rPr>
        <w:rFonts w:hint="default"/>
        <w:lang w:val="ro-RO" w:eastAsia="en-US" w:bidi="ar-SA"/>
      </w:rPr>
    </w:lvl>
    <w:lvl w:ilvl="3" w:tplc="67F821FC">
      <w:numFmt w:val="bullet"/>
      <w:lvlText w:val="•"/>
      <w:lvlJc w:val="left"/>
      <w:pPr>
        <w:ind w:left="2075" w:hanging="144"/>
      </w:pPr>
      <w:rPr>
        <w:rFonts w:hint="default"/>
        <w:lang w:val="ro-RO" w:eastAsia="en-US" w:bidi="ar-SA"/>
      </w:rPr>
    </w:lvl>
    <w:lvl w:ilvl="4" w:tplc="49908C10">
      <w:numFmt w:val="bullet"/>
      <w:lvlText w:val="•"/>
      <w:lvlJc w:val="left"/>
      <w:pPr>
        <w:ind w:left="2720" w:hanging="144"/>
      </w:pPr>
      <w:rPr>
        <w:rFonts w:hint="default"/>
        <w:lang w:val="ro-RO" w:eastAsia="en-US" w:bidi="ar-SA"/>
      </w:rPr>
    </w:lvl>
    <w:lvl w:ilvl="5" w:tplc="EBC43F7C">
      <w:numFmt w:val="bullet"/>
      <w:lvlText w:val="•"/>
      <w:lvlJc w:val="left"/>
      <w:pPr>
        <w:ind w:left="3365" w:hanging="144"/>
      </w:pPr>
      <w:rPr>
        <w:rFonts w:hint="default"/>
        <w:lang w:val="ro-RO" w:eastAsia="en-US" w:bidi="ar-SA"/>
      </w:rPr>
    </w:lvl>
    <w:lvl w:ilvl="6" w:tplc="0562B86E">
      <w:numFmt w:val="bullet"/>
      <w:lvlText w:val="•"/>
      <w:lvlJc w:val="left"/>
      <w:pPr>
        <w:ind w:left="4010" w:hanging="144"/>
      </w:pPr>
      <w:rPr>
        <w:rFonts w:hint="default"/>
        <w:lang w:val="ro-RO" w:eastAsia="en-US" w:bidi="ar-SA"/>
      </w:rPr>
    </w:lvl>
    <w:lvl w:ilvl="7" w:tplc="CC0EBC60">
      <w:numFmt w:val="bullet"/>
      <w:lvlText w:val="•"/>
      <w:lvlJc w:val="left"/>
      <w:pPr>
        <w:ind w:left="4655" w:hanging="144"/>
      </w:pPr>
      <w:rPr>
        <w:rFonts w:hint="default"/>
        <w:lang w:val="ro-RO" w:eastAsia="en-US" w:bidi="ar-SA"/>
      </w:rPr>
    </w:lvl>
    <w:lvl w:ilvl="8" w:tplc="298E77EC">
      <w:numFmt w:val="bullet"/>
      <w:lvlText w:val="•"/>
      <w:lvlJc w:val="left"/>
      <w:pPr>
        <w:ind w:left="5300" w:hanging="144"/>
      </w:pPr>
      <w:rPr>
        <w:rFonts w:hint="default"/>
        <w:lang w:val="ro-RO" w:eastAsia="en-US" w:bidi="ar-SA"/>
      </w:rPr>
    </w:lvl>
  </w:abstractNum>
  <w:abstractNum w:abstractNumId="10">
    <w:nsid w:val="3E5F7736"/>
    <w:multiLevelType w:val="hybridMultilevel"/>
    <w:tmpl w:val="2F7E747A"/>
    <w:lvl w:ilvl="0" w:tplc="DEB44144">
      <w:start w:val="1"/>
      <w:numFmt w:val="decimal"/>
      <w:lvlText w:val="%1."/>
      <w:lvlJc w:val="left"/>
      <w:pPr>
        <w:ind w:left="1722" w:hanging="360"/>
      </w:pPr>
      <w:rPr>
        <w:rFonts w:hint="default"/>
        <w:w w:val="100"/>
        <w:lang w:val="ro-RO" w:eastAsia="en-US" w:bidi="ar-SA"/>
      </w:rPr>
    </w:lvl>
    <w:lvl w:ilvl="1" w:tplc="3FEA5C66">
      <w:numFmt w:val="bullet"/>
      <w:lvlText w:val="•"/>
      <w:lvlJc w:val="left"/>
      <w:pPr>
        <w:ind w:left="2644" w:hanging="360"/>
      </w:pPr>
      <w:rPr>
        <w:rFonts w:hint="default"/>
        <w:lang w:val="ro-RO" w:eastAsia="en-US" w:bidi="ar-SA"/>
      </w:rPr>
    </w:lvl>
    <w:lvl w:ilvl="2" w:tplc="1ED421D6">
      <w:numFmt w:val="bullet"/>
      <w:lvlText w:val="•"/>
      <w:lvlJc w:val="left"/>
      <w:pPr>
        <w:ind w:left="3568" w:hanging="360"/>
      </w:pPr>
      <w:rPr>
        <w:rFonts w:hint="default"/>
        <w:lang w:val="ro-RO" w:eastAsia="en-US" w:bidi="ar-SA"/>
      </w:rPr>
    </w:lvl>
    <w:lvl w:ilvl="3" w:tplc="52305B26">
      <w:numFmt w:val="bullet"/>
      <w:lvlText w:val="•"/>
      <w:lvlJc w:val="left"/>
      <w:pPr>
        <w:ind w:left="4492" w:hanging="360"/>
      </w:pPr>
      <w:rPr>
        <w:rFonts w:hint="default"/>
        <w:lang w:val="ro-RO" w:eastAsia="en-US" w:bidi="ar-SA"/>
      </w:rPr>
    </w:lvl>
    <w:lvl w:ilvl="4" w:tplc="512ED8D2">
      <w:numFmt w:val="bullet"/>
      <w:lvlText w:val="•"/>
      <w:lvlJc w:val="left"/>
      <w:pPr>
        <w:ind w:left="5416" w:hanging="360"/>
      </w:pPr>
      <w:rPr>
        <w:rFonts w:hint="default"/>
        <w:lang w:val="ro-RO" w:eastAsia="en-US" w:bidi="ar-SA"/>
      </w:rPr>
    </w:lvl>
    <w:lvl w:ilvl="5" w:tplc="7FBCB5EC">
      <w:numFmt w:val="bullet"/>
      <w:lvlText w:val="•"/>
      <w:lvlJc w:val="left"/>
      <w:pPr>
        <w:ind w:left="6340" w:hanging="360"/>
      </w:pPr>
      <w:rPr>
        <w:rFonts w:hint="default"/>
        <w:lang w:val="ro-RO" w:eastAsia="en-US" w:bidi="ar-SA"/>
      </w:rPr>
    </w:lvl>
    <w:lvl w:ilvl="6" w:tplc="A48C1E2A">
      <w:numFmt w:val="bullet"/>
      <w:lvlText w:val="•"/>
      <w:lvlJc w:val="left"/>
      <w:pPr>
        <w:ind w:left="7264" w:hanging="360"/>
      </w:pPr>
      <w:rPr>
        <w:rFonts w:hint="default"/>
        <w:lang w:val="ro-RO" w:eastAsia="en-US" w:bidi="ar-SA"/>
      </w:rPr>
    </w:lvl>
    <w:lvl w:ilvl="7" w:tplc="861E9D06">
      <w:numFmt w:val="bullet"/>
      <w:lvlText w:val="•"/>
      <w:lvlJc w:val="left"/>
      <w:pPr>
        <w:ind w:left="8188" w:hanging="360"/>
      </w:pPr>
      <w:rPr>
        <w:rFonts w:hint="default"/>
        <w:lang w:val="ro-RO" w:eastAsia="en-US" w:bidi="ar-SA"/>
      </w:rPr>
    </w:lvl>
    <w:lvl w:ilvl="8" w:tplc="6D501AD0">
      <w:numFmt w:val="bullet"/>
      <w:lvlText w:val="•"/>
      <w:lvlJc w:val="left"/>
      <w:pPr>
        <w:ind w:left="9112" w:hanging="360"/>
      </w:pPr>
      <w:rPr>
        <w:rFonts w:hint="default"/>
        <w:lang w:val="ro-RO" w:eastAsia="en-US" w:bidi="ar-SA"/>
      </w:rPr>
    </w:lvl>
  </w:abstractNum>
  <w:abstractNum w:abstractNumId="11">
    <w:nsid w:val="4CD96C0F"/>
    <w:multiLevelType w:val="hybridMultilevel"/>
    <w:tmpl w:val="A606CF2A"/>
    <w:lvl w:ilvl="0" w:tplc="1070F636">
      <w:start w:val="3"/>
      <w:numFmt w:val="decimal"/>
      <w:lvlText w:val="%1"/>
      <w:lvlJc w:val="left"/>
      <w:pPr>
        <w:ind w:left="482" w:hanging="135"/>
      </w:pPr>
      <w:rPr>
        <w:rFonts w:hint="default"/>
        <w:w w:val="99"/>
        <w:position w:val="7"/>
        <w:lang w:val="ro-RO" w:eastAsia="en-US" w:bidi="ar-SA"/>
      </w:rPr>
    </w:lvl>
    <w:lvl w:ilvl="1" w:tplc="20560F0A">
      <w:start w:val="1"/>
      <w:numFmt w:val="decimal"/>
      <w:lvlText w:val="%2."/>
      <w:lvlJc w:val="left"/>
      <w:pPr>
        <w:ind w:left="1202" w:hanging="360"/>
      </w:pPr>
      <w:rPr>
        <w:rFonts w:ascii="Times New Roman" w:eastAsia="Times New Roman" w:hAnsi="Times New Roman" w:cs="Times New Roman" w:hint="default"/>
        <w:b/>
        <w:bCs/>
        <w:w w:val="100"/>
        <w:sz w:val="22"/>
        <w:szCs w:val="22"/>
        <w:lang w:val="ro-RO" w:eastAsia="en-US" w:bidi="ar-SA"/>
      </w:rPr>
    </w:lvl>
    <w:lvl w:ilvl="2" w:tplc="6C160388">
      <w:numFmt w:val="bullet"/>
      <w:lvlText w:val="•"/>
      <w:lvlJc w:val="left"/>
      <w:pPr>
        <w:ind w:left="2284" w:hanging="360"/>
      </w:pPr>
      <w:rPr>
        <w:rFonts w:hint="default"/>
        <w:lang w:val="ro-RO" w:eastAsia="en-US" w:bidi="ar-SA"/>
      </w:rPr>
    </w:lvl>
    <w:lvl w:ilvl="3" w:tplc="B7BACAE6">
      <w:numFmt w:val="bullet"/>
      <w:lvlText w:val="•"/>
      <w:lvlJc w:val="left"/>
      <w:pPr>
        <w:ind w:left="3368" w:hanging="360"/>
      </w:pPr>
      <w:rPr>
        <w:rFonts w:hint="default"/>
        <w:lang w:val="ro-RO" w:eastAsia="en-US" w:bidi="ar-SA"/>
      </w:rPr>
    </w:lvl>
    <w:lvl w:ilvl="4" w:tplc="6FD223A2">
      <w:numFmt w:val="bullet"/>
      <w:lvlText w:val="•"/>
      <w:lvlJc w:val="left"/>
      <w:pPr>
        <w:ind w:left="4453" w:hanging="360"/>
      </w:pPr>
      <w:rPr>
        <w:rFonts w:hint="default"/>
        <w:lang w:val="ro-RO" w:eastAsia="en-US" w:bidi="ar-SA"/>
      </w:rPr>
    </w:lvl>
    <w:lvl w:ilvl="5" w:tplc="5F62C68C">
      <w:numFmt w:val="bullet"/>
      <w:lvlText w:val="•"/>
      <w:lvlJc w:val="left"/>
      <w:pPr>
        <w:ind w:left="5537" w:hanging="360"/>
      </w:pPr>
      <w:rPr>
        <w:rFonts w:hint="default"/>
        <w:lang w:val="ro-RO" w:eastAsia="en-US" w:bidi="ar-SA"/>
      </w:rPr>
    </w:lvl>
    <w:lvl w:ilvl="6" w:tplc="8DB8426C">
      <w:numFmt w:val="bullet"/>
      <w:lvlText w:val="•"/>
      <w:lvlJc w:val="left"/>
      <w:pPr>
        <w:ind w:left="6622" w:hanging="360"/>
      </w:pPr>
      <w:rPr>
        <w:rFonts w:hint="default"/>
        <w:lang w:val="ro-RO" w:eastAsia="en-US" w:bidi="ar-SA"/>
      </w:rPr>
    </w:lvl>
    <w:lvl w:ilvl="7" w:tplc="BD723FCE">
      <w:numFmt w:val="bullet"/>
      <w:lvlText w:val="•"/>
      <w:lvlJc w:val="left"/>
      <w:pPr>
        <w:ind w:left="7706" w:hanging="360"/>
      </w:pPr>
      <w:rPr>
        <w:rFonts w:hint="default"/>
        <w:lang w:val="ro-RO" w:eastAsia="en-US" w:bidi="ar-SA"/>
      </w:rPr>
    </w:lvl>
    <w:lvl w:ilvl="8" w:tplc="37948FE8">
      <w:numFmt w:val="bullet"/>
      <w:lvlText w:val="•"/>
      <w:lvlJc w:val="left"/>
      <w:pPr>
        <w:ind w:left="8791" w:hanging="360"/>
      </w:pPr>
      <w:rPr>
        <w:rFonts w:hint="default"/>
        <w:lang w:val="ro-RO" w:eastAsia="en-US" w:bidi="ar-SA"/>
      </w:rPr>
    </w:lvl>
  </w:abstractNum>
  <w:abstractNum w:abstractNumId="12">
    <w:nsid w:val="4E8B0011"/>
    <w:multiLevelType w:val="hybridMultilevel"/>
    <w:tmpl w:val="7B4A4646"/>
    <w:lvl w:ilvl="0" w:tplc="4DFE6016">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CA9ECD36">
      <w:numFmt w:val="bullet"/>
      <w:lvlText w:val="•"/>
      <w:lvlJc w:val="left"/>
      <w:pPr>
        <w:ind w:left="785" w:hanging="144"/>
      </w:pPr>
      <w:rPr>
        <w:rFonts w:hint="default"/>
        <w:lang w:val="ro-RO" w:eastAsia="en-US" w:bidi="ar-SA"/>
      </w:rPr>
    </w:lvl>
    <w:lvl w:ilvl="2" w:tplc="2DCA2378">
      <w:numFmt w:val="bullet"/>
      <w:lvlText w:val="•"/>
      <w:lvlJc w:val="left"/>
      <w:pPr>
        <w:ind w:left="1430" w:hanging="144"/>
      </w:pPr>
      <w:rPr>
        <w:rFonts w:hint="default"/>
        <w:lang w:val="ro-RO" w:eastAsia="en-US" w:bidi="ar-SA"/>
      </w:rPr>
    </w:lvl>
    <w:lvl w:ilvl="3" w:tplc="07C0C82C">
      <w:numFmt w:val="bullet"/>
      <w:lvlText w:val="•"/>
      <w:lvlJc w:val="left"/>
      <w:pPr>
        <w:ind w:left="2075" w:hanging="144"/>
      </w:pPr>
      <w:rPr>
        <w:rFonts w:hint="default"/>
        <w:lang w:val="ro-RO" w:eastAsia="en-US" w:bidi="ar-SA"/>
      </w:rPr>
    </w:lvl>
    <w:lvl w:ilvl="4" w:tplc="F7807830">
      <w:numFmt w:val="bullet"/>
      <w:lvlText w:val="•"/>
      <w:lvlJc w:val="left"/>
      <w:pPr>
        <w:ind w:left="2720" w:hanging="144"/>
      </w:pPr>
      <w:rPr>
        <w:rFonts w:hint="default"/>
        <w:lang w:val="ro-RO" w:eastAsia="en-US" w:bidi="ar-SA"/>
      </w:rPr>
    </w:lvl>
    <w:lvl w:ilvl="5" w:tplc="30128F24">
      <w:numFmt w:val="bullet"/>
      <w:lvlText w:val="•"/>
      <w:lvlJc w:val="left"/>
      <w:pPr>
        <w:ind w:left="3365" w:hanging="144"/>
      </w:pPr>
      <w:rPr>
        <w:rFonts w:hint="default"/>
        <w:lang w:val="ro-RO" w:eastAsia="en-US" w:bidi="ar-SA"/>
      </w:rPr>
    </w:lvl>
    <w:lvl w:ilvl="6" w:tplc="EE5E2480">
      <w:numFmt w:val="bullet"/>
      <w:lvlText w:val="•"/>
      <w:lvlJc w:val="left"/>
      <w:pPr>
        <w:ind w:left="4010" w:hanging="144"/>
      </w:pPr>
      <w:rPr>
        <w:rFonts w:hint="default"/>
        <w:lang w:val="ro-RO" w:eastAsia="en-US" w:bidi="ar-SA"/>
      </w:rPr>
    </w:lvl>
    <w:lvl w:ilvl="7" w:tplc="9AFE795C">
      <w:numFmt w:val="bullet"/>
      <w:lvlText w:val="•"/>
      <w:lvlJc w:val="left"/>
      <w:pPr>
        <w:ind w:left="4655" w:hanging="144"/>
      </w:pPr>
      <w:rPr>
        <w:rFonts w:hint="default"/>
        <w:lang w:val="ro-RO" w:eastAsia="en-US" w:bidi="ar-SA"/>
      </w:rPr>
    </w:lvl>
    <w:lvl w:ilvl="8" w:tplc="20386E4A">
      <w:numFmt w:val="bullet"/>
      <w:lvlText w:val="•"/>
      <w:lvlJc w:val="left"/>
      <w:pPr>
        <w:ind w:left="5300" w:hanging="144"/>
      </w:pPr>
      <w:rPr>
        <w:rFonts w:hint="default"/>
        <w:lang w:val="ro-RO" w:eastAsia="en-US" w:bidi="ar-SA"/>
      </w:rPr>
    </w:lvl>
  </w:abstractNum>
  <w:abstractNum w:abstractNumId="13">
    <w:nsid w:val="5186409F"/>
    <w:multiLevelType w:val="hybridMultilevel"/>
    <w:tmpl w:val="97E25754"/>
    <w:lvl w:ilvl="0" w:tplc="995CC88E">
      <w:start w:val="1"/>
      <w:numFmt w:val="decimal"/>
      <w:lvlText w:val="%1."/>
      <w:lvlJc w:val="left"/>
      <w:pPr>
        <w:ind w:left="702" w:hanging="221"/>
      </w:pPr>
      <w:rPr>
        <w:rFonts w:ascii="Times New Roman" w:eastAsia="Times New Roman" w:hAnsi="Times New Roman" w:cs="Times New Roman" w:hint="default"/>
        <w:b/>
        <w:bCs/>
        <w:w w:val="100"/>
        <w:sz w:val="22"/>
        <w:szCs w:val="22"/>
        <w:lang w:val="ro-RO" w:eastAsia="en-US" w:bidi="ar-SA"/>
      </w:rPr>
    </w:lvl>
    <w:lvl w:ilvl="1" w:tplc="6B202774">
      <w:numFmt w:val="bullet"/>
      <w:lvlText w:val="•"/>
      <w:lvlJc w:val="left"/>
      <w:pPr>
        <w:ind w:left="1726" w:hanging="221"/>
      </w:pPr>
      <w:rPr>
        <w:rFonts w:hint="default"/>
        <w:lang w:val="ro-RO" w:eastAsia="en-US" w:bidi="ar-SA"/>
      </w:rPr>
    </w:lvl>
    <w:lvl w:ilvl="2" w:tplc="0FFEC8C4">
      <w:numFmt w:val="bullet"/>
      <w:lvlText w:val="•"/>
      <w:lvlJc w:val="left"/>
      <w:pPr>
        <w:ind w:left="2752" w:hanging="221"/>
      </w:pPr>
      <w:rPr>
        <w:rFonts w:hint="default"/>
        <w:lang w:val="ro-RO" w:eastAsia="en-US" w:bidi="ar-SA"/>
      </w:rPr>
    </w:lvl>
    <w:lvl w:ilvl="3" w:tplc="AD94A674">
      <w:numFmt w:val="bullet"/>
      <w:lvlText w:val="•"/>
      <w:lvlJc w:val="left"/>
      <w:pPr>
        <w:ind w:left="3778" w:hanging="221"/>
      </w:pPr>
      <w:rPr>
        <w:rFonts w:hint="default"/>
        <w:lang w:val="ro-RO" w:eastAsia="en-US" w:bidi="ar-SA"/>
      </w:rPr>
    </w:lvl>
    <w:lvl w:ilvl="4" w:tplc="396440DA">
      <w:numFmt w:val="bullet"/>
      <w:lvlText w:val="•"/>
      <w:lvlJc w:val="left"/>
      <w:pPr>
        <w:ind w:left="4804" w:hanging="221"/>
      </w:pPr>
      <w:rPr>
        <w:rFonts w:hint="default"/>
        <w:lang w:val="ro-RO" w:eastAsia="en-US" w:bidi="ar-SA"/>
      </w:rPr>
    </w:lvl>
    <w:lvl w:ilvl="5" w:tplc="579EB03E">
      <w:numFmt w:val="bullet"/>
      <w:lvlText w:val="•"/>
      <w:lvlJc w:val="left"/>
      <w:pPr>
        <w:ind w:left="5830" w:hanging="221"/>
      </w:pPr>
      <w:rPr>
        <w:rFonts w:hint="default"/>
        <w:lang w:val="ro-RO" w:eastAsia="en-US" w:bidi="ar-SA"/>
      </w:rPr>
    </w:lvl>
    <w:lvl w:ilvl="6" w:tplc="D24EB6F0">
      <w:numFmt w:val="bullet"/>
      <w:lvlText w:val="•"/>
      <w:lvlJc w:val="left"/>
      <w:pPr>
        <w:ind w:left="6856" w:hanging="221"/>
      </w:pPr>
      <w:rPr>
        <w:rFonts w:hint="default"/>
        <w:lang w:val="ro-RO" w:eastAsia="en-US" w:bidi="ar-SA"/>
      </w:rPr>
    </w:lvl>
    <w:lvl w:ilvl="7" w:tplc="8BF0F31A">
      <w:numFmt w:val="bullet"/>
      <w:lvlText w:val="•"/>
      <w:lvlJc w:val="left"/>
      <w:pPr>
        <w:ind w:left="7882" w:hanging="221"/>
      </w:pPr>
      <w:rPr>
        <w:rFonts w:hint="default"/>
        <w:lang w:val="ro-RO" w:eastAsia="en-US" w:bidi="ar-SA"/>
      </w:rPr>
    </w:lvl>
    <w:lvl w:ilvl="8" w:tplc="D830693A">
      <w:numFmt w:val="bullet"/>
      <w:lvlText w:val="•"/>
      <w:lvlJc w:val="left"/>
      <w:pPr>
        <w:ind w:left="8908" w:hanging="221"/>
      </w:pPr>
      <w:rPr>
        <w:rFonts w:hint="default"/>
        <w:lang w:val="ro-RO" w:eastAsia="en-US" w:bidi="ar-SA"/>
      </w:rPr>
    </w:lvl>
  </w:abstractNum>
  <w:abstractNum w:abstractNumId="14">
    <w:nsid w:val="57440356"/>
    <w:multiLevelType w:val="hybridMultilevel"/>
    <w:tmpl w:val="5B3212CA"/>
    <w:lvl w:ilvl="0" w:tplc="268E6594">
      <w:numFmt w:val="bullet"/>
      <w:lvlText w:val="-"/>
      <w:lvlJc w:val="left"/>
      <w:pPr>
        <w:ind w:left="842" w:hanging="140"/>
      </w:pPr>
      <w:rPr>
        <w:rFonts w:ascii="Times New Roman" w:eastAsia="Times New Roman" w:hAnsi="Times New Roman" w:cs="Times New Roman" w:hint="default"/>
        <w:w w:val="100"/>
        <w:sz w:val="22"/>
        <w:szCs w:val="22"/>
        <w:lang w:val="ro-RO" w:eastAsia="en-US" w:bidi="ar-SA"/>
      </w:rPr>
    </w:lvl>
    <w:lvl w:ilvl="1" w:tplc="7FAA3D40">
      <w:numFmt w:val="bullet"/>
      <w:lvlText w:val="•"/>
      <w:lvlJc w:val="left"/>
      <w:pPr>
        <w:ind w:left="1852" w:hanging="140"/>
      </w:pPr>
      <w:rPr>
        <w:rFonts w:hint="default"/>
        <w:lang w:val="ro-RO" w:eastAsia="en-US" w:bidi="ar-SA"/>
      </w:rPr>
    </w:lvl>
    <w:lvl w:ilvl="2" w:tplc="4BC66AD4">
      <w:numFmt w:val="bullet"/>
      <w:lvlText w:val="•"/>
      <w:lvlJc w:val="left"/>
      <w:pPr>
        <w:ind w:left="2864" w:hanging="140"/>
      </w:pPr>
      <w:rPr>
        <w:rFonts w:hint="default"/>
        <w:lang w:val="ro-RO" w:eastAsia="en-US" w:bidi="ar-SA"/>
      </w:rPr>
    </w:lvl>
    <w:lvl w:ilvl="3" w:tplc="C3B0B1F8">
      <w:numFmt w:val="bullet"/>
      <w:lvlText w:val="•"/>
      <w:lvlJc w:val="left"/>
      <w:pPr>
        <w:ind w:left="3876" w:hanging="140"/>
      </w:pPr>
      <w:rPr>
        <w:rFonts w:hint="default"/>
        <w:lang w:val="ro-RO" w:eastAsia="en-US" w:bidi="ar-SA"/>
      </w:rPr>
    </w:lvl>
    <w:lvl w:ilvl="4" w:tplc="F1F838B0">
      <w:numFmt w:val="bullet"/>
      <w:lvlText w:val="•"/>
      <w:lvlJc w:val="left"/>
      <w:pPr>
        <w:ind w:left="4888" w:hanging="140"/>
      </w:pPr>
      <w:rPr>
        <w:rFonts w:hint="default"/>
        <w:lang w:val="ro-RO" w:eastAsia="en-US" w:bidi="ar-SA"/>
      </w:rPr>
    </w:lvl>
    <w:lvl w:ilvl="5" w:tplc="12B29C5C">
      <w:numFmt w:val="bullet"/>
      <w:lvlText w:val="•"/>
      <w:lvlJc w:val="left"/>
      <w:pPr>
        <w:ind w:left="5900" w:hanging="140"/>
      </w:pPr>
      <w:rPr>
        <w:rFonts w:hint="default"/>
        <w:lang w:val="ro-RO" w:eastAsia="en-US" w:bidi="ar-SA"/>
      </w:rPr>
    </w:lvl>
    <w:lvl w:ilvl="6" w:tplc="18A0FCF0">
      <w:numFmt w:val="bullet"/>
      <w:lvlText w:val="•"/>
      <w:lvlJc w:val="left"/>
      <w:pPr>
        <w:ind w:left="6912" w:hanging="140"/>
      </w:pPr>
      <w:rPr>
        <w:rFonts w:hint="default"/>
        <w:lang w:val="ro-RO" w:eastAsia="en-US" w:bidi="ar-SA"/>
      </w:rPr>
    </w:lvl>
    <w:lvl w:ilvl="7" w:tplc="35BE2F62">
      <w:numFmt w:val="bullet"/>
      <w:lvlText w:val="•"/>
      <w:lvlJc w:val="left"/>
      <w:pPr>
        <w:ind w:left="7924" w:hanging="140"/>
      </w:pPr>
      <w:rPr>
        <w:rFonts w:hint="default"/>
        <w:lang w:val="ro-RO" w:eastAsia="en-US" w:bidi="ar-SA"/>
      </w:rPr>
    </w:lvl>
    <w:lvl w:ilvl="8" w:tplc="38BC0A0E">
      <w:numFmt w:val="bullet"/>
      <w:lvlText w:val="•"/>
      <w:lvlJc w:val="left"/>
      <w:pPr>
        <w:ind w:left="8936" w:hanging="140"/>
      </w:pPr>
      <w:rPr>
        <w:rFonts w:hint="default"/>
        <w:lang w:val="ro-RO" w:eastAsia="en-US" w:bidi="ar-SA"/>
      </w:rPr>
    </w:lvl>
  </w:abstractNum>
  <w:abstractNum w:abstractNumId="15">
    <w:nsid w:val="6652277F"/>
    <w:multiLevelType w:val="hybridMultilevel"/>
    <w:tmpl w:val="F5F8BBC0"/>
    <w:lvl w:ilvl="0" w:tplc="5CE2BC84">
      <w:start w:val="1"/>
      <w:numFmt w:val="decimal"/>
      <w:lvlText w:val="%1."/>
      <w:lvlJc w:val="left"/>
      <w:pPr>
        <w:ind w:left="482" w:hanging="238"/>
      </w:pPr>
      <w:rPr>
        <w:rFonts w:ascii="Times New Roman" w:eastAsia="Times New Roman" w:hAnsi="Times New Roman" w:cs="Times New Roman" w:hint="default"/>
        <w:b/>
        <w:bCs/>
        <w:w w:val="100"/>
        <w:sz w:val="22"/>
        <w:szCs w:val="22"/>
        <w:lang w:val="ro-RO" w:eastAsia="en-US" w:bidi="ar-SA"/>
      </w:rPr>
    </w:lvl>
    <w:lvl w:ilvl="1" w:tplc="8D709A9C">
      <w:numFmt w:val="bullet"/>
      <w:lvlText w:val="•"/>
      <w:lvlJc w:val="left"/>
      <w:pPr>
        <w:ind w:left="1528" w:hanging="238"/>
      </w:pPr>
      <w:rPr>
        <w:rFonts w:hint="default"/>
        <w:lang w:val="ro-RO" w:eastAsia="en-US" w:bidi="ar-SA"/>
      </w:rPr>
    </w:lvl>
    <w:lvl w:ilvl="2" w:tplc="BCF45B90">
      <w:numFmt w:val="bullet"/>
      <w:lvlText w:val="•"/>
      <w:lvlJc w:val="left"/>
      <w:pPr>
        <w:ind w:left="2576" w:hanging="238"/>
      </w:pPr>
      <w:rPr>
        <w:rFonts w:hint="default"/>
        <w:lang w:val="ro-RO" w:eastAsia="en-US" w:bidi="ar-SA"/>
      </w:rPr>
    </w:lvl>
    <w:lvl w:ilvl="3" w:tplc="16F0596E">
      <w:numFmt w:val="bullet"/>
      <w:lvlText w:val="•"/>
      <w:lvlJc w:val="left"/>
      <w:pPr>
        <w:ind w:left="3624" w:hanging="238"/>
      </w:pPr>
      <w:rPr>
        <w:rFonts w:hint="default"/>
        <w:lang w:val="ro-RO" w:eastAsia="en-US" w:bidi="ar-SA"/>
      </w:rPr>
    </w:lvl>
    <w:lvl w:ilvl="4" w:tplc="492C7B28">
      <w:numFmt w:val="bullet"/>
      <w:lvlText w:val="•"/>
      <w:lvlJc w:val="left"/>
      <w:pPr>
        <w:ind w:left="4672" w:hanging="238"/>
      </w:pPr>
      <w:rPr>
        <w:rFonts w:hint="default"/>
        <w:lang w:val="ro-RO" w:eastAsia="en-US" w:bidi="ar-SA"/>
      </w:rPr>
    </w:lvl>
    <w:lvl w:ilvl="5" w:tplc="10D2BEEE">
      <w:numFmt w:val="bullet"/>
      <w:lvlText w:val="•"/>
      <w:lvlJc w:val="left"/>
      <w:pPr>
        <w:ind w:left="5720" w:hanging="238"/>
      </w:pPr>
      <w:rPr>
        <w:rFonts w:hint="default"/>
        <w:lang w:val="ro-RO" w:eastAsia="en-US" w:bidi="ar-SA"/>
      </w:rPr>
    </w:lvl>
    <w:lvl w:ilvl="6" w:tplc="339688BE">
      <w:numFmt w:val="bullet"/>
      <w:lvlText w:val="•"/>
      <w:lvlJc w:val="left"/>
      <w:pPr>
        <w:ind w:left="6768" w:hanging="238"/>
      </w:pPr>
      <w:rPr>
        <w:rFonts w:hint="default"/>
        <w:lang w:val="ro-RO" w:eastAsia="en-US" w:bidi="ar-SA"/>
      </w:rPr>
    </w:lvl>
    <w:lvl w:ilvl="7" w:tplc="5FF804A2">
      <w:numFmt w:val="bullet"/>
      <w:lvlText w:val="•"/>
      <w:lvlJc w:val="left"/>
      <w:pPr>
        <w:ind w:left="7816" w:hanging="238"/>
      </w:pPr>
      <w:rPr>
        <w:rFonts w:hint="default"/>
        <w:lang w:val="ro-RO" w:eastAsia="en-US" w:bidi="ar-SA"/>
      </w:rPr>
    </w:lvl>
    <w:lvl w:ilvl="8" w:tplc="FEC8CE44">
      <w:numFmt w:val="bullet"/>
      <w:lvlText w:val="•"/>
      <w:lvlJc w:val="left"/>
      <w:pPr>
        <w:ind w:left="8864" w:hanging="238"/>
      </w:pPr>
      <w:rPr>
        <w:rFonts w:hint="default"/>
        <w:lang w:val="ro-RO" w:eastAsia="en-US" w:bidi="ar-SA"/>
      </w:rPr>
    </w:lvl>
  </w:abstractNum>
  <w:abstractNum w:abstractNumId="16">
    <w:nsid w:val="6A3E142A"/>
    <w:multiLevelType w:val="hybridMultilevel"/>
    <w:tmpl w:val="67CEBED0"/>
    <w:lvl w:ilvl="0" w:tplc="C02E4900">
      <w:numFmt w:val="bullet"/>
      <w:lvlText w:val="•"/>
      <w:lvlJc w:val="left"/>
      <w:pPr>
        <w:ind w:left="4" w:hanging="339"/>
      </w:pPr>
      <w:rPr>
        <w:rFonts w:ascii="Times New Roman" w:eastAsia="Times New Roman" w:hAnsi="Times New Roman" w:cs="Times New Roman" w:hint="default"/>
        <w:w w:val="100"/>
        <w:sz w:val="24"/>
        <w:szCs w:val="24"/>
        <w:lang w:val="ro-RO" w:eastAsia="en-US" w:bidi="ar-SA"/>
      </w:rPr>
    </w:lvl>
    <w:lvl w:ilvl="1" w:tplc="D6806A38">
      <w:numFmt w:val="bullet"/>
      <w:lvlText w:val="•"/>
      <w:lvlJc w:val="left"/>
      <w:pPr>
        <w:ind w:left="659" w:hanging="339"/>
      </w:pPr>
      <w:rPr>
        <w:rFonts w:hint="default"/>
        <w:lang w:val="ro-RO" w:eastAsia="en-US" w:bidi="ar-SA"/>
      </w:rPr>
    </w:lvl>
    <w:lvl w:ilvl="2" w:tplc="3DE85FAE">
      <w:numFmt w:val="bullet"/>
      <w:lvlText w:val="•"/>
      <w:lvlJc w:val="left"/>
      <w:pPr>
        <w:ind w:left="1318" w:hanging="339"/>
      </w:pPr>
      <w:rPr>
        <w:rFonts w:hint="default"/>
        <w:lang w:val="ro-RO" w:eastAsia="en-US" w:bidi="ar-SA"/>
      </w:rPr>
    </w:lvl>
    <w:lvl w:ilvl="3" w:tplc="1E4805DE">
      <w:numFmt w:val="bullet"/>
      <w:lvlText w:val="•"/>
      <w:lvlJc w:val="left"/>
      <w:pPr>
        <w:ind w:left="1977" w:hanging="339"/>
      </w:pPr>
      <w:rPr>
        <w:rFonts w:hint="default"/>
        <w:lang w:val="ro-RO" w:eastAsia="en-US" w:bidi="ar-SA"/>
      </w:rPr>
    </w:lvl>
    <w:lvl w:ilvl="4" w:tplc="85F8DB78">
      <w:numFmt w:val="bullet"/>
      <w:lvlText w:val="•"/>
      <w:lvlJc w:val="left"/>
      <w:pPr>
        <w:ind w:left="2636" w:hanging="339"/>
      </w:pPr>
      <w:rPr>
        <w:rFonts w:hint="default"/>
        <w:lang w:val="ro-RO" w:eastAsia="en-US" w:bidi="ar-SA"/>
      </w:rPr>
    </w:lvl>
    <w:lvl w:ilvl="5" w:tplc="2406554E">
      <w:numFmt w:val="bullet"/>
      <w:lvlText w:val="•"/>
      <w:lvlJc w:val="left"/>
      <w:pPr>
        <w:ind w:left="3295" w:hanging="339"/>
      </w:pPr>
      <w:rPr>
        <w:rFonts w:hint="default"/>
        <w:lang w:val="ro-RO" w:eastAsia="en-US" w:bidi="ar-SA"/>
      </w:rPr>
    </w:lvl>
    <w:lvl w:ilvl="6" w:tplc="F580CBFE">
      <w:numFmt w:val="bullet"/>
      <w:lvlText w:val="•"/>
      <w:lvlJc w:val="left"/>
      <w:pPr>
        <w:ind w:left="3954" w:hanging="339"/>
      </w:pPr>
      <w:rPr>
        <w:rFonts w:hint="default"/>
        <w:lang w:val="ro-RO" w:eastAsia="en-US" w:bidi="ar-SA"/>
      </w:rPr>
    </w:lvl>
    <w:lvl w:ilvl="7" w:tplc="89061B5A">
      <w:numFmt w:val="bullet"/>
      <w:lvlText w:val="•"/>
      <w:lvlJc w:val="left"/>
      <w:pPr>
        <w:ind w:left="4613" w:hanging="339"/>
      </w:pPr>
      <w:rPr>
        <w:rFonts w:hint="default"/>
        <w:lang w:val="ro-RO" w:eastAsia="en-US" w:bidi="ar-SA"/>
      </w:rPr>
    </w:lvl>
    <w:lvl w:ilvl="8" w:tplc="D310BC9E">
      <w:numFmt w:val="bullet"/>
      <w:lvlText w:val="•"/>
      <w:lvlJc w:val="left"/>
      <w:pPr>
        <w:ind w:left="5272" w:hanging="339"/>
      </w:pPr>
      <w:rPr>
        <w:rFonts w:hint="default"/>
        <w:lang w:val="ro-RO" w:eastAsia="en-US" w:bidi="ar-SA"/>
      </w:rPr>
    </w:lvl>
  </w:abstractNum>
  <w:abstractNum w:abstractNumId="17">
    <w:nsid w:val="6A3E28A3"/>
    <w:multiLevelType w:val="hybridMultilevel"/>
    <w:tmpl w:val="5EDA302E"/>
    <w:lvl w:ilvl="0" w:tplc="B546AFEA">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430223AE">
      <w:numFmt w:val="bullet"/>
      <w:lvlText w:val="•"/>
      <w:lvlJc w:val="left"/>
      <w:pPr>
        <w:ind w:left="785" w:hanging="144"/>
      </w:pPr>
      <w:rPr>
        <w:rFonts w:hint="default"/>
        <w:lang w:val="ro-RO" w:eastAsia="en-US" w:bidi="ar-SA"/>
      </w:rPr>
    </w:lvl>
    <w:lvl w:ilvl="2" w:tplc="31363BA4">
      <w:numFmt w:val="bullet"/>
      <w:lvlText w:val="•"/>
      <w:lvlJc w:val="left"/>
      <w:pPr>
        <w:ind w:left="1430" w:hanging="144"/>
      </w:pPr>
      <w:rPr>
        <w:rFonts w:hint="default"/>
        <w:lang w:val="ro-RO" w:eastAsia="en-US" w:bidi="ar-SA"/>
      </w:rPr>
    </w:lvl>
    <w:lvl w:ilvl="3" w:tplc="4B4AA6D4">
      <w:numFmt w:val="bullet"/>
      <w:lvlText w:val="•"/>
      <w:lvlJc w:val="left"/>
      <w:pPr>
        <w:ind w:left="2075" w:hanging="144"/>
      </w:pPr>
      <w:rPr>
        <w:rFonts w:hint="default"/>
        <w:lang w:val="ro-RO" w:eastAsia="en-US" w:bidi="ar-SA"/>
      </w:rPr>
    </w:lvl>
    <w:lvl w:ilvl="4" w:tplc="877E6AF8">
      <w:numFmt w:val="bullet"/>
      <w:lvlText w:val="•"/>
      <w:lvlJc w:val="left"/>
      <w:pPr>
        <w:ind w:left="2720" w:hanging="144"/>
      </w:pPr>
      <w:rPr>
        <w:rFonts w:hint="default"/>
        <w:lang w:val="ro-RO" w:eastAsia="en-US" w:bidi="ar-SA"/>
      </w:rPr>
    </w:lvl>
    <w:lvl w:ilvl="5" w:tplc="0A0CB638">
      <w:numFmt w:val="bullet"/>
      <w:lvlText w:val="•"/>
      <w:lvlJc w:val="left"/>
      <w:pPr>
        <w:ind w:left="3365" w:hanging="144"/>
      </w:pPr>
      <w:rPr>
        <w:rFonts w:hint="default"/>
        <w:lang w:val="ro-RO" w:eastAsia="en-US" w:bidi="ar-SA"/>
      </w:rPr>
    </w:lvl>
    <w:lvl w:ilvl="6" w:tplc="2E4C77EE">
      <w:numFmt w:val="bullet"/>
      <w:lvlText w:val="•"/>
      <w:lvlJc w:val="left"/>
      <w:pPr>
        <w:ind w:left="4010" w:hanging="144"/>
      </w:pPr>
      <w:rPr>
        <w:rFonts w:hint="default"/>
        <w:lang w:val="ro-RO" w:eastAsia="en-US" w:bidi="ar-SA"/>
      </w:rPr>
    </w:lvl>
    <w:lvl w:ilvl="7" w:tplc="8A50B108">
      <w:numFmt w:val="bullet"/>
      <w:lvlText w:val="•"/>
      <w:lvlJc w:val="left"/>
      <w:pPr>
        <w:ind w:left="4655" w:hanging="144"/>
      </w:pPr>
      <w:rPr>
        <w:rFonts w:hint="default"/>
        <w:lang w:val="ro-RO" w:eastAsia="en-US" w:bidi="ar-SA"/>
      </w:rPr>
    </w:lvl>
    <w:lvl w:ilvl="8" w:tplc="FFC6E2F6">
      <w:numFmt w:val="bullet"/>
      <w:lvlText w:val="•"/>
      <w:lvlJc w:val="left"/>
      <w:pPr>
        <w:ind w:left="5300" w:hanging="144"/>
      </w:pPr>
      <w:rPr>
        <w:rFonts w:hint="default"/>
        <w:lang w:val="ro-RO" w:eastAsia="en-US" w:bidi="ar-SA"/>
      </w:rPr>
    </w:lvl>
  </w:abstractNum>
  <w:abstractNum w:abstractNumId="18">
    <w:nsid w:val="6B4D29D4"/>
    <w:multiLevelType w:val="hybridMultilevel"/>
    <w:tmpl w:val="B46C1E04"/>
    <w:lvl w:ilvl="0" w:tplc="E70C7868">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A1C6D38C">
      <w:numFmt w:val="bullet"/>
      <w:lvlText w:val="•"/>
      <w:lvlJc w:val="left"/>
      <w:pPr>
        <w:ind w:left="659" w:hanging="144"/>
      </w:pPr>
      <w:rPr>
        <w:rFonts w:hint="default"/>
        <w:lang w:val="ro-RO" w:eastAsia="en-US" w:bidi="ar-SA"/>
      </w:rPr>
    </w:lvl>
    <w:lvl w:ilvl="2" w:tplc="1D884164">
      <w:numFmt w:val="bullet"/>
      <w:lvlText w:val="•"/>
      <w:lvlJc w:val="left"/>
      <w:pPr>
        <w:ind w:left="1318" w:hanging="144"/>
      </w:pPr>
      <w:rPr>
        <w:rFonts w:hint="default"/>
        <w:lang w:val="ro-RO" w:eastAsia="en-US" w:bidi="ar-SA"/>
      </w:rPr>
    </w:lvl>
    <w:lvl w:ilvl="3" w:tplc="134E19E6">
      <w:numFmt w:val="bullet"/>
      <w:lvlText w:val="•"/>
      <w:lvlJc w:val="left"/>
      <w:pPr>
        <w:ind w:left="1977" w:hanging="144"/>
      </w:pPr>
      <w:rPr>
        <w:rFonts w:hint="default"/>
        <w:lang w:val="ro-RO" w:eastAsia="en-US" w:bidi="ar-SA"/>
      </w:rPr>
    </w:lvl>
    <w:lvl w:ilvl="4" w:tplc="D1A669C6">
      <w:numFmt w:val="bullet"/>
      <w:lvlText w:val="•"/>
      <w:lvlJc w:val="left"/>
      <w:pPr>
        <w:ind w:left="2636" w:hanging="144"/>
      </w:pPr>
      <w:rPr>
        <w:rFonts w:hint="default"/>
        <w:lang w:val="ro-RO" w:eastAsia="en-US" w:bidi="ar-SA"/>
      </w:rPr>
    </w:lvl>
    <w:lvl w:ilvl="5" w:tplc="36FA933C">
      <w:numFmt w:val="bullet"/>
      <w:lvlText w:val="•"/>
      <w:lvlJc w:val="left"/>
      <w:pPr>
        <w:ind w:left="3295" w:hanging="144"/>
      </w:pPr>
      <w:rPr>
        <w:rFonts w:hint="default"/>
        <w:lang w:val="ro-RO" w:eastAsia="en-US" w:bidi="ar-SA"/>
      </w:rPr>
    </w:lvl>
    <w:lvl w:ilvl="6" w:tplc="D87CA616">
      <w:numFmt w:val="bullet"/>
      <w:lvlText w:val="•"/>
      <w:lvlJc w:val="left"/>
      <w:pPr>
        <w:ind w:left="3954" w:hanging="144"/>
      </w:pPr>
      <w:rPr>
        <w:rFonts w:hint="default"/>
        <w:lang w:val="ro-RO" w:eastAsia="en-US" w:bidi="ar-SA"/>
      </w:rPr>
    </w:lvl>
    <w:lvl w:ilvl="7" w:tplc="38E4FC1A">
      <w:numFmt w:val="bullet"/>
      <w:lvlText w:val="•"/>
      <w:lvlJc w:val="left"/>
      <w:pPr>
        <w:ind w:left="4613" w:hanging="144"/>
      </w:pPr>
      <w:rPr>
        <w:rFonts w:hint="default"/>
        <w:lang w:val="ro-RO" w:eastAsia="en-US" w:bidi="ar-SA"/>
      </w:rPr>
    </w:lvl>
    <w:lvl w:ilvl="8" w:tplc="0F28D1C6">
      <w:numFmt w:val="bullet"/>
      <w:lvlText w:val="•"/>
      <w:lvlJc w:val="left"/>
      <w:pPr>
        <w:ind w:left="5272" w:hanging="144"/>
      </w:pPr>
      <w:rPr>
        <w:rFonts w:hint="default"/>
        <w:lang w:val="ro-RO" w:eastAsia="en-US" w:bidi="ar-SA"/>
      </w:rPr>
    </w:lvl>
  </w:abstractNum>
  <w:abstractNum w:abstractNumId="19">
    <w:nsid w:val="6B8D54AA"/>
    <w:multiLevelType w:val="hybridMultilevel"/>
    <w:tmpl w:val="8706604E"/>
    <w:lvl w:ilvl="0" w:tplc="2646AB1E">
      <w:numFmt w:val="bullet"/>
      <w:lvlText w:val="•"/>
      <w:lvlJc w:val="left"/>
      <w:pPr>
        <w:ind w:left="4" w:hanging="190"/>
      </w:pPr>
      <w:rPr>
        <w:rFonts w:ascii="Times New Roman" w:eastAsia="Times New Roman" w:hAnsi="Times New Roman" w:cs="Times New Roman" w:hint="default"/>
        <w:w w:val="100"/>
        <w:sz w:val="24"/>
        <w:szCs w:val="24"/>
        <w:lang w:val="ro-RO" w:eastAsia="en-US" w:bidi="ar-SA"/>
      </w:rPr>
    </w:lvl>
    <w:lvl w:ilvl="1" w:tplc="2BAA9ED8">
      <w:numFmt w:val="bullet"/>
      <w:lvlText w:val="•"/>
      <w:lvlJc w:val="left"/>
      <w:pPr>
        <w:ind w:left="659" w:hanging="190"/>
      </w:pPr>
      <w:rPr>
        <w:rFonts w:hint="default"/>
        <w:lang w:val="ro-RO" w:eastAsia="en-US" w:bidi="ar-SA"/>
      </w:rPr>
    </w:lvl>
    <w:lvl w:ilvl="2" w:tplc="67826CA8">
      <w:numFmt w:val="bullet"/>
      <w:lvlText w:val="•"/>
      <w:lvlJc w:val="left"/>
      <w:pPr>
        <w:ind w:left="1318" w:hanging="190"/>
      </w:pPr>
      <w:rPr>
        <w:rFonts w:hint="default"/>
        <w:lang w:val="ro-RO" w:eastAsia="en-US" w:bidi="ar-SA"/>
      </w:rPr>
    </w:lvl>
    <w:lvl w:ilvl="3" w:tplc="011CCCF0">
      <w:numFmt w:val="bullet"/>
      <w:lvlText w:val="•"/>
      <w:lvlJc w:val="left"/>
      <w:pPr>
        <w:ind w:left="1977" w:hanging="190"/>
      </w:pPr>
      <w:rPr>
        <w:rFonts w:hint="default"/>
        <w:lang w:val="ro-RO" w:eastAsia="en-US" w:bidi="ar-SA"/>
      </w:rPr>
    </w:lvl>
    <w:lvl w:ilvl="4" w:tplc="A7E22B40">
      <w:numFmt w:val="bullet"/>
      <w:lvlText w:val="•"/>
      <w:lvlJc w:val="left"/>
      <w:pPr>
        <w:ind w:left="2636" w:hanging="190"/>
      </w:pPr>
      <w:rPr>
        <w:rFonts w:hint="default"/>
        <w:lang w:val="ro-RO" w:eastAsia="en-US" w:bidi="ar-SA"/>
      </w:rPr>
    </w:lvl>
    <w:lvl w:ilvl="5" w:tplc="C2B63BA4">
      <w:numFmt w:val="bullet"/>
      <w:lvlText w:val="•"/>
      <w:lvlJc w:val="left"/>
      <w:pPr>
        <w:ind w:left="3295" w:hanging="190"/>
      </w:pPr>
      <w:rPr>
        <w:rFonts w:hint="default"/>
        <w:lang w:val="ro-RO" w:eastAsia="en-US" w:bidi="ar-SA"/>
      </w:rPr>
    </w:lvl>
    <w:lvl w:ilvl="6" w:tplc="4DB2FDF4">
      <w:numFmt w:val="bullet"/>
      <w:lvlText w:val="•"/>
      <w:lvlJc w:val="left"/>
      <w:pPr>
        <w:ind w:left="3954" w:hanging="190"/>
      </w:pPr>
      <w:rPr>
        <w:rFonts w:hint="default"/>
        <w:lang w:val="ro-RO" w:eastAsia="en-US" w:bidi="ar-SA"/>
      </w:rPr>
    </w:lvl>
    <w:lvl w:ilvl="7" w:tplc="FFA02868">
      <w:numFmt w:val="bullet"/>
      <w:lvlText w:val="•"/>
      <w:lvlJc w:val="left"/>
      <w:pPr>
        <w:ind w:left="4613" w:hanging="190"/>
      </w:pPr>
      <w:rPr>
        <w:rFonts w:hint="default"/>
        <w:lang w:val="ro-RO" w:eastAsia="en-US" w:bidi="ar-SA"/>
      </w:rPr>
    </w:lvl>
    <w:lvl w:ilvl="8" w:tplc="6890C20C">
      <w:numFmt w:val="bullet"/>
      <w:lvlText w:val="•"/>
      <w:lvlJc w:val="left"/>
      <w:pPr>
        <w:ind w:left="5272" w:hanging="190"/>
      </w:pPr>
      <w:rPr>
        <w:rFonts w:hint="default"/>
        <w:lang w:val="ro-RO" w:eastAsia="en-US" w:bidi="ar-SA"/>
      </w:rPr>
    </w:lvl>
  </w:abstractNum>
  <w:abstractNum w:abstractNumId="20">
    <w:nsid w:val="6BB54FAD"/>
    <w:multiLevelType w:val="hybridMultilevel"/>
    <w:tmpl w:val="F0742A38"/>
    <w:lvl w:ilvl="0" w:tplc="2BA48EF6">
      <w:start w:val="1"/>
      <w:numFmt w:val="decimal"/>
      <w:lvlText w:val="%1."/>
      <w:lvlJc w:val="left"/>
      <w:pPr>
        <w:ind w:left="909" w:hanging="360"/>
      </w:pPr>
      <w:rPr>
        <w:rFonts w:ascii="Times New Roman" w:eastAsia="Times New Roman" w:hAnsi="Times New Roman" w:cs="Times New Roman" w:hint="default"/>
        <w:w w:val="100"/>
        <w:sz w:val="24"/>
        <w:szCs w:val="24"/>
        <w:lang w:val="ro-RO" w:eastAsia="en-US" w:bidi="ar-SA"/>
      </w:rPr>
    </w:lvl>
    <w:lvl w:ilvl="1" w:tplc="E9B08152">
      <w:numFmt w:val="bullet"/>
      <w:lvlText w:val="•"/>
      <w:lvlJc w:val="left"/>
      <w:pPr>
        <w:ind w:left="1906" w:hanging="360"/>
      </w:pPr>
      <w:rPr>
        <w:rFonts w:hint="default"/>
        <w:lang w:val="ro-RO" w:eastAsia="en-US" w:bidi="ar-SA"/>
      </w:rPr>
    </w:lvl>
    <w:lvl w:ilvl="2" w:tplc="8AF0BA8A">
      <w:numFmt w:val="bullet"/>
      <w:lvlText w:val="•"/>
      <w:lvlJc w:val="left"/>
      <w:pPr>
        <w:ind w:left="2912" w:hanging="360"/>
      </w:pPr>
      <w:rPr>
        <w:rFonts w:hint="default"/>
        <w:lang w:val="ro-RO" w:eastAsia="en-US" w:bidi="ar-SA"/>
      </w:rPr>
    </w:lvl>
    <w:lvl w:ilvl="3" w:tplc="D10A278E">
      <w:numFmt w:val="bullet"/>
      <w:lvlText w:val="•"/>
      <w:lvlJc w:val="left"/>
      <w:pPr>
        <w:ind w:left="3918" w:hanging="360"/>
      </w:pPr>
      <w:rPr>
        <w:rFonts w:hint="default"/>
        <w:lang w:val="ro-RO" w:eastAsia="en-US" w:bidi="ar-SA"/>
      </w:rPr>
    </w:lvl>
    <w:lvl w:ilvl="4" w:tplc="FF7A8BFC">
      <w:numFmt w:val="bullet"/>
      <w:lvlText w:val="•"/>
      <w:lvlJc w:val="left"/>
      <w:pPr>
        <w:ind w:left="4924" w:hanging="360"/>
      </w:pPr>
      <w:rPr>
        <w:rFonts w:hint="default"/>
        <w:lang w:val="ro-RO" w:eastAsia="en-US" w:bidi="ar-SA"/>
      </w:rPr>
    </w:lvl>
    <w:lvl w:ilvl="5" w:tplc="A942D106">
      <w:numFmt w:val="bullet"/>
      <w:lvlText w:val="•"/>
      <w:lvlJc w:val="left"/>
      <w:pPr>
        <w:ind w:left="5930" w:hanging="360"/>
      </w:pPr>
      <w:rPr>
        <w:rFonts w:hint="default"/>
        <w:lang w:val="ro-RO" w:eastAsia="en-US" w:bidi="ar-SA"/>
      </w:rPr>
    </w:lvl>
    <w:lvl w:ilvl="6" w:tplc="4C86344A">
      <w:numFmt w:val="bullet"/>
      <w:lvlText w:val="•"/>
      <w:lvlJc w:val="left"/>
      <w:pPr>
        <w:ind w:left="6936" w:hanging="360"/>
      </w:pPr>
      <w:rPr>
        <w:rFonts w:hint="default"/>
        <w:lang w:val="ro-RO" w:eastAsia="en-US" w:bidi="ar-SA"/>
      </w:rPr>
    </w:lvl>
    <w:lvl w:ilvl="7" w:tplc="42705858">
      <w:numFmt w:val="bullet"/>
      <w:lvlText w:val="•"/>
      <w:lvlJc w:val="left"/>
      <w:pPr>
        <w:ind w:left="7942" w:hanging="360"/>
      </w:pPr>
      <w:rPr>
        <w:rFonts w:hint="default"/>
        <w:lang w:val="ro-RO" w:eastAsia="en-US" w:bidi="ar-SA"/>
      </w:rPr>
    </w:lvl>
    <w:lvl w:ilvl="8" w:tplc="C4D8175E">
      <w:numFmt w:val="bullet"/>
      <w:lvlText w:val="•"/>
      <w:lvlJc w:val="left"/>
      <w:pPr>
        <w:ind w:left="8948" w:hanging="360"/>
      </w:pPr>
      <w:rPr>
        <w:rFonts w:hint="default"/>
        <w:lang w:val="ro-RO" w:eastAsia="en-US" w:bidi="ar-SA"/>
      </w:rPr>
    </w:lvl>
  </w:abstractNum>
  <w:abstractNum w:abstractNumId="21">
    <w:nsid w:val="6DC90A2B"/>
    <w:multiLevelType w:val="hybridMultilevel"/>
    <w:tmpl w:val="80DCE978"/>
    <w:lvl w:ilvl="0" w:tplc="2EFCCE96">
      <w:start w:val="1"/>
      <w:numFmt w:val="lowerLetter"/>
      <w:lvlText w:val="%1)"/>
      <w:lvlJc w:val="left"/>
      <w:pPr>
        <w:ind w:left="482" w:hanging="221"/>
      </w:pPr>
      <w:rPr>
        <w:rFonts w:ascii="Times New Roman" w:eastAsia="Times New Roman" w:hAnsi="Times New Roman" w:cs="Times New Roman" w:hint="default"/>
        <w:w w:val="100"/>
        <w:sz w:val="22"/>
        <w:szCs w:val="22"/>
        <w:lang w:val="ro-RO" w:eastAsia="en-US" w:bidi="ar-SA"/>
      </w:rPr>
    </w:lvl>
    <w:lvl w:ilvl="1" w:tplc="F55ECE16">
      <w:numFmt w:val="bullet"/>
      <w:lvlText w:val="•"/>
      <w:lvlJc w:val="left"/>
      <w:pPr>
        <w:ind w:left="1528" w:hanging="221"/>
      </w:pPr>
      <w:rPr>
        <w:rFonts w:hint="default"/>
        <w:lang w:val="ro-RO" w:eastAsia="en-US" w:bidi="ar-SA"/>
      </w:rPr>
    </w:lvl>
    <w:lvl w:ilvl="2" w:tplc="A120BE82">
      <w:numFmt w:val="bullet"/>
      <w:lvlText w:val="•"/>
      <w:lvlJc w:val="left"/>
      <w:pPr>
        <w:ind w:left="2576" w:hanging="221"/>
      </w:pPr>
      <w:rPr>
        <w:rFonts w:hint="default"/>
        <w:lang w:val="ro-RO" w:eastAsia="en-US" w:bidi="ar-SA"/>
      </w:rPr>
    </w:lvl>
    <w:lvl w:ilvl="3" w:tplc="1CE2742E">
      <w:numFmt w:val="bullet"/>
      <w:lvlText w:val="•"/>
      <w:lvlJc w:val="left"/>
      <w:pPr>
        <w:ind w:left="3624" w:hanging="221"/>
      </w:pPr>
      <w:rPr>
        <w:rFonts w:hint="default"/>
        <w:lang w:val="ro-RO" w:eastAsia="en-US" w:bidi="ar-SA"/>
      </w:rPr>
    </w:lvl>
    <w:lvl w:ilvl="4" w:tplc="76D8E04E">
      <w:numFmt w:val="bullet"/>
      <w:lvlText w:val="•"/>
      <w:lvlJc w:val="left"/>
      <w:pPr>
        <w:ind w:left="4672" w:hanging="221"/>
      </w:pPr>
      <w:rPr>
        <w:rFonts w:hint="default"/>
        <w:lang w:val="ro-RO" w:eastAsia="en-US" w:bidi="ar-SA"/>
      </w:rPr>
    </w:lvl>
    <w:lvl w:ilvl="5" w:tplc="BDCA9576">
      <w:numFmt w:val="bullet"/>
      <w:lvlText w:val="•"/>
      <w:lvlJc w:val="left"/>
      <w:pPr>
        <w:ind w:left="5720" w:hanging="221"/>
      </w:pPr>
      <w:rPr>
        <w:rFonts w:hint="default"/>
        <w:lang w:val="ro-RO" w:eastAsia="en-US" w:bidi="ar-SA"/>
      </w:rPr>
    </w:lvl>
    <w:lvl w:ilvl="6" w:tplc="55D8AB18">
      <w:numFmt w:val="bullet"/>
      <w:lvlText w:val="•"/>
      <w:lvlJc w:val="left"/>
      <w:pPr>
        <w:ind w:left="6768" w:hanging="221"/>
      </w:pPr>
      <w:rPr>
        <w:rFonts w:hint="default"/>
        <w:lang w:val="ro-RO" w:eastAsia="en-US" w:bidi="ar-SA"/>
      </w:rPr>
    </w:lvl>
    <w:lvl w:ilvl="7" w:tplc="374A67EA">
      <w:numFmt w:val="bullet"/>
      <w:lvlText w:val="•"/>
      <w:lvlJc w:val="left"/>
      <w:pPr>
        <w:ind w:left="7816" w:hanging="221"/>
      </w:pPr>
      <w:rPr>
        <w:rFonts w:hint="default"/>
        <w:lang w:val="ro-RO" w:eastAsia="en-US" w:bidi="ar-SA"/>
      </w:rPr>
    </w:lvl>
    <w:lvl w:ilvl="8" w:tplc="D932034C">
      <w:numFmt w:val="bullet"/>
      <w:lvlText w:val="•"/>
      <w:lvlJc w:val="left"/>
      <w:pPr>
        <w:ind w:left="8864" w:hanging="221"/>
      </w:pPr>
      <w:rPr>
        <w:rFonts w:hint="default"/>
        <w:lang w:val="ro-RO" w:eastAsia="en-US" w:bidi="ar-SA"/>
      </w:rPr>
    </w:lvl>
  </w:abstractNum>
  <w:abstractNum w:abstractNumId="22">
    <w:nsid w:val="730C5801"/>
    <w:multiLevelType w:val="hybridMultilevel"/>
    <w:tmpl w:val="A97C7BBE"/>
    <w:lvl w:ilvl="0" w:tplc="C59CA896">
      <w:start w:val="1"/>
      <w:numFmt w:val="upperLetter"/>
      <w:lvlText w:val="%1."/>
      <w:lvlJc w:val="left"/>
      <w:pPr>
        <w:ind w:left="482" w:hanging="294"/>
      </w:pPr>
      <w:rPr>
        <w:rFonts w:hint="default"/>
        <w:spacing w:val="-1"/>
        <w:w w:val="100"/>
        <w:lang w:val="ro-RO" w:eastAsia="en-US" w:bidi="ar-SA"/>
      </w:rPr>
    </w:lvl>
    <w:lvl w:ilvl="1" w:tplc="2662F1A0">
      <w:start w:val="1"/>
      <w:numFmt w:val="lowerLetter"/>
      <w:lvlText w:val="%2)"/>
      <w:lvlJc w:val="left"/>
      <w:pPr>
        <w:ind w:left="1202" w:hanging="360"/>
      </w:pPr>
      <w:rPr>
        <w:rFonts w:ascii="Times New Roman" w:eastAsia="Times New Roman" w:hAnsi="Times New Roman" w:cs="Times New Roman" w:hint="default"/>
        <w:spacing w:val="-1"/>
        <w:w w:val="99"/>
        <w:sz w:val="24"/>
        <w:szCs w:val="24"/>
        <w:lang w:val="ro-RO" w:eastAsia="en-US" w:bidi="ar-SA"/>
      </w:rPr>
    </w:lvl>
    <w:lvl w:ilvl="2" w:tplc="47E6BC1E">
      <w:numFmt w:val="bullet"/>
      <w:lvlText w:val="•"/>
      <w:lvlJc w:val="left"/>
      <w:pPr>
        <w:ind w:left="2284" w:hanging="360"/>
      </w:pPr>
      <w:rPr>
        <w:rFonts w:hint="default"/>
        <w:lang w:val="ro-RO" w:eastAsia="en-US" w:bidi="ar-SA"/>
      </w:rPr>
    </w:lvl>
    <w:lvl w:ilvl="3" w:tplc="6E9860DC">
      <w:numFmt w:val="bullet"/>
      <w:lvlText w:val="•"/>
      <w:lvlJc w:val="left"/>
      <w:pPr>
        <w:ind w:left="3368" w:hanging="360"/>
      </w:pPr>
      <w:rPr>
        <w:rFonts w:hint="default"/>
        <w:lang w:val="ro-RO" w:eastAsia="en-US" w:bidi="ar-SA"/>
      </w:rPr>
    </w:lvl>
    <w:lvl w:ilvl="4" w:tplc="486E2FE0">
      <w:numFmt w:val="bullet"/>
      <w:lvlText w:val="•"/>
      <w:lvlJc w:val="left"/>
      <w:pPr>
        <w:ind w:left="4453" w:hanging="360"/>
      </w:pPr>
      <w:rPr>
        <w:rFonts w:hint="default"/>
        <w:lang w:val="ro-RO" w:eastAsia="en-US" w:bidi="ar-SA"/>
      </w:rPr>
    </w:lvl>
    <w:lvl w:ilvl="5" w:tplc="15468AD0">
      <w:numFmt w:val="bullet"/>
      <w:lvlText w:val="•"/>
      <w:lvlJc w:val="left"/>
      <w:pPr>
        <w:ind w:left="5537" w:hanging="360"/>
      </w:pPr>
      <w:rPr>
        <w:rFonts w:hint="default"/>
        <w:lang w:val="ro-RO" w:eastAsia="en-US" w:bidi="ar-SA"/>
      </w:rPr>
    </w:lvl>
    <w:lvl w:ilvl="6" w:tplc="CAB2A874">
      <w:numFmt w:val="bullet"/>
      <w:lvlText w:val="•"/>
      <w:lvlJc w:val="left"/>
      <w:pPr>
        <w:ind w:left="6622" w:hanging="360"/>
      </w:pPr>
      <w:rPr>
        <w:rFonts w:hint="default"/>
        <w:lang w:val="ro-RO" w:eastAsia="en-US" w:bidi="ar-SA"/>
      </w:rPr>
    </w:lvl>
    <w:lvl w:ilvl="7" w:tplc="D976FD1E">
      <w:numFmt w:val="bullet"/>
      <w:lvlText w:val="•"/>
      <w:lvlJc w:val="left"/>
      <w:pPr>
        <w:ind w:left="7706" w:hanging="360"/>
      </w:pPr>
      <w:rPr>
        <w:rFonts w:hint="default"/>
        <w:lang w:val="ro-RO" w:eastAsia="en-US" w:bidi="ar-SA"/>
      </w:rPr>
    </w:lvl>
    <w:lvl w:ilvl="8" w:tplc="2722A75E">
      <w:numFmt w:val="bullet"/>
      <w:lvlText w:val="•"/>
      <w:lvlJc w:val="left"/>
      <w:pPr>
        <w:ind w:left="8791" w:hanging="360"/>
      </w:pPr>
      <w:rPr>
        <w:rFonts w:hint="default"/>
        <w:lang w:val="ro-RO" w:eastAsia="en-US" w:bidi="ar-SA"/>
      </w:rPr>
    </w:lvl>
  </w:abstractNum>
  <w:abstractNum w:abstractNumId="23">
    <w:nsid w:val="74703BB8"/>
    <w:multiLevelType w:val="hybridMultilevel"/>
    <w:tmpl w:val="76809CF2"/>
    <w:lvl w:ilvl="0" w:tplc="7C0099D6">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433CD826">
      <w:numFmt w:val="bullet"/>
      <w:lvlText w:val="•"/>
      <w:lvlJc w:val="left"/>
      <w:pPr>
        <w:ind w:left="659" w:hanging="144"/>
      </w:pPr>
      <w:rPr>
        <w:rFonts w:hint="default"/>
        <w:lang w:val="ro-RO" w:eastAsia="en-US" w:bidi="ar-SA"/>
      </w:rPr>
    </w:lvl>
    <w:lvl w:ilvl="2" w:tplc="E4A652BE">
      <w:numFmt w:val="bullet"/>
      <w:lvlText w:val="•"/>
      <w:lvlJc w:val="left"/>
      <w:pPr>
        <w:ind w:left="1318" w:hanging="144"/>
      </w:pPr>
      <w:rPr>
        <w:rFonts w:hint="default"/>
        <w:lang w:val="ro-RO" w:eastAsia="en-US" w:bidi="ar-SA"/>
      </w:rPr>
    </w:lvl>
    <w:lvl w:ilvl="3" w:tplc="963E61A2">
      <w:numFmt w:val="bullet"/>
      <w:lvlText w:val="•"/>
      <w:lvlJc w:val="left"/>
      <w:pPr>
        <w:ind w:left="1977" w:hanging="144"/>
      </w:pPr>
      <w:rPr>
        <w:rFonts w:hint="default"/>
        <w:lang w:val="ro-RO" w:eastAsia="en-US" w:bidi="ar-SA"/>
      </w:rPr>
    </w:lvl>
    <w:lvl w:ilvl="4" w:tplc="0E6C9246">
      <w:numFmt w:val="bullet"/>
      <w:lvlText w:val="•"/>
      <w:lvlJc w:val="left"/>
      <w:pPr>
        <w:ind w:left="2636" w:hanging="144"/>
      </w:pPr>
      <w:rPr>
        <w:rFonts w:hint="default"/>
        <w:lang w:val="ro-RO" w:eastAsia="en-US" w:bidi="ar-SA"/>
      </w:rPr>
    </w:lvl>
    <w:lvl w:ilvl="5" w:tplc="01766386">
      <w:numFmt w:val="bullet"/>
      <w:lvlText w:val="•"/>
      <w:lvlJc w:val="left"/>
      <w:pPr>
        <w:ind w:left="3295" w:hanging="144"/>
      </w:pPr>
      <w:rPr>
        <w:rFonts w:hint="default"/>
        <w:lang w:val="ro-RO" w:eastAsia="en-US" w:bidi="ar-SA"/>
      </w:rPr>
    </w:lvl>
    <w:lvl w:ilvl="6" w:tplc="A7B66434">
      <w:numFmt w:val="bullet"/>
      <w:lvlText w:val="•"/>
      <w:lvlJc w:val="left"/>
      <w:pPr>
        <w:ind w:left="3954" w:hanging="144"/>
      </w:pPr>
      <w:rPr>
        <w:rFonts w:hint="default"/>
        <w:lang w:val="ro-RO" w:eastAsia="en-US" w:bidi="ar-SA"/>
      </w:rPr>
    </w:lvl>
    <w:lvl w:ilvl="7" w:tplc="9FC864B8">
      <w:numFmt w:val="bullet"/>
      <w:lvlText w:val="•"/>
      <w:lvlJc w:val="left"/>
      <w:pPr>
        <w:ind w:left="4613" w:hanging="144"/>
      </w:pPr>
      <w:rPr>
        <w:rFonts w:hint="default"/>
        <w:lang w:val="ro-RO" w:eastAsia="en-US" w:bidi="ar-SA"/>
      </w:rPr>
    </w:lvl>
    <w:lvl w:ilvl="8" w:tplc="6F4C555C">
      <w:numFmt w:val="bullet"/>
      <w:lvlText w:val="•"/>
      <w:lvlJc w:val="left"/>
      <w:pPr>
        <w:ind w:left="5272" w:hanging="144"/>
      </w:pPr>
      <w:rPr>
        <w:rFonts w:hint="default"/>
        <w:lang w:val="ro-RO" w:eastAsia="en-US" w:bidi="ar-SA"/>
      </w:rPr>
    </w:lvl>
  </w:abstractNum>
  <w:abstractNum w:abstractNumId="24">
    <w:nsid w:val="77B95229"/>
    <w:multiLevelType w:val="hybridMultilevel"/>
    <w:tmpl w:val="8690AB2C"/>
    <w:lvl w:ilvl="0" w:tplc="64E401BC">
      <w:start w:val="1"/>
      <w:numFmt w:val="lowerLetter"/>
      <w:lvlText w:val="%1)"/>
      <w:lvlJc w:val="left"/>
      <w:pPr>
        <w:ind w:left="482" w:hanging="262"/>
      </w:pPr>
      <w:rPr>
        <w:rFonts w:ascii="Times New Roman" w:eastAsia="Times New Roman" w:hAnsi="Times New Roman" w:cs="Times New Roman" w:hint="default"/>
        <w:spacing w:val="-1"/>
        <w:w w:val="100"/>
        <w:sz w:val="24"/>
        <w:szCs w:val="24"/>
        <w:lang w:val="ro-RO" w:eastAsia="en-US" w:bidi="ar-SA"/>
      </w:rPr>
    </w:lvl>
    <w:lvl w:ilvl="1" w:tplc="F8B02F9E">
      <w:numFmt w:val="bullet"/>
      <w:lvlText w:val="•"/>
      <w:lvlJc w:val="left"/>
      <w:pPr>
        <w:ind w:left="1528" w:hanging="262"/>
      </w:pPr>
      <w:rPr>
        <w:rFonts w:hint="default"/>
        <w:lang w:val="ro-RO" w:eastAsia="en-US" w:bidi="ar-SA"/>
      </w:rPr>
    </w:lvl>
    <w:lvl w:ilvl="2" w:tplc="2E10727E">
      <w:numFmt w:val="bullet"/>
      <w:lvlText w:val="•"/>
      <w:lvlJc w:val="left"/>
      <w:pPr>
        <w:ind w:left="2576" w:hanging="262"/>
      </w:pPr>
      <w:rPr>
        <w:rFonts w:hint="default"/>
        <w:lang w:val="ro-RO" w:eastAsia="en-US" w:bidi="ar-SA"/>
      </w:rPr>
    </w:lvl>
    <w:lvl w:ilvl="3" w:tplc="C32C213E">
      <w:numFmt w:val="bullet"/>
      <w:lvlText w:val="•"/>
      <w:lvlJc w:val="left"/>
      <w:pPr>
        <w:ind w:left="3624" w:hanging="262"/>
      </w:pPr>
      <w:rPr>
        <w:rFonts w:hint="default"/>
        <w:lang w:val="ro-RO" w:eastAsia="en-US" w:bidi="ar-SA"/>
      </w:rPr>
    </w:lvl>
    <w:lvl w:ilvl="4" w:tplc="C694A4A6">
      <w:numFmt w:val="bullet"/>
      <w:lvlText w:val="•"/>
      <w:lvlJc w:val="left"/>
      <w:pPr>
        <w:ind w:left="4672" w:hanging="262"/>
      </w:pPr>
      <w:rPr>
        <w:rFonts w:hint="default"/>
        <w:lang w:val="ro-RO" w:eastAsia="en-US" w:bidi="ar-SA"/>
      </w:rPr>
    </w:lvl>
    <w:lvl w:ilvl="5" w:tplc="031EE686">
      <w:numFmt w:val="bullet"/>
      <w:lvlText w:val="•"/>
      <w:lvlJc w:val="left"/>
      <w:pPr>
        <w:ind w:left="5720" w:hanging="262"/>
      </w:pPr>
      <w:rPr>
        <w:rFonts w:hint="default"/>
        <w:lang w:val="ro-RO" w:eastAsia="en-US" w:bidi="ar-SA"/>
      </w:rPr>
    </w:lvl>
    <w:lvl w:ilvl="6" w:tplc="65E20350">
      <w:numFmt w:val="bullet"/>
      <w:lvlText w:val="•"/>
      <w:lvlJc w:val="left"/>
      <w:pPr>
        <w:ind w:left="6768" w:hanging="262"/>
      </w:pPr>
      <w:rPr>
        <w:rFonts w:hint="default"/>
        <w:lang w:val="ro-RO" w:eastAsia="en-US" w:bidi="ar-SA"/>
      </w:rPr>
    </w:lvl>
    <w:lvl w:ilvl="7" w:tplc="61DE1144">
      <w:numFmt w:val="bullet"/>
      <w:lvlText w:val="•"/>
      <w:lvlJc w:val="left"/>
      <w:pPr>
        <w:ind w:left="7816" w:hanging="262"/>
      </w:pPr>
      <w:rPr>
        <w:rFonts w:hint="default"/>
        <w:lang w:val="ro-RO" w:eastAsia="en-US" w:bidi="ar-SA"/>
      </w:rPr>
    </w:lvl>
    <w:lvl w:ilvl="8" w:tplc="AB26614C">
      <w:numFmt w:val="bullet"/>
      <w:lvlText w:val="•"/>
      <w:lvlJc w:val="left"/>
      <w:pPr>
        <w:ind w:left="8864" w:hanging="262"/>
      </w:pPr>
      <w:rPr>
        <w:rFonts w:hint="default"/>
        <w:lang w:val="ro-RO" w:eastAsia="en-US" w:bidi="ar-SA"/>
      </w:rPr>
    </w:lvl>
  </w:abstractNum>
  <w:abstractNum w:abstractNumId="25">
    <w:nsid w:val="7ABA12DC"/>
    <w:multiLevelType w:val="hybridMultilevel"/>
    <w:tmpl w:val="5DC02964"/>
    <w:lvl w:ilvl="0" w:tplc="59C2D05C">
      <w:start w:val="1"/>
      <w:numFmt w:val="decimal"/>
      <w:lvlText w:val="%1."/>
      <w:lvlJc w:val="left"/>
      <w:pPr>
        <w:ind w:left="839" w:hanging="358"/>
      </w:pPr>
      <w:rPr>
        <w:rFonts w:ascii="Times New Roman" w:eastAsia="Times New Roman" w:hAnsi="Times New Roman" w:cs="Times New Roman" w:hint="default"/>
        <w:w w:val="100"/>
        <w:sz w:val="24"/>
        <w:szCs w:val="24"/>
        <w:lang w:val="ro-RO" w:eastAsia="en-US" w:bidi="ar-SA"/>
      </w:rPr>
    </w:lvl>
    <w:lvl w:ilvl="1" w:tplc="F0F6BC64">
      <w:numFmt w:val="bullet"/>
      <w:lvlText w:val="•"/>
      <w:lvlJc w:val="left"/>
      <w:pPr>
        <w:ind w:left="1852" w:hanging="358"/>
      </w:pPr>
      <w:rPr>
        <w:rFonts w:hint="default"/>
        <w:lang w:val="ro-RO" w:eastAsia="en-US" w:bidi="ar-SA"/>
      </w:rPr>
    </w:lvl>
    <w:lvl w:ilvl="2" w:tplc="F3B8A13A">
      <w:numFmt w:val="bullet"/>
      <w:lvlText w:val="•"/>
      <w:lvlJc w:val="left"/>
      <w:pPr>
        <w:ind w:left="2864" w:hanging="358"/>
      </w:pPr>
      <w:rPr>
        <w:rFonts w:hint="default"/>
        <w:lang w:val="ro-RO" w:eastAsia="en-US" w:bidi="ar-SA"/>
      </w:rPr>
    </w:lvl>
    <w:lvl w:ilvl="3" w:tplc="AF1E9056">
      <w:numFmt w:val="bullet"/>
      <w:lvlText w:val="•"/>
      <w:lvlJc w:val="left"/>
      <w:pPr>
        <w:ind w:left="3876" w:hanging="358"/>
      </w:pPr>
      <w:rPr>
        <w:rFonts w:hint="default"/>
        <w:lang w:val="ro-RO" w:eastAsia="en-US" w:bidi="ar-SA"/>
      </w:rPr>
    </w:lvl>
    <w:lvl w:ilvl="4" w:tplc="CA32550E">
      <w:numFmt w:val="bullet"/>
      <w:lvlText w:val="•"/>
      <w:lvlJc w:val="left"/>
      <w:pPr>
        <w:ind w:left="4888" w:hanging="358"/>
      </w:pPr>
      <w:rPr>
        <w:rFonts w:hint="default"/>
        <w:lang w:val="ro-RO" w:eastAsia="en-US" w:bidi="ar-SA"/>
      </w:rPr>
    </w:lvl>
    <w:lvl w:ilvl="5" w:tplc="5956BA1E">
      <w:numFmt w:val="bullet"/>
      <w:lvlText w:val="•"/>
      <w:lvlJc w:val="left"/>
      <w:pPr>
        <w:ind w:left="5900" w:hanging="358"/>
      </w:pPr>
      <w:rPr>
        <w:rFonts w:hint="default"/>
        <w:lang w:val="ro-RO" w:eastAsia="en-US" w:bidi="ar-SA"/>
      </w:rPr>
    </w:lvl>
    <w:lvl w:ilvl="6" w:tplc="ADDE8CEA">
      <w:numFmt w:val="bullet"/>
      <w:lvlText w:val="•"/>
      <w:lvlJc w:val="left"/>
      <w:pPr>
        <w:ind w:left="6912" w:hanging="358"/>
      </w:pPr>
      <w:rPr>
        <w:rFonts w:hint="default"/>
        <w:lang w:val="ro-RO" w:eastAsia="en-US" w:bidi="ar-SA"/>
      </w:rPr>
    </w:lvl>
    <w:lvl w:ilvl="7" w:tplc="7B10A340">
      <w:numFmt w:val="bullet"/>
      <w:lvlText w:val="•"/>
      <w:lvlJc w:val="left"/>
      <w:pPr>
        <w:ind w:left="7924" w:hanging="358"/>
      </w:pPr>
      <w:rPr>
        <w:rFonts w:hint="default"/>
        <w:lang w:val="ro-RO" w:eastAsia="en-US" w:bidi="ar-SA"/>
      </w:rPr>
    </w:lvl>
    <w:lvl w:ilvl="8" w:tplc="5A4CA9B6">
      <w:numFmt w:val="bullet"/>
      <w:lvlText w:val="•"/>
      <w:lvlJc w:val="left"/>
      <w:pPr>
        <w:ind w:left="8936" w:hanging="358"/>
      </w:pPr>
      <w:rPr>
        <w:rFonts w:hint="default"/>
        <w:lang w:val="ro-RO" w:eastAsia="en-US" w:bidi="ar-SA"/>
      </w:rPr>
    </w:lvl>
  </w:abstractNum>
  <w:num w:numId="1">
    <w:abstractNumId w:val="13"/>
  </w:num>
  <w:num w:numId="2">
    <w:abstractNumId w:val="0"/>
  </w:num>
  <w:num w:numId="3">
    <w:abstractNumId w:val="15"/>
  </w:num>
  <w:num w:numId="4">
    <w:abstractNumId w:val="11"/>
  </w:num>
  <w:num w:numId="5">
    <w:abstractNumId w:val="21"/>
  </w:num>
  <w:num w:numId="6">
    <w:abstractNumId w:val="2"/>
  </w:num>
  <w:num w:numId="7">
    <w:abstractNumId w:val="14"/>
  </w:num>
  <w:num w:numId="8">
    <w:abstractNumId w:val="1"/>
  </w:num>
  <w:num w:numId="9">
    <w:abstractNumId w:val="6"/>
  </w:num>
  <w:num w:numId="10">
    <w:abstractNumId w:val="24"/>
  </w:num>
  <w:num w:numId="11">
    <w:abstractNumId w:val="22"/>
  </w:num>
  <w:num w:numId="12">
    <w:abstractNumId w:val="17"/>
  </w:num>
  <w:num w:numId="13">
    <w:abstractNumId w:val="9"/>
  </w:num>
  <w:num w:numId="14">
    <w:abstractNumId w:val="23"/>
  </w:num>
  <w:num w:numId="15">
    <w:abstractNumId w:val="16"/>
  </w:num>
  <w:num w:numId="16">
    <w:abstractNumId w:val="19"/>
  </w:num>
  <w:num w:numId="17">
    <w:abstractNumId w:val="18"/>
  </w:num>
  <w:num w:numId="18">
    <w:abstractNumId w:val="12"/>
  </w:num>
  <w:num w:numId="19">
    <w:abstractNumId w:val="5"/>
  </w:num>
  <w:num w:numId="20">
    <w:abstractNumId w:val="10"/>
  </w:num>
  <w:num w:numId="21">
    <w:abstractNumId w:val="7"/>
  </w:num>
  <w:num w:numId="22">
    <w:abstractNumId w:val="8"/>
  </w:num>
  <w:num w:numId="23">
    <w:abstractNumId w:val="4"/>
  </w:num>
  <w:num w:numId="24">
    <w:abstractNumId w:val="25"/>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20"/>
    <w:rsid w:val="000E428B"/>
    <w:rsid w:val="00124013"/>
    <w:rsid w:val="00183396"/>
    <w:rsid w:val="00191107"/>
    <w:rsid w:val="00197F9C"/>
    <w:rsid w:val="002249AE"/>
    <w:rsid w:val="0024334E"/>
    <w:rsid w:val="00281966"/>
    <w:rsid w:val="002E73B8"/>
    <w:rsid w:val="003018DA"/>
    <w:rsid w:val="00317B46"/>
    <w:rsid w:val="00331FC9"/>
    <w:rsid w:val="0034410B"/>
    <w:rsid w:val="00364B71"/>
    <w:rsid w:val="003716F1"/>
    <w:rsid w:val="003963CB"/>
    <w:rsid w:val="003C1339"/>
    <w:rsid w:val="003E6DFE"/>
    <w:rsid w:val="003F58C1"/>
    <w:rsid w:val="0041573C"/>
    <w:rsid w:val="00487C21"/>
    <w:rsid w:val="004A0F9A"/>
    <w:rsid w:val="004B2346"/>
    <w:rsid w:val="0057303F"/>
    <w:rsid w:val="00590651"/>
    <w:rsid w:val="00612634"/>
    <w:rsid w:val="006C107A"/>
    <w:rsid w:val="006D2225"/>
    <w:rsid w:val="0078219F"/>
    <w:rsid w:val="007A247B"/>
    <w:rsid w:val="00830FB2"/>
    <w:rsid w:val="00831419"/>
    <w:rsid w:val="0098413B"/>
    <w:rsid w:val="009E06A7"/>
    <w:rsid w:val="009E290F"/>
    <w:rsid w:val="009F1362"/>
    <w:rsid w:val="00A1470F"/>
    <w:rsid w:val="00A217A8"/>
    <w:rsid w:val="00A66688"/>
    <w:rsid w:val="00A737C2"/>
    <w:rsid w:val="00A858D2"/>
    <w:rsid w:val="00A86C59"/>
    <w:rsid w:val="00AC4D59"/>
    <w:rsid w:val="00B40793"/>
    <w:rsid w:val="00B516F7"/>
    <w:rsid w:val="00B54F8F"/>
    <w:rsid w:val="00BC151C"/>
    <w:rsid w:val="00C406F4"/>
    <w:rsid w:val="00C42BFE"/>
    <w:rsid w:val="00C44086"/>
    <w:rsid w:val="00C4457A"/>
    <w:rsid w:val="00C45EB6"/>
    <w:rsid w:val="00C47C46"/>
    <w:rsid w:val="00C7407D"/>
    <w:rsid w:val="00C83539"/>
    <w:rsid w:val="00C92EFA"/>
    <w:rsid w:val="00CF6120"/>
    <w:rsid w:val="00D462A7"/>
    <w:rsid w:val="00D61736"/>
    <w:rsid w:val="00D66DE8"/>
    <w:rsid w:val="00E24E8F"/>
    <w:rsid w:val="00EC7044"/>
    <w:rsid w:val="00F0110C"/>
    <w:rsid w:val="00F805F6"/>
    <w:rsid w:val="00FC1873"/>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6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pPr>
      <w:spacing w:before="121"/>
      <w:ind w:left="482" w:hanging="281"/>
      <w:outlineLvl w:val="0"/>
    </w:pPr>
    <w:rPr>
      <w:b/>
      <w:bCs/>
      <w:sz w:val="28"/>
      <w:szCs w:val="28"/>
    </w:rPr>
  </w:style>
  <w:style w:type="paragraph" w:styleId="Heading2">
    <w:name w:val="heading 2"/>
    <w:basedOn w:val="Normal"/>
    <w:uiPriority w:val="9"/>
    <w:unhideWhenUsed/>
    <w:qFormat/>
    <w:pPr>
      <w:spacing w:before="217"/>
      <w:ind w:left="482"/>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20"/>
      <w:ind w:left="4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pPr>
      <w:spacing w:before="121"/>
      <w:ind w:left="482" w:hanging="281"/>
      <w:outlineLvl w:val="0"/>
    </w:pPr>
    <w:rPr>
      <w:b/>
      <w:bCs/>
      <w:sz w:val="28"/>
      <w:szCs w:val="28"/>
    </w:rPr>
  </w:style>
  <w:style w:type="paragraph" w:styleId="Heading2">
    <w:name w:val="heading 2"/>
    <w:basedOn w:val="Normal"/>
    <w:uiPriority w:val="9"/>
    <w:unhideWhenUsed/>
    <w:qFormat/>
    <w:pPr>
      <w:spacing w:before="217"/>
      <w:ind w:left="482"/>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20"/>
      <w:ind w:left="4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GHEORGHIAN</dc:creator>
  <cp:lastModifiedBy>ASUS</cp:lastModifiedBy>
  <cp:revision>42</cp:revision>
  <cp:lastPrinted>2025-05-22T07:21:00Z</cp:lastPrinted>
  <dcterms:created xsi:type="dcterms:W3CDTF">2025-05-21T07:34:00Z</dcterms:created>
  <dcterms:modified xsi:type="dcterms:W3CDTF">2025-05-22T07:47:00Z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2019</vt:lpwstr>
  </property>
  <property fmtid="{D5CDD505-2E9C-101B-9397-08002B2CF9AE}" pid="4" name="LastSaved">
    <vt:filetime>2024-07-12T00:00:00Z</vt:filetime>
  </property>
</Properties>
</file>